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23" w:rsidRPr="00AA6855" w:rsidRDefault="00597723" w:rsidP="00AA6855">
      <w:pPr>
        <w:ind w:left="-567" w:firstLine="283"/>
        <w:jc w:val="center"/>
        <w:rPr>
          <w:rFonts w:ascii="Arial Armenian" w:hAnsi="Arial Armenian"/>
          <w:b/>
          <w:bCs/>
          <w:sz w:val="28"/>
          <w:szCs w:val="28"/>
          <w:lang w:val="en-US"/>
        </w:rPr>
      </w:pPr>
      <w:r w:rsidRPr="00AA6855">
        <w:rPr>
          <w:rFonts w:ascii="Arial Armenian" w:hAnsi="Arial Armenian"/>
          <w:b/>
          <w:bCs/>
          <w:sz w:val="28"/>
          <w:szCs w:val="28"/>
          <w:lang w:val="en-US"/>
        </w:rPr>
        <w:t>§</w:t>
      </w:r>
      <w:r w:rsidRPr="00AA6855">
        <w:rPr>
          <w:rFonts w:ascii="Sylfaen" w:hAnsi="Sylfaen"/>
          <w:b/>
          <w:bCs/>
          <w:sz w:val="28"/>
          <w:szCs w:val="28"/>
          <w:lang w:val="en-US"/>
        </w:rPr>
        <w:t>ՖԻՆԱՆՍԱԿԱՆ ՄԵՆԵՋՄԵՆԹ</w:t>
      </w:r>
      <w:r w:rsidRPr="00AA6855">
        <w:rPr>
          <w:rFonts w:ascii="Arial Armenian" w:hAnsi="Arial Armenian"/>
          <w:b/>
          <w:bCs/>
          <w:sz w:val="28"/>
          <w:szCs w:val="28"/>
          <w:lang w:val="en-US"/>
        </w:rPr>
        <w:t>¦</w:t>
      </w:r>
    </w:p>
    <w:p w:rsidR="00597723" w:rsidRPr="00F32579" w:rsidRDefault="00597723" w:rsidP="00AA6855">
      <w:pPr>
        <w:tabs>
          <w:tab w:val="left" w:pos="284"/>
          <w:tab w:val="left" w:pos="567"/>
        </w:tabs>
        <w:ind w:left="-567" w:firstLine="283"/>
        <w:jc w:val="both"/>
        <w:rPr>
          <w:rFonts w:ascii="Sylfaen" w:hAnsi="Sylfaen"/>
          <w:b/>
          <w:lang w:val="uk-UA"/>
        </w:rPr>
      </w:pPr>
      <w:r>
        <w:rPr>
          <w:rFonts w:ascii="Arial LatArm" w:hAnsi="Arial LatArm"/>
          <w:b/>
          <w:lang w:val="af-ZA"/>
        </w:rPr>
        <w:t xml:space="preserve">Â»Ù³ 1  </w:t>
      </w:r>
      <w:r w:rsidRPr="00F32579">
        <w:rPr>
          <w:rFonts w:ascii="Sylfaen" w:hAnsi="Sylfaen"/>
          <w:b/>
          <w:lang w:val="en-US"/>
        </w:rPr>
        <w:t>Ֆինանսական</w:t>
      </w:r>
      <w:r w:rsidR="00AA6855">
        <w:rPr>
          <w:rFonts w:ascii="Sylfaen" w:hAnsi="Sylfaen"/>
          <w:b/>
          <w:lang w:val="en-US"/>
        </w:rPr>
        <w:t xml:space="preserve"> </w:t>
      </w:r>
      <w:r w:rsidRPr="00F32579">
        <w:rPr>
          <w:rFonts w:ascii="Sylfaen" w:hAnsi="Sylfaen"/>
          <w:b/>
          <w:lang w:val="en-US"/>
        </w:rPr>
        <w:t>մենեջմենթի</w:t>
      </w:r>
      <w:r w:rsidR="00AA6855">
        <w:rPr>
          <w:rFonts w:ascii="Sylfaen" w:hAnsi="Sylfaen"/>
          <w:b/>
          <w:lang w:val="en-US"/>
        </w:rPr>
        <w:t xml:space="preserve"> </w:t>
      </w:r>
      <w:r w:rsidRPr="00F32579">
        <w:rPr>
          <w:rFonts w:ascii="Sylfaen" w:hAnsi="Sylfaen"/>
          <w:b/>
          <w:lang w:val="en-US"/>
        </w:rPr>
        <w:t>տնտեսական</w:t>
      </w:r>
      <w:r w:rsidR="00AA6855">
        <w:rPr>
          <w:rFonts w:ascii="Sylfaen" w:hAnsi="Sylfaen"/>
          <w:b/>
          <w:lang w:val="en-US"/>
        </w:rPr>
        <w:t xml:space="preserve"> </w:t>
      </w:r>
      <w:r w:rsidRPr="00F32579">
        <w:rPr>
          <w:rFonts w:ascii="Sylfaen" w:hAnsi="Sylfaen"/>
          <w:b/>
          <w:lang w:val="en-US"/>
        </w:rPr>
        <w:t>բովանդակությունը</w:t>
      </w:r>
    </w:p>
    <w:p w:rsidR="00597723" w:rsidRDefault="00597723" w:rsidP="00AA6855">
      <w:pPr>
        <w:numPr>
          <w:ilvl w:val="0"/>
          <w:numId w:val="1"/>
        </w:numPr>
        <w:spacing w:after="0" w:line="240" w:lineRule="auto"/>
        <w:ind w:left="-567" w:firstLine="283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üÇÝ³ÝëÝ»ñÇ Ï³é³í³ñÙ³Ý ¿áõÃÛáõÝÁ ¨ Ù³ñÙÇÝÝ»ñÁ,</w:t>
      </w:r>
    </w:p>
    <w:p w:rsidR="00597723" w:rsidRDefault="00597723" w:rsidP="00AA6855">
      <w:pPr>
        <w:numPr>
          <w:ilvl w:val="0"/>
          <w:numId w:val="1"/>
        </w:numPr>
        <w:spacing w:after="0" w:line="240" w:lineRule="auto"/>
        <w:ind w:left="-567" w:firstLine="283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üÇÝ³Ýë³Ï³Ý åÉ³Ý³íáñáõÙ ¨ Ï³ÝË³ï»ëáõÙ,</w:t>
      </w:r>
    </w:p>
    <w:p w:rsidR="00597723" w:rsidRDefault="00597723" w:rsidP="00AA6855">
      <w:pPr>
        <w:numPr>
          <w:ilvl w:val="0"/>
          <w:numId w:val="1"/>
        </w:numPr>
        <w:spacing w:after="0" w:line="240" w:lineRule="auto"/>
        <w:ind w:left="-567" w:firstLine="283"/>
        <w:rPr>
          <w:rFonts w:ascii="Arial LatArm" w:hAnsi="Arial LatArm"/>
          <w:bCs/>
          <w:lang w:val="af-ZA"/>
        </w:rPr>
      </w:pPr>
      <w:r>
        <w:rPr>
          <w:rFonts w:ascii="Arial LatArm" w:hAnsi="Arial LatArm"/>
          <w:bCs/>
          <w:lang w:val="af-ZA"/>
        </w:rPr>
        <w:t>üÇÝ³Ýë³Ï³Ý åÉ³Ý³íáñáõÙÁ ïÝï»ë³í³ñáÕ ëáõµÛ»ÏïÝ»ñÇ Ù³Ï³ñ¹³Ïáí</w:t>
      </w:r>
    </w:p>
    <w:p w:rsidR="00597723" w:rsidRDefault="00597723" w:rsidP="00AA6855">
      <w:pPr>
        <w:numPr>
          <w:ilvl w:val="0"/>
          <w:numId w:val="1"/>
        </w:numPr>
        <w:spacing w:after="0" w:line="240" w:lineRule="auto"/>
        <w:ind w:left="-567" w:firstLine="283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üÇÝ³Ýë³Ï³Ý í»ñ³ÑëÏáÕáõÃÛáõÝ:</w:t>
      </w:r>
    </w:p>
    <w:p w:rsidR="00597723" w:rsidRDefault="00597723" w:rsidP="00AA6855">
      <w:pPr>
        <w:ind w:left="-567" w:firstLine="283"/>
        <w:jc w:val="center"/>
        <w:rPr>
          <w:rFonts w:ascii="Arial LatArm" w:hAnsi="Arial LatArm"/>
          <w:b/>
          <w:lang w:val="af-ZA"/>
        </w:rPr>
      </w:pPr>
    </w:p>
    <w:p w:rsidR="00597723" w:rsidRDefault="00597723" w:rsidP="00AA6855">
      <w:pPr>
        <w:numPr>
          <w:ilvl w:val="0"/>
          <w:numId w:val="2"/>
        </w:numPr>
        <w:spacing w:after="0" w:line="240" w:lineRule="auto"/>
        <w:ind w:left="-567" w:firstLine="283"/>
        <w:jc w:val="center"/>
        <w:rPr>
          <w:rFonts w:ascii="Arial LatArm" w:hAnsi="Arial LatArm"/>
          <w:b/>
          <w:lang w:val="af-ZA"/>
        </w:rPr>
      </w:pPr>
      <w:r>
        <w:rPr>
          <w:rFonts w:ascii="Arial LatArm" w:hAnsi="Arial LatArm"/>
          <w:b/>
          <w:lang w:val="af-ZA"/>
        </w:rPr>
        <w:t>üÇÝ³ÝëÝ»ñÇ Ï³</w:t>
      </w:r>
      <w:r w:rsidR="00AA6855">
        <w:rPr>
          <w:rFonts w:ascii="Arial LatArm" w:hAnsi="Arial LatArm"/>
          <w:b/>
          <w:lang w:val="af-ZA"/>
        </w:rPr>
        <w:t>é³í³ñÙ³Ý ¿áõÃÛáõÝÁ ¨ Ù³ñÙÇÝÝ»ñÁ</w:t>
      </w:r>
    </w:p>
    <w:p w:rsidR="00AA6855" w:rsidRDefault="00AA6855" w:rsidP="00AA6855">
      <w:pPr>
        <w:spacing w:after="0" w:line="240" w:lineRule="auto"/>
        <w:ind w:left="-284"/>
        <w:rPr>
          <w:rFonts w:ascii="Arial LatArm" w:hAnsi="Arial LatArm"/>
          <w:b/>
          <w:lang w:val="af-ZA"/>
        </w:rPr>
      </w:pP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 üÇÝ³Ýë³Ï³Ý é»ëáõñëÝ»ñÇ í»ñ³µ³ßËÙ³Ý ·áñÍÁÝÃ³óÁ ýÇÝ³Ýë³Ï³Ý Ñ³Ù³Ï³ñ·Ç ï³ñµ»ñ ëáõµÛ»ÏïÝ»ñÇ ÙÇç¨ ÙÇßï áõÕÕí³Í ¿ áñáß³ÏÇ Ýå³ï³ÏÝ»ñÇ Ó»éù µ»ñÙ³ÝÁ, áõëïÇ ³ÛÝ ãÇ Ï³ñáÕ Çñ³Ï³Ý³óí»É ³é³Ýó Ñ³³Ùå³ï³ëË³Ý Ï³é³í³ñÙ³Ý Ù»Ë³ÝÇ½ÙÇ ÏÇñ³éÙ³Ý: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üÇÝ³Ýë³Ï³Ý Ï³é³í³ñÙ³Ý ¿áõÃÛáõÝÁ ¹ñë¨áñíáõÙ ¿ ýÇÝ³Ýë³Ï³Ý Ñ³Ù³Ï³ñ·Ç ï³ñµ»ñ ëáõµÛ»ÏïÝ»ñÇ ÙÇç¨ ýÇÝ³Ýë³Ï³Ý é»ëáõñëÝ»ñÇ µ³ßËÙ³Ý áõ í»ñ³µ³ßËÙ³Ý ·áñÍÁÝÃ³óÇ, ÇÝãå»ë Ý³¨ ¹ñ³Ý áõÕ»ÏóáÕ ¹ñ³Ù³Ï³Ý Ñ³ñ³µ»ñáõÃÛáõÝÝ»ñÇ Çñ³Ï³Ý³óáõÙÁ Ï³½Ù³Ï»ñå»Éáõ Ù»ç: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ÆÝãå»ë ó³ÝÏ³ó³Í Ï³é³í³ñáõÙ, ³ÛÝå»ë ¿É ýÇÝ³Ýë³Ï³Ý Ï³é³í³ñáõÙÝ áõÝÇ Çñ ûµÛ»ÏïÝ»ñÁ ¨ ëáõµÛ»ÏïÝ»ñÁ: üÇÝ³Ýë³Ï³Ý Ï³é³í³ñÙ³Ý ûµÛ»ÏïÝ»ñ »Ý ï³ñµ»ñ ï»ë³ÏÇ ¹ñ³Ù³Ï³Ý ÙÇçáóÝ»ñÇ Ï»ÝïñáÝ³óí³Í ¨ ³å³Ï»ÝïñáÝ³óí³Í ýáÝ¹»ñÇ Ï³½Ù³íáñÙ³Ý áõ û·ï³·áñÍÙ³Ý ·áñÍÁÝÃ³óÁ ¨ ¹ñ³Ý áõÕ»ÏóáÕ µ³ßËáÕ³Ï³Ý Ñ³ñ³µ»ñáõÃÛáõÝÝ»ñÁ: àñå»ë ýÇÝ³Ýë³Ï³Ý Ï³é³í³ñÙ³Ý ëáõµÛ»ÏïÝ»ñ Ñ³Ý¹»ë »Ý ·³ÉÇë ýÇÝ³Ýë³Ï³Ý Ñ³ïáõÏ Í³é³ÛáõÃÛáõÝÝ»ñÁ: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üÇÝ³Ýë³Ï³Ý Ï³é³í³ñáõÙ Çñ³Ï³³ÝóíáõÙ ¿ ¨ Ù³Ïñá,. ¨ ÙÇÏñá Ù³Ï³ñ¹³ÏÝ»ñáõÙ: Ø³ÏñáÙ³Ï³ñ¹³ÏáõÙ ýÇÝ³Ýë³Ï³Ý Ï³é³í³ñáõÙÁ í»ñ³µ»ñáõÙ ¿ å»ï³Ï³Ý ýÇÝ³ÝëÝ»ñÇÝ: ²Û¹ ·áñÍÁÝÃ³óÁ Ï³ñ·³íáñíáõÙ ¿ »ñÏñÇ µ³ñÓñ³·áõÛÝ ûñ»Ýë¹Çñ Ù³ñÙÝÇ ÏáÕÙÇó ë³ÑÙ³ÝíáÕ ýÇÝ³Ýë³Ï³Ý ûñ»Ýë¹ñáõÃÛ³Ý ÙÇçáóáí: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üÇÝ³ÝëÝ»ñÇ ÁÝ¹Ñ³Ýáõñ Ï³é³í³ñáõÙÁ Çñ³Ï³Ý³óÝáõÙ »Ý »ñÏñÇ µ³ñÓñ³·áõÛÝ ÇßË³Ý³Ï³Ý Ù³ñÙÇÝÝ»ñÁ: úñÇÝ³Ï ²ØÜ-áõÙ` ÎáÝ·ñ»ë, Ø»Í ´ñÇï³ÝÇ³ÛáõÙ` ä³éÉ³Ù»ÝïÁ, ¶»ñÙ³ÝÇ³ÛáõÙ` ´áõÝ¹»ëï³·Á, üñ³ÝëÇ³ÛáõÙ, ³Û¹ ÃíáõÙ Ý³¨ Ð³Û³ëï³ÝÇ Ð³Ýñ³å»ïáÃõÛáõÝáõÙ` ²½·³ÛÇÝ ÅáÕáíÁ: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üÇÝ³ÝëÝ»ñÇ Ï³é³í³ñÙ³ÝÁ Ù³ëÝ³ÏóáõÙ »Ý ·áñÍ³¹Çñ ÇßË³ÝáõÃÛ³Ý ï³ñµ»ñ Ù³ñÙÇÝÝ»ñ: úñÇÝ³Ï. ²ØÜ-áõÙ` ýÇÝ³ÝëÝ»ñÇ Ý³Ë³ñ³ñáõÃÛáõÝÁ, Ý³Ë³·³ÑÇ »ÝÃ³Ï³ÛáõÃÛ³Ùµ ·áñÍáÕ Ï³½Ù³Ï»ñå³-µÛáõç»ï³ÛÇÝ í³ñãáõÃÛáõÝÁ, Ø»Í ´ñÇï³ÝÇ³ÛáõÙ ·ÉË³íáñ ·áñÍ³¹Çñ Ù³ñÙÇÝ ¿ Ñ³Ý¹»ë ·³ÉÇë ·³ÝÓ³å»ï³ñ³ÝÁ, ÇÝãå»ë Ý³¨ Ù³ùë³ïáõñù»ñÇ ¨ ³ÏóÇ½Ý»ñÇ í³ñãáõÃÛáõÝÁ: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ÐÐ-áõÙ ýÇÝ³Ýë³Ï³Ý Ï³é³í³ñáõÙÝ Çñ³Ï³Ý³óÝáõÙ »Ý ûñ»Ýë¹Çñ ¨ ·áñÍ³¹Çñ Ù³ñÙÇÝÝ»ñÇ Ñ³Ù³å³ï³ëË³Ý ëïáñ³µ³Å³ÝáõÙÝ»ñÁ: 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Ð³Û³ëï³ÝÇ Ð³Ýñ³å»ïáõÃÛáõÝáõÙ å»ï³Ï³Ý ýÇÝ³Ýë³Ï³Ý Ï³é³í³ñÙ³Ý ³å³</w:t>
      </w:r>
      <w:r>
        <w:rPr>
          <w:rFonts w:ascii="Arial LatArm" w:hAnsi="Arial LatArm"/>
          <w:lang w:val="af-ZA"/>
        </w:rPr>
        <w:softHyphen/>
      </w:r>
      <w:r>
        <w:rPr>
          <w:rFonts w:ascii="Arial LatArm" w:hAnsi="Arial LatArm"/>
          <w:lang w:val="af-ZA"/>
        </w:rPr>
        <w:softHyphen/>
        <w:t>ñ³ïÁ µ³ÕÏ³ó³Í ¿ Ñ»ï¨Û³É Ù³ñÙÇÝÝ»ñÇó.</w:t>
      </w:r>
    </w:p>
    <w:p w:rsidR="00597723" w:rsidRDefault="00597723" w:rsidP="00AA6855">
      <w:pPr>
        <w:numPr>
          <w:ilvl w:val="0"/>
          <w:numId w:val="3"/>
        </w:numPr>
        <w:tabs>
          <w:tab w:val="clear" w:pos="360"/>
          <w:tab w:val="num" w:pos="960"/>
        </w:tabs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ýÇÝ³ÝëÝ»ñÇ ¨ ¿ÏáÝáÙÇÏ³ÛÇ Ý³Ë³ñ³ñáõÃÛáõÝÁ ¨ Ýñ³ ï»Õ³Ï³Ý Ù³ñÙÇÝÝ»ñÁ, </w:t>
      </w:r>
    </w:p>
    <w:p w:rsidR="00597723" w:rsidRDefault="00597723" w:rsidP="00AA6855">
      <w:pPr>
        <w:numPr>
          <w:ilvl w:val="0"/>
          <w:numId w:val="3"/>
        </w:numPr>
        <w:tabs>
          <w:tab w:val="clear" w:pos="360"/>
          <w:tab w:val="num" w:pos="960"/>
        </w:tabs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ÐÐ Î»ÝïñáÝ³Ï³Ý µ³ÝÏÁ,</w:t>
      </w:r>
    </w:p>
    <w:p w:rsidR="00597723" w:rsidRDefault="00597723" w:rsidP="00AA6855">
      <w:pPr>
        <w:numPr>
          <w:ilvl w:val="0"/>
          <w:numId w:val="3"/>
        </w:numPr>
        <w:tabs>
          <w:tab w:val="clear" w:pos="360"/>
          <w:tab w:val="num" w:pos="960"/>
        </w:tabs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Ð³ñÏ³ÛÇÝ å»ï³Ï³Ý Í³é³ÛáõÃÛáõÝÁ,</w:t>
      </w:r>
    </w:p>
    <w:p w:rsidR="00597723" w:rsidRDefault="00597723" w:rsidP="00AA6855">
      <w:pPr>
        <w:numPr>
          <w:ilvl w:val="0"/>
          <w:numId w:val="3"/>
        </w:numPr>
        <w:tabs>
          <w:tab w:val="clear" w:pos="360"/>
          <w:tab w:val="num" w:pos="960"/>
        </w:tabs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ÐÐ Ù³ùë³ÛÇÝ å»ï³Ï³Ý ÏáÙÇï»Ý, </w:t>
      </w:r>
    </w:p>
    <w:p w:rsidR="00597723" w:rsidRDefault="00597723" w:rsidP="00AA6855">
      <w:pPr>
        <w:numPr>
          <w:ilvl w:val="0"/>
          <w:numId w:val="3"/>
        </w:numPr>
        <w:tabs>
          <w:tab w:val="clear" w:pos="360"/>
          <w:tab w:val="num" w:pos="960"/>
        </w:tabs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²½·³ÛÇÝ ÅáÕáíÇ ýÇÝ³Ýë³</w:t>
      </w:r>
      <w:r>
        <w:rPr>
          <w:rFonts w:ascii="Arial LatArm" w:hAnsi="Arial LatArm"/>
          <w:lang w:val="af-ZA"/>
        </w:rPr>
        <w:softHyphen/>
        <w:t>µÛáõç»</w:t>
      </w:r>
      <w:r>
        <w:rPr>
          <w:rFonts w:ascii="Arial LatArm" w:hAnsi="Arial LatArm"/>
          <w:lang w:val="af-ZA"/>
        </w:rPr>
        <w:softHyphen/>
        <w:t xml:space="preserve">ï³ÛÇÝ Ñ³ÝÓÝ³ÅáÕáíÁ, </w:t>
      </w:r>
    </w:p>
    <w:p w:rsidR="00597723" w:rsidRDefault="00597723" w:rsidP="00AA6855">
      <w:pPr>
        <w:numPr>
          <w:ilvl w:val="0"/>
          <w:numId w:val="3"/>
        </w:numPr>
        <w:tabs>
          <w:tab w:val="clear" w:pos="360"/>
          <w:tab w:val="num" w:pos="960"/>
        </w:tabs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²ñÅ»ÃÕÃ»ñÇ Ñ³ÝÓÝ³ÅáÕáíÁ,</w:t>
      </w:r>
    </w:p>
    <w:p w:rsidR="00597723" w:rsidRDefault="00597723" w:rsidP="00AA6855">
      <w:pPr>
        <w:numPr>
          <w:ilvl w:val="0"/>
          <w:numId w:val="3"/>
        </w:numPr>
        <w:tabs>
          <w:tab w:val="clear" w:pos="360"/>
          <w:tab w:val="num" w:pos="960"/>
        </w:tabs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ä»ï³Ï³Ý ·áõÛùÇ Í³é³ÛáõÃÛáõÝÁ, </w:t>
      </w:r>
    </w:p>
    <w:p w:rsidR="00597723" w:rsidRDefault="00597723" w:rsidP="00AA6855">
      <w:pPr>
        <w:numPr>
          <w:ilvl w:val="0"/>
          <w:numId w:val="3"/>
        </w:numPr>
        <w:tabs>
          <w:tab w:val="clear" w:pos="360"/>
          <w:tab w:val="num" w:pos="960"/>
        </w:tabs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êáóÇ³É³Ï³Ý Ýß³Ý³ÏáõÃÛ³Ý ³ñï³µÛáõç»ï³ÛÇÝ ýáÝ¹»ñÁ: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¶áñÍ³¹Çñ ÇßË³ÝáõÃÛ³Ý Ï³½ÙáõÙ ýÇÝ³ÝëÝ»ñÇ Ï³é³í³ñÙ³Ý ÑÇÙÝ³Ï³Ý å³ñ</w:t>
      </w:r>
      <w:r>
        <w:rPr>
          <w:rFonts w:ascii="Arial LatArm" w:hAnsi="Arial LatArm"/>
          <w:lang w:val="af-ZA"/>
        </w:rPr>
        <w:softHyphen/>
        <w:t>ï³</w:t>
      </w:r>
      <w:r>
        <w:rPr>
          <w:rFonts w:ascii="Arial LatArm" w:hAnsi="Arial LatArm"/>
          <w:lang w:val="af-ZA"/>
        </w:rPr>
        <w:softHyphen/>
        <w:t xml:space="preserve">Ï³ÝáõÃÛáõÝÝ»ñÁ ÐÐ-áõÙ ¹ñí³Í ¿ ýÇÝ³ÝëÝ»ñÇ áõ ¾ÏáÝáÙÇÏ³ÛÇ Ý³Ë³ñ³ñáõÃÛ³Ý íñ³: ì»ñçÇÝÇë å³ñï³Ï³ÝáõÃÛáõÝÝ»ñÇ Ù»ç »Ý ÙïÝáõÙ å»ï³Ï³Ý ýÇÝ³Ýë³Ï³Ý ù³Õ³ù³Ï³ÝáõÃÛ³Ý Ùß³ÏáõÙÁ ¨ </w:t>
      </w:r>
      <w:r>
        <w:rPr>
          <w:rFonts w:ascii="Arial LatArm" w:hAnsi="Arial LatArm"/>
          <w:lang w:val="af-ZA"/>
        </w:rPr>
        <w:lastRenderedPageBreak/>
        <w:t>Çñ³óáõÙÁ, å»ï³Ï³Ý µÛáõç»Ç Ý³Ë³·ÍÇ Ï³½ÙáõÙÝ áõ Ï³ï³ñáõÙÁ, µÛáõç»ï³ÛÇÝ áõ ³ñï³µÛáõç»ï³ÛÇÝ ýáÝ¹»ñÇ ÙÇçáóÝ»ñÇ Ýå³ï³Ï³ÛÇÝ û·ï³·áñÍÙ³Ý ÝÏ³ïÙ³Ùµ í»ñ³ÑëÏáÕáõÃÛ³Ý Çñ³Ï³Ý³óáõÙÁ, ýÇÝ³Ýë³Ï³Ý ßáõÏ³ÛÇ ½³ñ·³óÙ³Ý ³å³ÑáíáõÙÁ: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îÝï»ë³í³ñáÕ ëáõµÛ»ÏïÝ»ñÇ Ù³Ï³ñ¹³Ïáí ýÇÝ³Ýë³Ï³Ý Ï³é³í³ñÙ³Ý Ï³½Ù³Ï»ñå³Ï³Ý Ï³éáõóí³ÍùÁ áñáßíáõÙ ¿ Õ»Ï³í³ñáõÃÛ³Ý ÏáÕÙÇó ¨ Ï³Ëí³Í ¿ Ï³ÕÙ³Ï»ñåáõÃÛ³Ý ã³÷»ñÇó áõ ·áñÍáõÝ»áõÃÛ³Ý Ó¨Çó: àñ»åë Ï³ÝáÝ, Ëáßáñ ÁÝÏ»ñáõÃÛáõÝÝ»ñÁ Ó¨³íáñáõÙ »Ý É³í Ï³½Ù³Ï»ñåí³Í ýÇÝ³Ýë³Ï³Ý ³å³ñ³ï: ²Û¹ ÁÝÏ»ñáõÃÛáõÝÝ»ñáõÙ ·ÉË³íáñ ýÇÝ³Ýë³Ï³Ý Ï³é³í³ñÇãÁ (Ù»Ý»ç»ñÁ) Ñ³Ù³ñíáõÙ ¿ ÷áËÝ³Ë³·³Ñ: Ü³ ¿ áñáßáõÙ Ï³åÇï³É Ý»ñ¹ñáõÙÝ»ñÇ, ·Ý³·áÛ³óÙ³Ý, ß³Ñ³µ³ÅÝ³ÛÇÝ ù³Õ³ù³Ï³ÝáõÃÛ³Ý, ³ßË³ï³í³ñÓÇ Ñ»ï Ï³åí³Í Ñ³ñó»ñÁ, ¹ñ³Ù³Ï³Ý Ñáëù»ñÇ Ùáõïù»ñÇ ¨ »Éù»ñÇ áõÕÕáõÃÛáõÝÝ»ñÁ: öáùñ ã³÷»ñ áõÝ»óáÕ Ï³Ù³Ï»ñåáõÃÛáõÝÝ»ñáõÙ ýÇÝ³Ýë³Ï³Ý Ï³é³í³ñãÇ ýáõÝÏóÇ³Ý Ï³ï³ñáõÙ ¿ ·ÉË³íáñ Ñ³ßí³å³ÑÁ: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</w:p>
    <w:p w:rsidR="00597723" w:rsidRDefault="00597723" w:rsidP="00AA6855">
      <w:pPr>
        <w:ind w:left="-567" w:firstLine="283"/>
        <w:jc w:val="center"/>
        <w:rPr>
          <w:rFonts w:ascii="Arial LatArm" w:hAnsi="Arial LatArm"/>
          <w:b/>
          <w:lang w:val="af-ZA"/>
        </w:rPr>
      </w:pPr>
      <w:r>
        <w:rPr>
          <w:rFonts w:ascii="Arial LatArm" w:hAnsi="Arial LatArm"/>
          <w:b/>
          <w:lang w:val="af-ZA"/>
        </w:rPr>
        <w:t>2.üÇÝ³Ýë³Ï³Ý åÉ³Ý³íáñáõÙ ¨ Ï³ÝË³ï»ëáõÙ</w:t>
      </w:r>
    </w:p>
    <w:p w:rsidR="00597723" w:rsidRDefault="00597723" w:rsidP="00AA6855">
      <w:pPr>
        <w:pStyle w:val="BodyText"/>
        <w:ind w:left="-567" w:firstLine="283"/>
        <w:rPr>
          <w:rFonts w:ascii="Arial LatArm" w:hAnsi="Arial LatArm"/>
          <w:sz w:val="22"/>
          <w:lang w:val="af-ZA"/>
        </w:rPr>
      </w:pPr>
      <w:r>
        <w:rPr>
          <w:rFonts w:ascii="Arial LatArm" w:hAnsi="Arial LatArm"/>
          <w:sz w:val="22"/>
          <w:lang w:val="af-ZA"/>
        </w:rPr>
        <w:t xml:space="preserve">äÉ³Ý Ñ³ëÏ³óáõÃÛáõÝÝ Çñ»ÝÇó Ý»ñÏ³Û³óÝáõÙ ¿ Ï³ÝË³ï»ëáõÙÝ»ñÇ áõ ïÝï»ë³Ï³Ý Ýå³ï³ÏÝ»ñÇ ³ÙµáÕçáõÃÛáõÝ, áñÇÝ Ñ³ëÝ»Éáõ Ñ³Ù³ñ ïñ³Ù³¹ñíáõÙ »Ý áñáß³ÏÇ ÙÇçáóÝ»ñ: 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äÉ³Ý³íáñáõÙÁ Ï³ñ»ÉÇ ¿ Ý»ñÏ³Û³óÝ»É áñå»ë ïÝï»ë³Ï³Ý ½³ñ·³óÙ³Ý Ï³½Ù³Ï»ñåáõÙª »ÉÝ»Éáí ³é³ç³¹ñí³Í Ýå³ï³ÏÇÝ Ñ³ëÝ»Éáõ ÑÝ³ñ³íáñÇÝ ã³÷ ûåïÇÙ³É áõÕáõó ¨ Ñ³Ù³å³ï³ëË³Ý ÙÇçáóÝ»ñÇó: äÉ³Ý³íáñÙ³Ý ë³ÑÙ³ÝáõÙÁ ÑÇÙÝíáõÙ ¿ Ï³ÝË³ï»ëáõÙÝ»ñÇ áõ Íñ³·ñ³íáñÙ³Ý Ù»Ãá¹Ý»ñÇ íñ³ ¨ Ýå³ï³Ï³áõÕÕí³Í ¿ áñáß³ÏÇ ïÝï»ë³Ï³Ý ³ñ¹ÛáõÝùÝ»ñ Ó»éù µ»ñ»ÉáõÝ: ²ÛÝ Ñ³í³ë³ñ ã³÷áí ÏÇñ³é»ÉÇ ¿ ÇÝãå»ë å»ï³Ï³Ý Ù³ñÙÇÝÝ»ñÇ, ³ÛÝå»ë ¿É Ï³½Ù³Ï»ñåáõÃÛáõÝÝ»ñÇ Ï³é³í³ñÙ³Ý ·áñÍÁÝÃ³óÝ»ñáõÙ: </w:t>
      </w:r>
    </w:p>
    <w:p w:rsidR="00597723" w:rsidRDefault="00597723" w:rsidP="00AA6855">
      <w:pPr>
        <w:pStyle w:val="BodyText"/>
        <w:ind w:left="-567" w:firstLine="283"/>
        <w:rPr>
          <w:rFonts w:ascii="Arial LatArm" w:hAnsi="Arial LatArm"/>
          <w:sz w:val="22"/>
          <w:lang w:val="af-ZA"/>
        </w:rPr>
      </w:pPr>
      <w:r>
        <w:rPr>
          <w:rFonts w:ascii="Arial LatArm" w:hAnsi="Arial LatArm"/>
          <w:sz w:val="22"/>
          <w:lang w:val="af-ZA"/>
        </w:rPr>
        <w:t xml:space="preserve">üÇÝ³Ýë³Ï³Ý Ï³é³í³ñÙ³Ý Ñ³Ù³ñ áñå»ë ·áñÍÇùÝ»ñ »Ý Í³é³ÛáõÙ åÉ³Ý³íáñáõÙÝ áõ Ï³ÝË³ï»ëáõÙÁ, ÇÝãå»ë Ý³¨ í»ñ³ÑëÏáÕáõÃÛáõÝÝ áõ ï»Õ»Ï³ïíáõÃÛ³Ý ³å³ÑáíáõÙÁ: 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üÇÝ³Ýë³Ï³Ý åÉ³Ý³íáñáõÙÁ Ï³ñáÕ ¿ Ý»ñÏ³Û³óí»É áñå»ë Ñ³Ù³å³ï³ëË³Ý ÙÇçáóÝ»ñÇ ¨ ûåïÇÙ³É ï³ñµ»ñ³Ïáí ³é³ç³¹ñí³Í Ýå³ï³ÏÇÝ Ñ³ëÝ»Éáõ Ï³ñ¨áñ ·áñÍÇù: 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üÇÝ³Ýë³Ï³Ý åÉ³Ý³íáñáõÙÁ å»ïù ¿ áõÝ»Ý³ »ñ»ù áõÕÕáõÃÛáõÝÝ»ñª ï³ñ³Íù³ÛÇÝ, ×ÛáõÕ³ÛÇÝ ¨ ýáõÝÏóÇáÝ³É: î³ñ³Íù³ÛÇÝ åÉ³Ý³íáñáõÙÁ »ÝÃ³¹ñáõÙ ¿ ï³ñ³Íù³ÛÇÝ åÉ³Ý³ÛÇÝ Ù³ñÙÇÝÝ»ñÇ ·áñÍáÕáõÃÛáõÝÝ»ñÇ ÷áËÏ³åí³ÍáõÃÛáõÝ: ÖÛáõÕ³ÛÇÝ åÉ³Ý³íáñÙ³Ý ·áñÍÁÝÃ³óáõÙ áñáßíáõÙ ¿ ýÇÝ³Ýë³Ï³Ý é»ëáõñëÝ»ñÇ µ³ßËÙ³Ý ËÝ¹ÇñÁª »ÉÝ»Éáí å»ï³Ï³Ý ³é³ç³¹ñ³ÝùÝ»ñÇ Ï³ï³ñÙ³Ý ³é³çÝ³Ñ»ñÃáõÃÛáõÝÝ»ñÇó: ÆÝã í»ñ³µ»ñáõÙ ¿ ýáõÝÏóÇáÝ³É åÉ³Ý³íáñÙ³ÝÁ, ³å³ ³Ûë ÷áõÉáõÙ áñáßíáõÙ »Ý ïÝï»ëáõÃÛ³Ý ¨ áã ³ñï³¹ñ³Ï³Ý áÉáñïÇ ½³ñ·³óÙ³Ý áõ Ñ³í³ë³ñ³ÏßéáõÃÛ³Ý ËÝ¹ÇñÝ»ñÁ, ÇÝãå»ë Ý³¨ ëáóÇ³É³Ï³Ý µÝáõÛÃÇ áõ Ý»ñùÇÝ ¨ ³ñï³ùÇÝ ³é¨ïñÇÝ í»ñ³µ»ñáÕ Ñ³ñó»ñÁ: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Ø³ÏñáïÝï»ë³Ï³Ý Ù³Ï³ñ¹³ÏáõÙ ýÇÝ³Ýë³Ï³Ý åÉ³Ý³íáñáõÙÁ Çñ»ÝÇó Ý»ñÏ³Û³óÝáõÙ ¿ ³½·³ÛÇÝ ïÝï»ëáõÃÛ³Ý ½³ñ·³óÙ³Ý åÉ³ÝÇ í»ñçÇÝ, ³Ù÷á÷ ÷áõÉÁ: ÜÏ³ïÇ áõÝ»Ý³Éáí ýÇÝ³Ýë³Ï³Ý Ñ³Ù³Ï³ñ·Ç ï³ñµ»ñ ûÕ³ÏÝ»ñÇ Ñ³ñ³µ»ñ³Ï³Ý ³é³ÝÓÝ³óí³ÍáõÃÛáõÝÁ, Ùß³ÏíáõÙ »Ý ³é³ÝÓÇÝ ýÇÝ³Ýë³Ï³Ý åÉ³ÝÝ»ñ ³Û¹ Ñ³Ù³Ï³ñ·Ç Ûáõñ³ù³ÝãÛáõñ ëáõµÛ»ÏïÇ Ñ³Ù³ñ: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üÇÝ³Ýë³Ï³Ý åÉ³Ý³íáñÙ³Ý ÑÇÙÝ³Ï³Ý ûµÛ»ÏïÁ ýÇÝ³Ýë³Ï³Ý é»ëáõñëÝ»ñÝ »Ý, áñáÝù µ³ßËíáõÙ »Ý ýÇÝ³Ýë³Ï³Ý Ñ³Ù³Ï³ñ·Ç ëáõµÛ»ÏïÝ»ñÇ ÙÇç¨: ¸ñ³Ýó ³ÙµáÕçáõÃÛáõÝÁ Ï³½ÙáõÙ ¿ »ñÏñÇ ýÇÝ³Ýë³Ï³Ý åÉ³Ý³íáñÙ³Ý ÙÇ³ëÝ³Ï³Ý Ñ³Ù³Ï³ñ·Á: Ð³Û³ëï³ÝÇ Ð³Ýñ³å»ïáõÃÛ³Ý ýÇÝ³Ýë³Ï³Ý åÉ³ÝÝ»ñÇ Ñ³Ù³Ï³ñ·áõÙ ·ÉË³íáñ ï»ÕÁ å³ïÏ³ÝáõÙ ¿ å»ï³Ï³Ý áõ ï»Õ³Ï³Ý ÇÝùÝ³Ï³é³í³ñÙ³Ý Ù³ñÙÇÝÝ»ñÇ µÛáõç»Ý»ñÇÝ, áñáÝó Ù»ç ³ñï³óáÉíáõÙ »Ý ¹ñ³Ù³Ï³Ý ÙÇçáóÝ»ñÇ ýáÝ¹»ñÇ Ï³½Ù³íáñÙ³Ý áõ û·ï³·áñÍÙ³Ý áõÕÕáõÃÛáõÝÝ»ñÁ: 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üÇÝ³Ýë³Ï³Ý åÉ³Ý³íáñáõÙÁ µÝáõÃ³·ñíáõÙ ¿ Ñ»ï¨Û³É Ñ³ïÏ³ÝÇßÝ»ñáí.</w:t>
      </w:r>
    </w:p>
    <w:p w:rsidR="00597723" w:rsidRDefault="00597723" w:rsidP="00AA6855">
      <w:pPr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³ÛÝ Ï³ÝáÝ³Ï³ñ·í³Í ·áñÍÁÝÃ³ó ¿,</w:t>
      </w:r>
    </w:p>
    <w:p w:rsidR="00597723" w:rsidRDefault="00597723" w:rsidP="00AA6855">
      <w:pPr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áõÝÇ ï»Õ»Ï³ïíáõÃÛ³Ý Ùß³ÏÙ³Ý Ñ»ï ³ÝÙÇç³Ï³Ý Ï³å,</w:t>
      </w:r>
    </w:p>
    <w:p w:rsidR="00597723" w:rsidRDefault="00597723" w:rsidP="00AA6855">
      <w:pPr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³éÏ³ ¿ áñáßí³Í Ýå³ï³ÏÝ»ñÁ Ó»éù µ»ñ»Éáõ áõÕÕí³ÍáõÃÛáõÝ,</w:t>
      </w:r>
    </w:p>
    <w:p w:rsidR="00597723" w:rsidRDefault="00597723" w:rsidP="00AA6855">
      <w:pPr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lastRenderedPageBreak/>
        <w:t>ÏñáõÙ ¿ Å³Ù³Ý³Ï³íáñ µÝáõÛÃ: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üÇÝ³Ýë³Ï³Ý åÉ³ÝÁ Çñ»ÝÇó Ý»ñÏ³Û³óÝáõÙ ¿ Ï³ÝË³ï»ëáõÙÝ»ñÇ ¨ ÏáÝÏñ»ï Ýå³ï³ÏÝ»ñÇ ³ÙµáÕçáõÃÛáõÝ: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Ø³ÏñáÙ³Ï³ñ¹³ÏáõÙ ï³ñµ»ñáõÙ »Ý ýÇÝ³Ýë³Ï³Ý åÉ³ÝÝ»ñÇ Ñ»ï¨Û³É ï»ë³ÏÝ»ñÁ.</w:t>
      </w:r>
    </w:p>
    <w:p w:rsidR="00597723" w:rsidRDefault="00597723" w:rsidP="00AA6855">
      <w:pPr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Ñ»é³ÝÏ³ñ³ÛÇÝ ýÇÝ³Ýë³Ï³Ý åÉ³ÝÝ»ñ,</w:t>
      </w:r>
    </w:p>
    <w:p w:rsidR="00597723" w:rsidRDefault="00597723" w:rsidP="00AA6855">
      <w:pPr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ýÇÝ³Ýë³Ï³Ý é»ëáõñëÝ»ñÇ Ñ³ßí»ÏßÇé,</w:t>
      </w:r>
    </w:p>
    <w:p w:rsidR="00597723" w:rsidRDefault="00597723" w:rsidP="00AA6855">
      <w:pPr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µÝ³ÏãáõÃÛ³Ý »Ï³ÙáõïÝ»ñÇ ¨ Í³Ëë»ñÇ Ñ³ßí»ÏßÇé: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Ð»é³ÝÏ³ñ³ÛÇÝ ýÇÝ³Ýë³Ï³Ý åÉ³Ý³íáñáõÙÁ Ùß³ÏíáõÙ ¿ »ñ»ù ï³ñí³ Ïïñí³Íùáí, áñÇó ³é³çÇÝ ï³ñáõÙ Ï³½ÙíáõÙ ¿ µÛáõç»: ØÛáõë »ñÏáõ ï³ñÇÝ»ñÁ ¹ÇïíáõÙ »Ý áñå»ë åÉ³Ý³ÛÇÝ Å³Ù³Ý³Ï³ßñç³Ý, áñÇ ÁÝÃ³óùáõÙ Ñ»ï¨áõÙ »Ý ³é³ç³¹ñí³Í ïÝï»ë³Ï³Ý ù³Õ³ù³Ï³ÝáõÃÛ³Ý Çñ³Ï³Ý Ñ»ï¨³ÝùÝ»ñÇÝ: Ð»é³ÝÏ³ñ³ÛÇÝ ýÇÝ³Ýë³Ï³Ý åÉ³ÝÁ, áñå»ë Ï³ÝáÝ, Ûáõñ³ù³ÝãÛáõñ ï³ñÇ ×ß·ñïíáõÙ ¿ª »ÉÝ»Éáí Ý³Ëáñ¹ ï³ñí³ ÷³ëï³óÇ óáõó³ÝÇßÝ»ñÇó, ÁÝ¹ áñáõÙ, åÉ³Ý³ÛÇÝ Å³Ù³Ý³Ï³ßñç³ÝÁ Ùß³ÏíáõÙ ¿ Ù»Ï ï³ñáí: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üÇÝ³Ýë³Ï³Ý é»ëáõñëÝ»ñÇ Ñ³ßí»ÏßÇéÝ Çñ»ÝÇó Ý»ñÏ³Û³óÝáõÙ ¿ Ð³Û³ëï³ÝÇ Ð³Ýñ³å»ïáõÃÛ³Ý, ï»Õ³Ï³Ý ÇÝùÝ³Ï³é³í³ñÙ³Ý Ù³ñÙÇÝÝ»ñÇ ¨ ïÝï»ë³í³ñáÕ ëáõµÛ»ÏïÝ»ñÇ »Ï³ÙáõïÝ»ñÇ áõ Í³Ëë»ñÇ ³ÙµáÕçáõÃÛáõÝ: Ð³ßí»ÏßÇéÁ Ï³½Ù»Éáõ ÑÇÙù »Ý ÁÝ¹áõÝíáõÙ Ý³Ëáñ¹ Å³Ù³Ý³Ï³ßñç³ÝÇ ýÇÝ³Ýë³Ï³Ý é»ëáõñëÝ»ñÇ Ñ³ßí»ÏßéÇ ÷³ëï³óÇ Ï³ï³ñáÕ³Ï³Ý óáõó³ÝÇßÝ»ñÁ, ÇÝãå»ë Ý³¨ ëáóÇ³É-ïÝï»ë³Ï³Ý ½³ñ·³óÙ³Ý Ï³ÝË³ï»ëáõÙÝ»ñÁ, áñáÝù ÑÇÙù »Ý Í³é³ÛáõÙ µÛáõç»Ç Ý³Ë³·ÇÍÁ Ï³½Ù»Éáõ Ñ³Ù³ñ: ä»ïáõÃÛ³Ý ³Ù÷á÷ ýÇÝ³Ýë³Ï³Ý Ñ³ßí»ÏßÇéÁ Ï³½ÙíáõÙ ¿ Ð³Û³ëï³ÝÇ Ð³Ýñ³å»ïáõÃÛ³Ý ýÇÝ³ÝëÝ»ñÇ ¨ ¾ÏáÝáÙÇÏ³ÛÇ  Ý³Ë³ñ³ñáõÃÛ³Ý ÏáÕÙÇó: 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üÇÝ³Ýë³Ï³Ý åÉ³Ý³íáñÙ³Ý áõ Ï³ÝË³ï»ëáõÙÝ»ñÇ Ï³ñ¨áñ Ñ³ïí³ÍÝ»ñÇó Ù»ÏÝ ¿É µÝ³ÏãáõÃÛ³Ý ¹ñ³Ù³Ï³Ý »Ï³ÙáõïÝ»ñÇ áõ Í³Ëë»ñÇ Ñ³ßí»ÏßÇéÝ ¿: ´Ý³ÏãáõÃÛ³Ý ¹ñ³Ù³Ï³Ý »Ï³ÙáõïÝ»ñÁ Ó¨³íáñíáõÙ »Ý ÑÇÙÝ³Ï³ÝáõÙ ³ßË³ï³í³ñÓÇó áõ å³ñ·¨³ïñáõÙÝ»ñÇó, ëáóÇ³É³Ï³Ý µÝáõÛÃÇ í×³ñáõÙÝ»ñÇó, Ó»éÝ³ñÏ³ïÇñ³Ï³Ý ·áñÍáõÝ»áõÃÛáõÝÇó ëï³óí³Í »Ï³ÙáõïÝ»ñÇó, ÇÝãå»ë Ý³¨ ëáóÇ³É³Ï³Ý ïñ³Ýëý»ñïÝ»ñÇó /å»ï³Ï³Ý Ï»Ýë³Ãáß³ÏÝ»ñ, ½³Ý³½³Ý ï»ë³ÏÇ Ýå³ëïÝ»ñ ¨ ³ÛÉÝ/: ÆÝã í»ñ³µ»ñáõÙ ¿ Í³Ëë»ñÇÝ, ³å³ ¹ñ³Ýù ëïáñ³µ³Å³ÝíáõÙ »Ý ëå³éáÕ³Ï³Ý Í³Ëë»ñÇ, Ñ³ñÏ»ñÇ áõ ³ÛÉ å³ñï³¹Çñ í×³ñÝ»ñÇ, ¹ñ³Ù³Ï³Ý Ïáõï³ÏáõÙÝ»ñÇ ¨ ËÝ³ÛáÕáõÃÛáõÝÝ»ñÇ: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üÇÝ³Ýë³Ï³Ý åÉ³Ý³íáñÙ³Ý Ñ»ï ë»ñï Ï³åÇ Ù»ç ¿ ·ïÝíáõÙ Ï³ÝË³ï»ëÙ³Ý ·áñÍÁÝÃ³óÁ: Î³ÝË³ï»ëáõÙÝ ³å³·³ Çñ³íÇ×³ÏÝ»ñÇ í»ñ³µ»ñÛ³É Ñ³í³Ý³Ï³Ý å³ïÏ»ñ³óáõÙÝ ¿, áñÁ ÑÇÙÝíáõÙ ¿ ¹Çï³ñÏÙ³Ý, ï»ë³Ï³Ý ÁÝ¹Ñ³Ýñ³óáõÙÝ»ñÇ, ÃáõÛÉ³ïñ»ÉÇáõÃÛ³Ý ¨ ë³ÑÙ³Ý³÷³ÏáõÃÛ³Ý íñ³: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üÇÝ³Ýë³Ï³Ý Ï³ÝË³ï»ëáõÙÁ Ý³Ë¨³é³ç ýÇÝ³Ýë³Ï³Ý åÉ³ÝÝ»ñÇ ÑÇÙÝ³íáñáõÙÝ ¿: î³ñµ»ñáõÙ »Ý ÙÇçÇÝÅ³ÙÏ»ï³ÛÇÝ` 5-10 ï³ñÇ ¨ »ñÏ³ñ³Å³Ï»ï` 10 ï³ñáõó ³í»ÉÇ ýÇÝ³Ýë³Ï³Ý Ï³ÝË³ï»ëáõÙÝ»ñ:</w:t>
      </w:r>
    </w:p>
    <w:p w:rsidR="00597723" w:rsidRDefault="00597723" w:rsidP="00AA6855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¶áñÍÝ³Ï³ÝáõÙ û·ï³·áñÍíáõÙ »Ý Ï³ÝË³ï»ëÙ³Ý ï³ñµ»ñ Ù»Ãá¹Ý»ñ.</w:t>
      </w:r>
    </w:p>
    <w:p w:rsidR="00597723" w:rsidRDefault="00597723" w:rsidP="00AA6855">
      <w:pPr>
        <w:numPr>
          <w:ilvl w:val="0"/>
          <w:numId w:val="6"/>
        </w:numPr>
        <w:tabs>
          <w:tab w:val="clear" w:pos="360"/>
          <w:tab w:val="num" w:pos="900"/>
        </w:tabs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÷áñÓÝ³Ï³Ý ·Ý³Ñ³ïÙ³Ý,</w:t>
      </w:r>
    </w:p>
    <w:p w:rsidR="00597723" w:rsidRDefault="00597723" w:rsidP="00AA6855">
      <w:pPr>
        <w:numPr>
          <w:ilvl w:val="0"/>
          <w:numId w:val="6"/>
        </w:numPr>
        <w:tabs>
          <w:tab w:val="clear" w:pos="360"/>
          <w:tab w:val="num" w:pos="900"/>
        </w:tabs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Çñ³íÇ×³Ï³ÛÇÝ í»ñÉáõÍáõÃÛ³Ý,</w:t>
      </w:r>
    </w:p>
    <w:p w:rsidR="00597723" w:rsidRDefault="00597723" w:rsidP="00AA6855">
      <w:pPr>
        <w:numPr>
          <w:ilvl w:val="0"/>
          <w:numId w:val="6"/>
        </w:numPr>
        <w:tabs>
          <w:tab w:val="clear" w:pos="360"/>
          <w:tab w:val="num" w:pos="900"/>
        </w:tabs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óáõó³ÝÇßÝ»ñÇ Ñ³Ù³Ù³ëÝ³Ï³Ý Ï³Ëí³ÍáõÃÛ³Ý Ù»Ãá¹Ý»ñÁ:</w:t>
      </w:r>
    </w:p>
    <w:p w:rsidR="00597723" w:rsidRDefault="00597723" w:rsidP="00504B3E">
      <w:pPr>
        <w:spacing w:after="0"/>
        <w:jc w:val="both"/>
        <w:rPr>
          <w:rFonts w:ascii="Arial LatArm" w:hAnsi="Arial LatArm"/>
          <w:lang w:val="af-ZA"/>
        </w:rPr>
      </w:pPr>
    </w:p>
    <w:p w:rsidR="00597723" w:rsidRPr="00AA6855" w:rsidRDefault="00597723" w:rsidP="00AA6855">
      <w:pPr>
        <w:ind w:left="-567" w:firstLine="283"/>
        <w:jc w:val="center"/>
        <w:rPr>
          <w:rFonts w:ascii="Arial LatArm" w:hAnsi="Arial LatArm"/>
          <w:b/>
          <w:lang w:val="af-ZA"/>
        </w:rPr>
      </w:pPr>
      <w:r>
        <w:rPr>
          <w:rFonts w:ascii="Arial LatArm" w:hAnsi="Arial LatArm"/>
          <w:b/>
          <w:lang w:val="af-ZA"/>
        </w:rPr>
        <w:t>3. üÇÝ³Ýë³Ï³Ý åÉ³Ý³íáñáõÙÁ ïÝï»ë³í³ñáÕ ëáõµÛ»ÏïÝ»ñÇ Ù³Ï³ñ¹³Ïáí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ÞáõÏ³Û³Ï³Ý ïÝï»ëáõÃÛ³Ý å³ÛÙ³ÝÝ»ñáõÙ ïÝï»ë³í³ñáÕ ëáõµÛ»ÏïÝ»ñÇ Ï³é³í³ñÙ³Ý ³ñ¹ÛáõÝ³í»ïáõÃÛáõÝÁ ½·³ÉÇáñ»Ý å³ÛÙ³Ý³íáñí³Í ¿ ¹ñ³Ù³Ï³Ý Ñáëù»ñÇ, ¹ñ³Ù³Ï³Ý Ñ³ñ³µ»ñáõÃÛáõÝÝ»ñÇ ¨ ¹ñ³Ýó ³éÝãíáÕ ·áñÍÁÝÃ³óÝ»ñÇ ýÇÝ³Ýë³Ï³Ý åÉ³Ý³íáñÙ³Ý Ù³Ï³ñ¹³Ïáí: üÇÝ³Ýë³Ï³Ý åÉ³Ý³íáñÙ³Ý ·ÉË³íáñ ËÝ¹ÇñÁ Ýñ³ÝáõÙÝ ¿, áñ ³é³çÇÏ³ ïÝï»ë³Ï³Ý Å³Ù³Ý³Ï³ßñç³ÝáõÙ ÑÇÙÝ³íáñÇ Ï³½Ù³Ï»ñåáõÃÛáõÝÝ»ñÇ ·áñÍáõÝ»áõÃÛ³Ý é³½Ù³í³ñáõÃÛáõÝÁ ³åñ³Ýù³ÛÇÝ, ýÇÝ³Ýë³Ï³Ý, ï»Õ»Ï³ïí³Ï³Ý ¨ ³ÛÉ ßáõÏ³Ý»ñáõÙ ³ÛÝ Ñ³ßíáí, </w:t>
      </w:r>
      <w:r>
        <w:rPr>
          <w:rFonts w:ascii="Arial LatArm" w:hAnsi="Arial LatArm"/>
          <w:lang w:val="af-ZA"/>
        </w:rPr>
        <w:lastRenderedPageBreak/>
        <w:t xml:space="preserve">áñå»ë½Ç å³Ñå³ÝíÇ ûåïÇÙ³É Ñ³í³ë³ñ³ÏßéáõÃÛáõÝ »Ï³Ùï³µ»ñáõÃÛ³Ý ¨ Çñ³óí»ÉÇáõÃÛ³Ý Ù³Ï³ñ¹³ÏÝ»ñÇ ÙÇç¨: 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üÇÝ³Ýë³Ï³Ý åÉ³Ý³íáñÙ³Ý Ýß³Ý³ÏáõÃÛáõÝÁ  Ýñ³ÝáõÙÝ ¿, áñå»ë½Ç Ùß³Ïí»Ý ÏáÝÏñ»ï ýÇÝ³Ýë³Ï³Ý óáõó³ÝÇßÝ»ñ ÇÝãå»ë é³½Ù³í³ñ³Ï³Ý, ³ÛÝå»ë ¿É Ù³ñï³í³ñ³Ï³Ý  ËÝ¹ÇñÝ»ñÇ ÉáõÍÙ³Ý Ñ³Ù³ñ, ýÇÝ³Ýë³Ï³Ý é»ëáõñëÝ»ñáí ³å³Ñáíí»Ý ³ñï³¹ñ³Ï³Ý åÉ³Ýáí Ý³Ë³ï»ëí³Í ïÝï»ë³Ï³Ý ½³ñ·³óÙ³Ý Ñ³Ù³Ù³ëÝáõÃÛáõÝÝ»ñÁ, ÑÝ³ñ³íáñáõÃÛáõÝ ëï»ÕÍíÇ Çñ³Ï³Ý³óÝ»É Ý³Ë³ï»ëí³Í ÇÝí»ëïÇóÇáÝ Íñ³·ñ»ñÁ Ùñó³ÏóáõÃÛ³Ý å³ÛÙ³ÝÝ»ñáõÙ: 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îÝï»ë³í³ñáÕ ëáõµÛ»ÏïÝ»ñáõÙ ýÇÝ³Ýë³Ï³Ý åÉ³Ý³íáñÙ³Ý ÑÇÙÝ³Ï³Ý ËÝ¹ÇñÝ»ñÝ »Ý. </w:t>
      </w:r>
    </w:p>
    <w:p w:rsidR="00597723" w:rsidRDefault="00597723" w:rsidP="00504B3E">
      <w:pPr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ýÇÝ³Ýë³Ï³Ý é»ëáõñëÝ»ñáí ³å³Ñáí»É ³ñï³¹ñ³Ï³Ý, ÇÝí»ëïÇóÇáÝ ¨ ýÇÝ³Ýë³Ï³Ý ·áñÍáõÝ»áõÃÛáõÝÁ, </w:t>
      </w:r>
    </w:p>
    <w:p w:rsidR="00597723" w:rsidRDefault="00597723" w:rsidP="00504B3E">
      <w:pPr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áñáß»É ÇÝí»ëïÇóÇáÝ Ý»ñ¹ñáõÙÝ»ñÇ Í³í³ÉÁ ¨ ýÇÝ³Ýë³íáñÙ³Ý ³ÕµÛáõñÝ»ñÁ, </w:t>
      </w:r>
    </w:p>
    <w:p w:rsidR="00597723" w:rsidRDefault="00597723" w:rsidP="00504B3E">
      <w:pPr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Ï³ï³ñ»É ¹ñ³Ù³Ï³Ý Ñáëù»ñÇ ¹ÇëÏáÝï³íáñáõÙ, </w:t>
      </w:r>
    </w:p>
    <w:p w:rsidR="00597723" w:rsidRDefault="00597723" w:rsidP="00504B3E">
      <w:pPr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ë³ÑÙ³Ý»É é³óÇáÝ³É ýÇÝ³Ýë³Ï³Ý ÷áËÑ³ñ³µ»ñáõÃÛáõÝÝ»ñ å»ï³Ï³Ý µÛáõç»Ç, ³é¨ïñ³ÛÇÝ µ³ÝÏ»ñÇ ¨ ³ÛÉ ïÝï»ë³í³ñáÕ ëáõµÛ»ÏïÝ»ñÇ Ñ»ï, </w:t>
      </w:r>
    </w:p>
    <w:p w:rsidR="00597723" w:rsidRDefault="00597723" w:rsidP="00504B3E">
      <w:pPr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ÑëÏáÕáõÃÛáõÝ ë³ÑÙ³Ý»É Ï³½Ù³Ï»ñåáõÃÛ³Ý ýÇÝ³Ýë³Ï³Ý ¹ñáõÃÛ³Ý, í×³ñáõÝ³ÏáõÃÛ³Ý ¨ í³ñÏáõÝ³ÏáõÃÛ³Ý ÝÏ³ïÙ³Ùµ, </w:t>
      </w:r>
    </w:p>
    <w:p w:rsidR="00597723" w:rsidRDefault="00597723" w:rsidP="00504B3E">
      <w:pPr>
        <w:numPr>
          <w:ilvl w:val="0"/>
          <w:numId w:val="14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å³Ñå³Ý»É µ³ÅÝ»ï»ñ»ñÇ ¨ ³ÛÉ Ïñ»¹ÇïáñÝ»ñÇ ß³Ñ»ñÁ: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üÇÝ³Ýë³Ï³Ý åÉ³ÝÝ»ñÁ ÉÇÝáõÙ »Ý é³½Ù³í³ñ³Ï³Ý Ï³Ù »ñÏ³ñ³Å³ÙÏ»ï, ÁÝÃ³óÇÏ Ï³Ù Ï³ñ×³Å³ÙÏ»ï: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è³½Ù³í³ñ³Ï³Ý ýÇÝ³Ýë³Ï³Ý åÉ³ÝÁ Ùß³ÏíáõÙ ¿ª »ÉÝ»Éáí ïÝï»ë³í³ñáÕ ëáõµÛ»ÏïÝ»ñÇ µÇ½Ý»ëÇ ½³ñ·³óÙ³Ý ß³Ñ»ñÇó: ê³Ï³ÛÝ Ñ³ßíÇ ¿ ³éÝíáõÙ Ý³¨ »ñÏñáõÙ Çñ³Ï³Ý³óíáÕ å»ï³Ï³Ý ýÇÝ³Ýë³Ï³Ý ù³Õ³ù³Ï³ÝáõÃÛáõÝÁ, Ù³ëÝ³íáñ³å»ë, Ñ³ñÏ³ÛÇÝ ¨ Ù³ùë³ÛÇÝ, ÇÝãå»ë Ý³¨ ÇÝýÉ³óÇáÝ ·áñÍÁÝÃ³óÁ: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è³½Ù³í³ñ³Ï³Ý åÉ³ÝÇ Ù»ç ³ñï³óáÉíáõÙ »Ý ³é³çÇÏ³ Ñ»é³ÝÏ³ñáõÙ Ï³½Ù³Ï»ñåáõÃÛáõÝÝ»ñÇ Ñ³Ù³ñ ³ÝÑñ³Å»ßï ÇÝí»ëïÇóÇáÝ ÙÇçáóÝ»ñÇ Í³í³ÉÁ ¨ ¹ñ³Ýó û·ï³·áñÍÙ³Ý Å³ÙÏ»ïÝ»ñÁ, ýÇÝ³Ýë³Ï³Ý é»ëáõñëÝ»ñÇ ÑÝ³ñ³íáñ ³ÕµÛáõñÝ»ñÁ ¨ ¹ñ³Ýó Çñ³Ï³Ý³óÙ³Ý ³ñ¹ÛáõÝùáõÙ ³ÏÝÏ³ÉíáÕ ³ñï³¹ñáõÃÛ³Ý ß³ÑáõÃ³µ»ñáõÃÛ³Ý Ù³Ï³ñ¹³ÏÁ: ²Ûë ýÇÝ³Ýë³Ï³Ý åÉ³ÝÇ ÙÇçáóáí ³å³ÑáííáõÙ ¿ ýÇÝ³Ýë³Ï³Ý Ï³ÛáõÝáõÃÛáõÝÁ: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îÝï»ë³í³ñáÕ ëáõµÛ»ÏïÝ»ñÝ Çñ³Ï³Ý³óÝáõÙ »Ý Ý³¨ ÁÝÃ³óÇÏ ýÇÝ³Ýë³Ï³Ý åÉ³Ý³íáñáõÙ, áñÁ  é³½Ù³í³ñ³Ï³Ý åÉ³Ý³íáñÙ³Ý µ³ÕÏ³óáõóÇã Ù³ëÝ ¿ ¨ Ùß³ÏíáõÙ ¿ª »ÉÝ»Éáí ÏáÝÏñ»ï óáõó³ÝÇßÝ»ñÇó, Ñ³ßíÇ ³éÝ»Éáí ³ÛÝ ÷á÷áËáõÃÛáõÝÝ»ñÁ, áñáÝù Ï³ï³ñí»É »Ý Ý³Ëáñ¹ Å³Ù³Ý³Ï³ßñç³ÝáõÙ: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ÀÝÃ³óÇÏ ýÇÝ³Ýë³Ï³Ý åÉ³Ý³íáñÙ³Ý ÑÇÙÝ³Ï³Ý ËÝ¹ÇñÝ ¿ áñáß»É ýÇÝ³Ýë³Ï³Ý é»ëáõñëÝ»ñÇ Í³í³ÉÁ, áñÁ ÑÝ³ñ³íáñáõÃÛáõÝ  Ïï³ Çñ³Ï³Ý³óÝ»É ³ñï³¹ñ³Ï³Ý, ÇÝí»ëïÇóÇáÝ, Ù³ñù»ÃÇÝ·³ÛÇÝ, ·Çï³Ñ»ï³½áï³Ï³Ý ·áñÍáõÝ»áõÃÛáõÝ, ÉáõÍ»É ëáóÇ³É³Ï³Ý µÝáõÛÃÇ Ñ³ñó»ñ: ²Û¹ Ýå³ï³Ïáí åÉ³Ý³íáñíáõÙ »Ý ³ñï³¹ñ³ÝùÇ ³ñï³¹ñáõÃÛ³Ý ¨ Çñ³óÙ³Ý ÇÝùÝ³ñÅ»ùÁ, ¹ñ³Ù³Ï³Ý Ñáëù»ñÁ, ß³ÑáõÛÃÇ Í³í³ÉÁ ¨ ÇÝí»ëïÇóÇ³Ý»ñÇó ³ÏÝÏ³ÉíáÕ »Ï³Ùï³µ»ñáõÃÛáõÝÁ: ÀÝÃ³óÇÏ ýÇÝ³Ýë³Ï³Ý åÉ³ÝÁ Ï³½ÙíáõÙ ¿ »é³ÙëÛ³Ï³ÛÇÝ Ïïñí³Íùáí, ÇÝãÁ ÑÝ³ñ³íáñáõÃÛáõÝ ¿ ï³ÉÇë ë³ÑÙ³Ý»É ûå»ñ³ïÇí ÑëÏáÕáõÃÛáõÝ åÉ³Ý³ÛÇÝ óáõó³ÝÇßÝ»ñÇ Ï³ï³ñÙ³Ý ÝÏ³ïÙ³Ùµ:²Ûë åÉ³ÝÇ ÙÇçáóáí ³å³ÑáííáõÙ ¿ í×³ñáõÝ³ÏáõÃÛáõÝÁ: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²½³ï ßáõÏ³ÛÇ å³ÛÙ³ÝÝ»ñáõÙ ýÇÝ³Ýë³Ï³Ý åÉ³Ý³íáñáõÙÁ ÁÝ¹·ñÏíáõÙ ¿ µÇ½Ý»ë-åÉ³ÝÇ Ï³½ÙÇ Ù»ç  ¨ Ñ³Ý¹Çë³ÝáõÙ ¿ Ýñ³ í»ñçÇÝ ³Ù÷á÷ µ³ÅÇÝÁ: ÀÝ¹ áñáõÙ, ýÇÝ³Ýë³Ï³Ý åÉ³ÝÁ µÇ½Ý»ë-åÉ³ÝÇ Ï³½ÙáõÙ Ùß³ÏíáõÙ ¿ ÙÇ ù³ÝÇ áõÕÕáõÃÛáõÝÝ»ñáí: ²Ù»ÝÇó ³é³ç Ï³ÝË³ï»ëíáõÙ ¿ í³×³éùÇ Í³í³ÉÁ ¨ Ùß³ÏíáõÙ ßáõÏ³Ý»ñÇ Ýí³×Ù³Ý Ý³Ë³·Í³ÛÇÝ óáõó³ÝÇßÝ»ñ: ²ÛÝáõÑ»ï¨ ë³ÑÙ³ÝíáõÙ »Ýï³ñ»Ï³Ý ¹ñ³Ù³Ï³Ý Ñáëù»ñÁ ¨ ýÇÝ³Ýë³Ï³Ý ³ñ¹ÛáõÝùÝ»ñÁ, ³ÝÑñ³Å»ßï ÇÝí»ëïÇóÇ³Ý»ñÇ Í³í³ÉÁ ¨ ýÇÝ³Ýë³íáñÙ³Ý ³ÕµÛáõñÝ»ñÁ: äÉ³Ý³íáñÙ³Ý ·áñÍÁÝÃ³óÝ áõÕ»ÏóíáõÙ ¿ ï³ñµ»ñ ï»ë³ÏÇ Ñ³ßí³ñÏÝ»ñáí / ³ñï³¹ñ³ÝùÇ ÇÝùÝ³ñÅ»ùÇ, ß³ÑáõÛÃÇ, ¹ñ³Ù³Ï³Ý ÙÇçáóÝ»ñÇ ß³ñÅÇ ¨ ³ÛÉÝ/: </w:t>
      </w:r>
    </w:p>
    <w:p w:rsidR="00597723" w:rsidRDefault="00597723" w:rsidP="00AA6855">
      <w:pPr>
        <w:ind w:left="-567" w:firstLine="283"/>
        <w:jc w:val="both"/>
        <w:rPr>
          <w:rFonts w:ascii="Arial LatArm" w:hAnsi="Arial LatArm"/>
          <w:lang w:val="af-ZA"/>
        </w:rPr>
      </w:pPr>
    </w:p>
    <w:p w:rsidR="00597723" w:rsidRPr="00504B3E" w:rsidRDefault="00597723" w:rsidP="00504B3E">
      <w:pPr>
        <w:ind w:left="-567" w:firstLine="283"/>
        <w:jc w:val="center"/>
        <w:rPr>
          <w:rFonts w:ascii="Sylfaen" w:hAnsi="Sylfaen"/>
          <w:b/>
          <w:lang w:val="af-ZA"/>
        </w:rPr>
      </w:pPr>
      <w:r>
        <w:rPr>
          <w:rFonts w:ascii="Arial LatArm" w:hAnsi="Arial LatArm"/>
          <w:b/>
          <w:lang w:val="af-ZA"/>
        </w:rPr>
        <w:lastRenderedPageBreak/>
        <w:t>4.</w:t>
      </w:r>
      <w:r w:rsidR="00504B3E">
        <w:rPr>
          <w:rFonts w:ascii="Arial LatArm" w:hAnsi="Arial LatArm"/>
          <w:b/>
          <w:lang w:val="af-ZA"/>
        </w:rPr>
        <w:t xml:space="preserve"> </w:t>
      </w:r>
      <w:r w:rsidR="00504B3E">
        <w:rPr>
          <w:rFonts w:ascii="Sylfaen" w:hAnsi="Sylfaen"/>
          <w:b/>
          <w:lang w:val="af-ZA"/>
        </w:rPr>
        <w:t>ՖԻՆԱՆՍԱԿԱՆ ՎԵՐԱՀՍԿՈՂՈՒԹՅՈՒՆ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üÇÝ³Ýë³Ï³Ý Ï³é³í³ñÙ³Ý Ï³ñ¨áñ³·áõÛÝ ýáõÝÏóÇ³Ý»ñÇó Ù»ÏÁ í»ñ³ÑëÏáÕáõÃÛáõÝÝ ¿: ²ÛÝ Çñ»ÝÇó Ý»ñÏ³Û³óÝáõÙ ¿ ýÇÝ³Ýë³Ï³Ý ûñ»Ýë¹ñáõÃÛ³Ý ¨ ýÇÝ³Ýë³Ï³Ý Ï³ñ·³å³ÑáõÃÛ³Ý å³Ñå³ÝÙ³ÝÝ áõÕÕí³Í ÙÇçáó³éáõÙÝ»ñÇ ³ÙµáÕçáõÃÛáõÝ Ï³é³í³ñÙ³Ý µáÉáñ Ù³Ï³ñ¹³ÏÝ»ñáõÙ: üÇÝ³Ýë³Ï³Ý í»ñ³ÑëÏáÕáõÃÛ³Ý ·áñÍÁÝÃ³óáõÙ ·Ý³Ñ³ïíáõÙ ¿ ýÇÝ³Ýë³Ï³Ý ·áñÍ³éÝáõÃÛáõÝÝ»ñÇ Çñ³Ï³Ý³óÙ³Ý ûñÇÝ³Ï³ÝáõÃÛáõÝÁ ¨ ³ÝÑñ³Å»ßïáõÃÛ³Ý ¹»åùáõÙ óáõÛó »Ý ïñíáõÙ Ã»ñáõÃÛáõÝÝ»ñÝ áõ µ³óÃáÕáõÙÝ»ñÁ ßïÏ»Éáõ áõÕÇÝ»ñÁ:</w:t>
      </w:r>
    </w:p>
    <w:p w:rsidR="00597723" w:rsidRDefault="00597723" w:rsidP="00AA6855">
      <w:pPr>
        <w:pStyle w:val="BodyText"/>
        <w:ind w:left="-567" w:firstLine="283"/>
        <w:rPr>
          <w:rFonts w:ascii="Arial LatArm" w:hAnsi="Arial LatArm"/>
          <w:sz w:val="22"/>
          <w:lang w:val="af-ZA"/>
        </w:rPr>
      </w:pPr>
      <w:r>
        <w:rPr>
          <w:rFonts w:ascii="Arial LatArm" w:hAnsi="Arial LatArm"/>
          <w:sz w:val="22"/>
          <w:lang w:val="af-ZA"/>
        </w:rPr>
        <w:t>üÇÝ³Ýë³Ï³Ý í»ñ³ÑëÏáÕáõÃÛáõÝÝ Çñ»ÝÇó Ý»ñÏ³Û³óÝáõÙ ¿ ïÝï»ë³í³ñáÕ µáÉáñ ëáõµÛ»ÏïÝ»ñÇ ýÇÝ³Ýë³Ï³Ý Ï³ñ·³å³ÑáõÃÛ³Ý, ûñ»Ýë¹ñáõÃÛ³ÝÁ Ñ»ï¨»Éáõ ÙÇçáó³éáõÙÝ»ñÇ Ï³½Ù³Ï»ñåÙ³Ý ³ÙµáÕçáõÃÛáõÝ: üÇÝ³Ýë³Ï³Ý í»ñ³ÑëÏáÕáõÃÛáõÝÁ ýÇÝ³Ýë³Ï³Ý Ñ³ñ³µ»ñáõÃÛáõÝÝ»ñÇ ÷á÷áËÙ³ÝÁ ½áõ·ÁÝÃ³ó ÝáõÛÝå»ë »ÝÃ³ñÏí»É ¿ ¿³Ï³Ý ÷á÷áËáõÃÛáõÝÝ»ñÇ: Ü»ñÏ³ÛáõÙë å»ï³Ï³Ý ýÇÝ³Ýë³Ï³Ý í»ñ³ÑëÏáÕáõÃÛ³Ý Ñ»ï ·áõÛáõÃÛáõÝ áõÝÇ Ý³¨ áã å»ï³Ï³Ý í»ñ³ÑëÏáÕáõÃÛáõÝ, áñÁ Ý»ñÏ³Û³óíáõÙ ¿.</w:t>
      </w:r>
    </w:p>
    <w:p w:rsidR="00597723" w:rsidRDefault="00597723" w:rsidP="00AA6855">
      <w:pPr>
        <w:numPr>
          <w:ilvl w:val="0"/>
          <w:numId w:val="7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Ý»ñýÇñÙ³ÛÇÝ í»ñ³ÑëÏáÕáõÃÛ³Ý,</w:t>
      </w:r>
    </w:p>
    <w:p w:rsidR="00597723" w:rsidRDefault="00597723" w:rsidP="00AA6855">
      <w:pPr>
        <w:numPr>
          <w:ilvl w:val="0"/>
          <w:numId w:val="7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³é¨ïñ³ÛÇÝ µ³ÝÏ»ñÇ ÏáÕÙÇó Ï³½Ù³Ï»ñåáõÃÛáõÝÝ»ñÇ ÝÏ³ïÙ³Ùµ í»ñ³ÑëÏáÕáõÃÛ³Ý,</w:t>
      </w:r>
    </w:p>
    <w:p w:rsidR="00597723" w:rsidRDefault="00597723" w:rsidP="00AA6855">
      <w:pPr>
        <w:numPr>
          <w:ilvl w:val="0"/>
          <w:numId w:val="7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³ÝÏ³Ë ³áõ¹Çïáñ³Ï³Ý í»ñ³ÑëÏáÕáõÃÛ³Ý Ó¨»ñáí: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ºÃ» å»ï³Ï³Ý í»ñ³ÑëÏáÕáõÃÛ³Ý ÑÇÙÝ³Ï³Ý ËÝ¹ÇñÁ Ñ³Ù³ñíáõÙ ¿ å»ïáõÃÛ³Ý ýÇÝ³Ýë³Ï³Ý ù³Õ³ù³Ï³ÝáõÃÛ³Ý Çñ³Ï³Ý³óáõÙÁ, ³å³ áã å»ï³Ï³ÝÇÝÁ` ïÝï»ë³í³ñáÕ ëáõµÛ»ÏïÝ»ñÇ ýÇÝ³Ýë³Ï³Ý é»ëáõñëÝ»ñÇ û·ï³·áñÍÙ³Ý ³ñ¹ÛáõÝ³í»ïáõÃÛ³Ý µ³ñÓñ³óáõÙÁ, ýÇÝ³Ýë³Ï³Ý Ñ³ßí»ïíáõÃÛáõÝÝ»ñÇ ÙÇçáóáí óáõó³ÝÇßÝ»ñÇ Ñ³ë³Ý»ÉÇáõÃÛ³Ý ³å³ÑáíáõÙÁ: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ä»ï³Ï³Ý üÇÝ³Ýë³Ï³Ý í»ñ³ÑëÏáÕáõÃÛ³Ý ûµÛ»Ïï »Ý Ñ³Ý¹Çë³ÝáõÙ ýÇÝ³Ýë³Ï³Ý é»ëáõñëÝ»ñÇ Ó¨³íáñÙ³Ý áõ û·ï³·áñÍÙ³Ý Å³Ù³Ý³Ï í»ñµ³ßËÙ³Ý ·áñÍÁÝÃ³óÝ»ñÁ: àñå»ë ýÇÝ³Ýë³Ï³Ý í»ñ³ÑëÏáÕáõÃÛ³Ý ³é³ñÏ³ »Ý Ñ³Ý¹»ë ·³ÉÇë Ñ»ï¨Û³É óáõó³ÝÇßÝ»ñÁ.</w:t>
      </w:r>
    </w:p>
    <w:p w:rsidR="00597723" w:rsidRDefault="00597723" w:rsidP="00504B3E">
      <w:pPr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ï³ñµ»ñ Ù³Ï³ñ¹³ÏÇ µÛáõç»Ý»ñÇ »Ï³ÙáõïÝ»ñÝ áõ Í³Ëë»ñÁ,</w:t>
      </w:r>
    </w:p>
    <w:p w:rsidR="00597723" w:rsidRDefault="00597723" w:rsidP="00504B3E">
      <w:pPr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Ñ³ñÏ³ÛÇÝ í×³ñáõÙÝ»ñÇ ã³÷Á,</w:t>
      </w:r>
    </w:p>
    <w:p w:rsidR="00597723" w:rsidRDefault="00597723" w:rsidP="00504B3E">
      <w:pPr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ßñç³Ý³éáõÃÛ³Ý Í³Ëë»ñÁ,</w:t>
      </w:r>
    </w:p>
    <w:p w:rsidR="00597723" w:rsidRDefault="00597723" w:rsidP="00504B3E">
      <w:pPr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ÇÝùÝ³ñÅ»ùÁ,</w:t>
      </w:r>
    </w:p>
    <w:p w:rsidR="00597723" w:rsidRDefault="00597723" w:rsidP="00504B3E">
      <w:pPr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ß³ÑáõÛÃÁ,</w:t>
      </w:r>
    </w:p>
    <w:p w:rsidR="00597723" w:rsidRDefault="00597723" w:rsidP="00504B3E">
      <w:pPr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ïÝ³ÛÇÝ ïÝï»ëáõÃÛáõÝÝ»ñÇ »Ï³ÙáõïÝ»ñÝ áõ Í³Ëë»ñÁ: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üÇÝ³Ýë³Ï³Ý í»ñ³ÑëÏáÕáõÃÛ³Ý áÉáñïÝ»ñ »Ý Ñ³Ù³ñíáõÙ áã ÙÇ³ÛÝ ¹ñ³Ù³ßñç³Ý³éáõÃÛ³Ý, ³ÛÉ Ý³¨ µ³ñï»ñ³ÛÇÝ ·áñÍ³ñùÝ»ñÇ, ÷áË³¹³ñÓ Ñ³ßí³ñÏÝ»ñÇ ï³ñµ»ñ ·áñÍ³éÝáõÃÛáõÝÝ»ñÁ: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 ØÇç³½·³ÛÇÝ ·áñÍÁÝÃ³óáõÙ ï³ñµ»ñáõÙ »Ý ýÇÝ³Ýë³Ï³Ý í»ñ³ÑëÏáÕáõÃÛ³Ý »ñÏáõ ÑÇÙÝ³Ï³Ý Ùá¹»ÉÝ»ñ` ³Ý·Éáë³ùëáÝ³Ï³ÝÁ ¨ ýñ³ÝëÇ³Ï³ÝÁ: ºÃ» ³é³çÇÝ Ùá¹»ÉÇ ¹»åùáõÙ ýÇÝ³Ýë³Ï³Ý í»ñ³ÑëÏáÕ Ù³ñÙÇÝÝ»ñÁ ÙÇ³ÛÝ Çñ³Ï³Ý³óÝáõÙ »Ý í»ñ³ÑëÏáÕáõÃÛ³Ý ï³ñµ»ñ Ó¨»ñ ¨ Ý³Ë³å³ïñ³ëïáõÙ »Ý ¹ñ³Ýó ÝÏ³ïÙ³Ùµ Ñ³ßí»ïíáõÃÛáõÝÝ»ñ, ³å³ »ñÏñáñ¹Ç ¹»åùáõÙ ³é³ÝÓÇÝ í»ñ³ÑëÏáÕ³Ï³Ý Ù³ñÙÇÝÝ»ñÇÝ ïñíáõÙ ¿ ¹³ï³Ï³Ý áñáß ýáõÝÏóÇ³Ý»ñ Ï³³ïñ»Éáõ ÑÝ³ñ³íáñáõÃáõÝ` Ù»Õ³íáñ ³ÝÓ³Ýó áñáß»Éáõ ¨ íÝ³ëÁ ÷áËÑ³ïáõó»Éáõ Ñ³Ù³ñ: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 üÇÝ³Ýë³Ï³Ý í»ñ³ÑëÏáÕáõÃÛ³Ý  Ó¨»ñÁ Ñ»ï¨Û³ÉÝ »Ý.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Àëï Çñ³·áñÍÙ³Ý µÝáõÛÃÇ`</w:t>
      </w:r>
    </w:p>
    <w:p w:rsidR="00597723" w:rsidRDefault="00597723" w:rsidP="00504B3E">
      <w:pPr>
        <w:numPr>
          <w:ilvl w:val="0"/>
          <w:numId w:val="9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å³ñï³¹Çñ, Ý³Ë³Ó»éÝáÕ³Ï³Ý, Ý»ñùÇÝ, ³ñï³ùÇÝ: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Àëï Çñ³·áñÍÙ³Ý Å³ÙÏ»ïÇ`</w:t>
      </w:r>
    </w:p>
    <w:p w:rsidR="00597723" w:rsidRDefault="00597723" w:rsidP="00504B3E">
      <w:pPr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Ý³ËÝ³Ï³Ý, ÁÝÃ³óÇÏ, Ñ»ï³¹³ñÓ:</w:t>
      </w:r>
    </w:p>
    <w:p w:rsidR="00597723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 xml:space="preserve">Àëï í»ñ³ÑëÏÙ³Ý ëáõµÛ»ÏïÝ»ñÇ` </w:t>
      </w:r>
    </w:p>
    <w:p w:rsidR="00597723" w:rsidRDefault="00597723" w:rsidP="00504B3E">
      <w:pPr>
        <w:numPr>
          <w:ilvl w:val="0"/>
          <w:numId w:val="11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å»ï³Ï³Ý, ï»Õ³Ï³Ý ÇÝùÝ³Ï³é³í³ñÙ³Ý Ù³ñÙÇÝÝ»ñÇ Ù³Ï³ñ¹³Ïáí, ýÇÝ³Ýë³í³ñÏ³ÛÇÝ Ù³ñÙÇÝÝ»ñÇ, ·»ñ³ï»ëã³Ï³Ý, Ý»ñ·»ñ³ï»ëã³Ï³Ý, Ý»ñïÝï»ë³Ï³Ý, ³ÝÏ³Ë:</w:t>
      </w:r>
    </w:p>
    <w:p w:rsidR="00597723" w:rsidRDefault="00597723" w:rsidP="00504B3E">
      <w:p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Àëï í»ñ³ÑëÏÙ³Ý ûµÛ»ÏïÇ`</w:t>
      </w:r>
    </w:p>
    <w:p w:rsidR="00597723" w:rsidRDefault="00597723" w:rsidP="00504B3E">
      <w:pPr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µÛáõç»ï³ÛÇÝ, ³ñï³µÛáõç»ï³ÛÇÝ ýáÝ¹»ñÇ, Ñ³ñÏ³ÛÇÝ, í³ñÏ³ÛÇÝ, ³å³Ñáí³·ñ³Ï³Ý, ÇÝí»ëïÇóÇáÝ, Ù³ùë³ÛÇÝ, ³ñï³ñÅáõÃ³ÛÇÝ:</w:t>
      </w:r>
    </w:p>
    <w:p w:rsidR="00597723" w:rsidRDefault="00597723" w:rsidP="00504B3E">
      <w:pPr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lastRenderedPageBreak/>
        <w:t xml:space="preserve"> î³ñµ»ñáõÙ »Ý ýÇÝ³Ýë³Ï³Ý í»ñ³ÑëÏáÕáõÃÛ³Ý Ñ»ï¨Û³É Ù»Ãá¹Ý»ñÁ, áñáÝù ÏÇ³ñéíáõÙ »Ý ÇÝãå»ë å»ï³Ï³Ý, ³ÛÝå»ë ¿É áã å»ï³Ï³Ý í»ñ³ÑëÏáÕáõÃÛáõÝÝ»ñÇ ¹»åùáõÙ`</w:t>
      </w:r>
    </w:p>
    <w:p w:rsidR="00597723" w:rsidRDefault="00597723" w:rsidP="00504B3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-567" w:firstLine="283"/>
        <w:jc w:val="both"/>
        <w:rPr>
          <w:rFonts w:ascii="Arial LatArm" w:hAnsi="Arial LatArm"/>
          <w:lang w:val="af-ZA"/>
        </w:rPr>
      </w:pPr>
      <w:r>
        <w:rPr>
          <w:rFonts w:ascii="Arial LatArm" w:hAnsi="Arial LatArm"/>
          <w:lang w:val="af-ZA"/>
        </w:rPr>
        <w:t>ëïáõ·áõÙÝ»ñ, Ñ»ï³ùÝÝáõÙ, í»ñ³ÑëÏáõÙ, ýÇÝ³Ýë³Ï³Ý íÇ×³ÏÇ í»ñÉáõÍáõÃÛáõÝ, ¹Çï³ñÏáõÙÝ»ñ, í»ñëïáõ·áõÙÝ»ñ:</w:t>
      </w:r>
    </w:p>
    <w:p w:rsidR="00597723" w:rsidRDefault="00597723" w:rsidP="00504B3E">
      <w:pPr>
        <w:rPr>
          <w:rFonts w:ascii="Arial LatArm" w:hAnsi="Arial LatArm"/>
          <w:b/>
          <w:lang w:val="af-ZA"/>
        </w:rPr>
      </w:pPr>
    </w:p>
    <w:p w:rsidR="00597723" w:rsidRPr="00504B3E" w:rsidRDefault="00597723" w:rsidP="00AA6855">
      <w:pPr>
        <w:tabs>
          <w:tab w:val="left" w:pos="284"/>
          <w:tab w:val="left" w:pos="567"/>
        </w:tabs>
        <w:ind w:left="-567" w:firstLine="283"/>
        <w:jc w:val="both"/>
        <w:rPr>
          <w:rFonts w:ascii="Sylfaen" w:hAnsi="Sylfaen"/>
          <w:b/>
          <w:sz w:val="26"/>
          <w:szCs w:val="26"/>
          <w:lang w:val="uk-UA"/>
        </w:rPr>
      </w:pPr>
      <w:r w:rsidRPr="00504B3E">
        <w:rPr>
          <w:rFonts w:ascii="Sylfaen" w:hAnsi="Sylfaen"/>
          <w:b/>
          <w:sz w:val="26"/>
          <w:szCs w:val="26"/>
          <w:lang w:val="en-US"/>
        </w:rPr>
        <w:t>Թեմա</w:t>
      </w:r>
      <w:r w:rsidR="00504B3E" w:rsidRPr="00504B3E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504B3E">
        <w:rPr>
          <w:rFonts w:ascii="Sylfaen" w:hAnsi="Sylfaen"/>
          <w:b/>
          <w:sz w:val="26"/>
          <w:szCs w:val="26"/>
          <w:lang w:val="uk-UA"/>
        </w:rPr>
        <w:t xml:space="preserve">2 </w:t>
      </w:r>
      <w:r w:rsidRPr="00504B3E">
        <w:rPr>
          <w:rFonts w:ascii="Sylfaen" w:hAnsi="Sylfaen"/>
          <w:sz w:val="26"/>
          <w:szCs w:val="26"/>
          <w:lang w:val="uk-UA"/>
        </w:rPr>
        <w:t>.</w:t>
      </w:r>
      <w:r w:rsidR="00504B3E">
        <w:rPr>
          <w:rFonts w:ascii="Sylfaen" w:hAnsi="Sylfaen"/>
          <w:b/>
          <w:sz w:val="26"/>
          <w:szCs w:val="26"/>
          <w:lang w:val="en-US"/>
        </w:rPr>
        <w:t>ԿԱԶՄԱԿԵՐՊՈՒԹՅԱՆ</w:t>
      </w:r>
      <w:r w:rsidR="00504B3E" w:rsidRPr="00504B3E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504B3E">
        <w:rPr>
          <w:rFonts w:ascii="Sylfaen" w:hAnsi="Sylfaen"/>
          <w:b/>
          <w:sz w:val="26"/>
          <w:szCs w:val="26"/>
          <w:lang w:val="en-US"/>
        </w:rPr>
        <w:t>ԴՐԱՄԱԿԱՆ</w:t>
      </w:r>
      <w:r w:rsidR="00504B3E" w:rsidRPr="00504B3E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504B3E">
        <w:rPr>
          <w:rFonts w:ascii="Sylfaen" w:hAnsi="Sylfaen"/>
          <w:b/>
          <w:sz w:val="26"/>
          <w:szCs w:val="26"/>
          <w:lang w:val="en-US"/>
        </w:rPr>
        <w:t>ՀՈՍՔԵՐԻ</w:t>
      </w:r>
      <w:r w:rsidR="00504B3E" w:rsidRPr="00504B3E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504B3E">
        <w:rPr>
          <w:rFonts w:ascii="Sylfaen" w:hAnsi="Sylfaen"/>
          <w:b/>
          <w:sz w:val="26"/>
          <w:szCs w:val="26"/>
          <w:lang w:val="en-US"/>
        </w:rPr>
        <w:t>ԿԱՌԱՎԱՐՈՒՄԸ</w:t>
      </w:r>
    </w:p>
    <w:p w:rsidR="00597723" w:rsidRPr="00793CE1" w:rsidRDefault="00597723" w:rsidP="00AA6855">
      <w:pPr>
        <w:spacing w:line="360" w:lineRule="auto"/>
        <w:ind w:left="-567" w:right="-365" w:firstLine="283"/>
        <w:jc w:val="center"/>
        <w:rPr>
          <w:rFonts w:ascii="Arial LatArm" w:hAnsi="Arial LatArm"/>
          <w:b/>
          <w:lang w:val="af-ZA"/>
        </w:rPr>
      </w:pPr>
      <w:r w:rsidRPr="00504B3E">
        <w:rPr>
          <w:rFonts w:ascii="Arial LatArm" w:hAnsi="Arial LatArm"/>
          <w:b/>
          <w:sz w:val="26"/>
          <w:szCs w:val="26"/>
          <w:lang w:val="af-ZA"/>
        </w:rPr>
        <w:t>1.</w:t>
      </w:r>
      <w:r w:rsidR="00504B3E">
        <w:rPr>
          <w:rFonts w:ascii="Sylfaen" w:hAnsi="Sylfaen"/>
          <w:b/>
          <w:sz w:val="26"/>
          <w:szCs w:val="26"/>
          <w:lang w:val="en-US"/>
        </w:rPr>
        <w:t>Ձեռնարկության</w:t>
      </w:r>
      <w:r w:rsidR="00504B3E" w:rsidRPr="00504B3E">
        <w:rPr>
          <w:rFonts w:ascii="Sylfaen" w:hAnsi="Sylfaen"/>
          <w:b/>
          <w:sz w:val="26"/>
          <w:szCs w:val="26"/>
          <w:lang w:val="uk-UA"/>
        </w:rPr>
        <w:t xml:space="preserve"> </w:t>
      </w:r>
      <w:r w:rsidR="00504B3E">
        <w:rPr>
          <w:rFonts w:ascii="Sylfaen" w:hAnsi="Sylfaen"/>
          <w:b/>
          <w:sz w:val="26"/>
          <w:szCs w:val="26"/>
          <w:lang w:val="en-US"/>
        </w:rPr>
        <w:t>դրամական</w:t>
      </w:r>
      <w:r w:rsidR="00504B3E" w:rsidRPr="00504B3E">
        <w:rPr>
          <w:rFonts w:ascii="Sylfaen" w:hAnsi="Sylfaen"/>
          <w:b/>
          <w:sz w:val="26"/>
          <w:szCs w:val="26"/>
          <w:lang w:val="uk-UA"/>
        </w:rPr>
        <w:t xml:space="preserve"> </w:t>
      </w:r>
      <w:r w:rsidR="00504B3E">
        <w:rPr>
          <w:rFonts w:ascii="Sylfaen" w:hAnsi="Sylfaen"/>
          <w:b/>
          <w:sz w:val="26"/>
          <w:szCs w:val="26"/>
          <w:lang w:val="en-US"/>
        </w:rPr>
        <w:t>հոսքերի</w:t>
      </w:r>
      <w:r w:rsidR="00504B3E" w:rsidRPr="00504B3E">
        <w:rPr>
          <w:rFonts w:ascii="Sylfaen" w:hAnsi="Sylfaen"/>
          <w:b/>
          <w:sz w:val="26"/>
          <w:szCs w:val="26"/>
          <w:lang w:val="uk-UA"/>
        </w:rPr>
        <w:t xml:space="preserve"> </w:t>
      </w:r>
      <w:r w:rsidR="00504B3E">
        <w:rPr>
          <w:rFonts w:ascii="Sylfaen" w:hAnsi="Sylfaen"/>
          <w:b/>
          <w:sz w:val="26"/>
          <w:szCs w:val="26"/>
          <w:lang w:val="en-US"/>
        </w:rPr>
        <w:t>էությունը</w:t>
      </w:r>
      <w:r w:rsidR="00504B3E" w:rsidRPr="00504B3E">
        <w:rPr>
          <w:rFonts w:ascii="Sylfaen" w:hAnsi="Sylfaen"/>
          <w:b/>
          <w:sz w:val="26"/>
          <w:szCs w:val="26"/>
          <w:lang w:val="uk-UA"/>
        </w:rPr>
        <w:t xml:space="preserve"> </w:t>
      </w:r>
      <w:r w:rsidR="00504B3E">
        <w:rPr>
          <w:rFonts w:ascii="Sylfaen" w:hAnsi="Sylfaen"/>
          <w:b/>
          <w:sz w:val="26"/>
          <w:szCs w:val="26"/>
          <w:lang w:val="en-US"/>
        </w:rPr>
        <w:t>և</w:t>
      </w:r>
      <w:r w:rsidR="00504B3E" w:rsidRPr="00504B3E">
        <w:rPr>
          <w:rFonts w:ascii="Sylfaen" w:hAnsi="Sylfaen"/>
          <w:b/>
          <w:sz w:val="26"/>
          <w:szCs w:val="26"/>
          <w:lang w:val="uk-UA"/>
        </w:rPr>
        <w:t xml:space="preserve"> </w:t>
      </w:r>
      <w:r w:rsidR="00504B3E">
        <w:rPr>
          <w:rFonts w:ascii="Sylfaen" w:hAnsi="Sylfaen"/>
          <w:b/>
          <w:sz w:val="26"/>
          <w:szCs w:val="26"/>
          <w:lang w:val="en-US"/>
        </w:rPr>
        <w:t>դրա</w:t>
      </w:r>
      <w:r w:rsidR="00504B3E" w:rsidRPr="00504B3E">
        <w:rPr>
          <w:rFonts w:ascii="Sylfaen" w:hAnsi="Sylfaen"/>
          <w:b/>
          <w:sz w:val="26"/>
          <w:szCs w:val="26"/>
          <w:lang w:val="uk-UA"/>
        </w:rPr>
        <w:t xml:space="preserve"> </w:t>
      </w:r>
      <w:r w:rsidR="00504B3E">
        <w:rPr>
          <w:rFonts w:ascii="Sylfaen" w:hAnsi="Sylfaen"/>
          <w:b/>
          <w:sz w:val="26"/>
          <w:szCs w:val="26"/>
          <w:lang w:val="en-US"/>
        </w:rPr>
        <w:t>կարգավորումը</w:t>
      </w:r>
    </w:p>
    <w:p w:rsidR="00597723" w:rsidRPr="00793CE1" w:rsidRDefault="00597723" w:rsidP="00504B3E">
      <w:pPr>
        <w:spacing w:after="0" w:line="360" w:lineRule="auto"/>
        <w:ind w:left="-567" w:right="-2" w:firstLine="283"/>
        <w:jc w:val="both"/>
        <w:rPr>
          <w:rFonts w:ascii="Arial LatArm" w:hAnsi="Arial LatArm"/>
          <w:lang w:val="af-ZA"/>
        </w:rPr>
      </w:pPr>
      <w:r w:rsidRPr="00793CE1">
        <w:rPr>
          <w:rFonts w:ascii="Arial LatArm" w:hAnsi="Arial LatArm"/>
          <w:lang w:val="af-ZA"/>
        </w:rPr>
        <w:t>Ò»éÝ³ñÏáõÃÛáõÝÝ»ñÇ ·áñÍáõÝ»áõÃÛ³Ý ï»ë³ÝÏÛáõÝÇó µ³ó³éÇÏ Ýß³Ý³ÏáõÃÛáõÝ áõÝÇ ¹ñ³Ù³Ï³Ý Ñáëù»ñÇ Ï³ÝË³ï»ëíáÕ Í³í³ÉÁ, áñÝ ³ñï³Ñ³ÛïáõÙ ¿ Ó»éÝ³ñÏáõÃÛ³Ý ¹ñ³Ù³Ï³Ý Ùáõïù»ñÁ ¨ »Éù»ñÁ: ¸ñ³Ù³Ï³Ý Ñáëù»ñáõÙ µ»ñíáõÙ »Ý ¹ñ³ÙÇ ëÏ½µÝ³Ï³Ý ÙÝ³óáñ¹Á Å³Ù³Ý³Ï³ßñç³ÝÇ ëÏ½µÇ ¹ñáõÃÛ³Ùµ, ¹ñ³ÙÇ Ùáõïù»ñÁ, ¹ñ³ÙÇ »Éù»ñÁ ¨ ÙÝ³óáñ¹Á Å³Ù³Ý³Ï³ßñç³ÝÇ í»ñçÇ ¹ñáõÃÛ³Ùµ:</w:t>
      </w:r>
    </w:p>
    <w:p w:rsidR="00597723" w:rsidRPr="00793CE1" w:rsidRDefault="00597723" w:rsidP="00504B3E">
      <w:pPr>
        <w:spacing w:after="0" w:line="360" w:lineRule="auto"/>
        <w:ind w:left="-567" w:right="-2" w:firstLine="283"/>
        <w:jc w:val="both"/>
        <w:rPr>
          <w:rFonts w:ascii="Arial LatArm" w:hAnsi="Arial LatArm"/>
          <w:lang w:val="af-ZA"/>
        </w:rPr>
      </w:pPr>
      <w:r w:rsidRPr="00793CE1">
        <w:rPr>
          <w:rFonts w:ascii="Arial LatArm" w:hAnsi="Arial LatArm"/>
          <w:lang w:val="af-ZA"/>
        </w:rPr>
        <w:t>Ò»éÝ³ñÏáõÃÛ³Ý µÝ³Ï³ÝáÝ ïÝï»ë³Ï³Ý ·áñÍáõÝ»áõÃÛ³Ý å³ÛÙ³ÝÝ»ñáõÙ ¹ñ³Ù³Ï³Ý Ùáõïù»ñÇ ÑÇÙÝ³Ï³Ý Ù³ëÁ Ï³½ÙáõÙ ¿ ÑÇÙÝ³Ï³Ý ·áñÍáõÝ»áõÃÛáõÝÇó (·áñÍ³éÝ³Ï³Ý) ëé³óíáÕ Ñ³ëáõÛÃÁ: ²ÛÝ ³ÛÉ Ï»ñå Ï³ñáÕ ¿ ³Ýí³Ýí»É Ùáõïù»ñ í³×³éùÇó: ²Ûë ËÙµÇ Ùáõïù»ñÇ Ù»ç ÙïÝáõÙ »Ý ïíÛ³É ï³ñí³ ³ñï³¹ñ³ÝùÇ Çñ³óáõÙÇó Ñ³ëáõÛÃÁ, ÇÝãå»ë Ý³¨ Ý³ËÏÇÝáõÙ ³å³éÇÏ í³×³éí³Í ³åñ³ÝùÝ»ñÇ ¹ÇÙ³ó ëï³óíáÕ Ùáõïù»ñÁ (¹»µÇïáñ³Ï³Ý å³ñïù»ñÇ Ù³ñáõÙÁ):</w:t>
      </w:r>
    </w:p>
    <w:p w:rsidR="00597723" w:rsidRPr="00793CE1" w:rsidRDefault="00597723" w:rsidP="00504B3E">
      <w:pPr>
        <w:spacing w:after="0" w:line="360" w:lineRule="auto"/>
        <w:ind w:left="-567" w:right="-2" w:firstLine="283"/>
        <w:jc w:val="both"/>
        <w:rPr>
          <w:rFonts w:ascii="Arial LatArm" w:hAnsi="Arial LatArm"/>
          <w:lang w:val="af-ZA"/>
        </w:rPr>
      </w:pPr>
      <w:r w:rsidRPr="00793CE1">
        <w:rPr>
          <w:rFonts w:ascii="Arial LatArm" w:hAnsi="Arial LatArm"/>
          <w:lang w:val="af-ZA"/>
        </w:rPr>
        <w:t>Øáõïù»ñÇ Ñ³çáñ¹ ËáõÙµÁ Ó¨³íáñíáõÙ ¿ ÇÝí»ëïÇóÇáÝ ·áñÍáõÝ»áõÃÛáõÝÇó ëï³óíáÕ »Ï³ÙáõïÝ»ñÇó: ²Ûë ËÙµÇ Ù»ç ÙïÝáõÙ »Ý ÑÇÙÝ³Ï³Ý ÙÇçáóÝ»ñÇ (áã ÁÝÃ³óÇÏ ³ÏïÇíÝ»ñÇ), »ñÏ³ñ³Å³ÙÏ»ï ýÇÝ³Ýë³Ï³Ý Ý»ñ¹ñáõÙÝ»ñÇ, ³Ý³í³ñï ßÇÝ³ñ³ñáõÃÛ³Ý í³×³éùÇó Ñ³ëáõÛÃÁ, ÇÝãå»ë Ý³¨ »ñÏ³ñ³Å³ÙÏ»ï ýÇÝ³Ýë³Ï³Ý Ý»ñ¹ñáõÙÝ»ñÇ Ñ»ï Ï³åí³Í ß³Ñ³µ³ÅÇÝÝ»ñÁ:</w:t>
      </w:r>
    </w:p>
    <w:p w:rsidR="00597723" w:rsidRPr="00793CE1" w:rsidRDefault="00597723" w:rsidP="00504B3E">
      <w:pPr>
        <w:spacing w:after="0" w:line="360" w:lineRule="auto"/>
        <w:ind w:left="-567" w:right="-2" w:firstLine="283"/>
        <w:jc w:val="both"/>
        <w:rPr>
          <w:rFonts w:ascii="Arial LatArm" w:hAnsi="Arial LatArm"/>
          <w:lang w:val="af-ZA"/>
        </w:rPr>
      </w:pPr>
      <w:r w:rsidRPr="00793CE1">
        <w:rPr>
          <w:rFonts w:ascii="Arial LatArm" w:hAnsi="Arial LatArm"/>
          <w:lang w:val="af-ZA"/>
        </w:rPr>
        <w:t>¸ñ³Ù³Ï³Ý Ñáëù»ñÇ »ññáñ¹ ËáõÙµÁ ýÇÝ³Ýë³Ï³Ý ·áñÍ³ñùÝ»ñÇó ëï³óíáÕ Ùáõïù»ñÝ »Ý.</w:t>
      </w:r>
    </w:p>
    <w:p w:rsidR="00597723" w:rsidRPr="00793CE1" w:rsidRDefault="00597723" w:rsidP="00504B3E">
      <w:pPr>
        <w:numPr>
          <w:ilvl w:val="0"/>
          <w:numId w:val="16"/>
        </w:numPr>
        <w:spacing w:after="0" w:line="360" w:lineRule="auto"/>
        <w:ind w:left="-567" w:right="-2" w:firstLine="283"/>
        <w:jc w:val="both"/>
        <w:rPr>
          <w:rFonts w:ascii="Arial LatArm" w:hAnsi="Arial LatArm"/>
          <w:lang w:val="af-ZA"/>
        </w:rPr>
      </w:pPr>
      <w:r w:rsidRPr="00793CE1">
        <w:rPr>
          <w:rFonts w:ascii="Arial LatArm" w:hAnsi="Arial LatArm"/>
          <w:lang w:val="af-ZA"/>
        </w:rPr>
        <w:t>Ï³ñ×³Å³ÙÏ»ï í³ñÏ»ñ ¨ ÷áË³éáõÃÛáõÝÝ»ñ;</w:t>
      </w:r>
    </w:p>
    <w:p w:rsidR="00597723" w:rsidRPr="00793CE1" w:rsidRDefault="00597723" w:rsidP="00AA6855">
      <w:pPr>
        <w:numPr>
          <w:ilvl w:val="0"/>
          <w:numId w:val="16"/>
        </w:numPr>
        <w:spacing w:after="0" w:line="360" w:lineRule="auto"/>
        <w:ind w:left="-567" w:right="-2" w:firstLine="283"/>
        <w:jc w:val="both"/>
        <w:rPr>
          <w:rFonts w:ascii="Arial LatArm" w:hAnsi="Arial LatArm"/>
          <w:lang w:val="af-ZA"/>
        </w:rPr>
      </w:pPr>
      <w:r w:rsidRPr="00793CE1">
        <w:rPr>
          <w:rFonts w:ascii="Arial LatArm" w:hAnsi="Arial LatArm"/>
          <w:lang w:val="af-ZA"/>
        </w:rPr>
        <w:t>»ñÏ³ñ³Å³ÙÏ»ï í³ñÏ»ñ ¨ ÷áË³éáõÃÛáõÝÝ»ñ;</w:t>
      </w:r>
    </w:p>
    <w:p w:rsidR="00597723" w:rsidRPr="00793CE1" w:rsidRDefault="00597723" w:rsidP="00AA6855">
      <w:pPr>
        <w:numPr>
          <w:ilvl w:val="0"/>
          <w:numId w:val="16"/>
        </w:numPr>
        <w:spacing w:after="0" w:line="360" w:lineRule="auto"/>
        <w:ind w:left="-567" w:right="-2" w:firstLine="283"/>
        <w:jc w:val="both"/>
        <w:rPr>
          <w:rFonts w:ascii="Arial LatArm" w:hAnsi="Arial LatArm"/>
          <w:lang w:val="af-ZA"/>
        </w:rPr>
      </w:pPr>
      <w:r w:rsidRPr="00793CE1">
        <w:rPr>
          <w:rFonts w:ascii="Arial LatArm" w:hAnsi="Arial LatArm"/>
          <w:lang w:val="af-ZA"/>
        </w:rPr>
        <w:t>³ñÅ»ÃÕÃ»ñÇ ¿ÙÇëÇ³ÛÇó Ùáõïù»ñ;</w:t>
      </w:r>
    </w:p>
    <w:p w:rsidR="00597723" w:rsidRPr="00793CE1" w:rsidRDefault="00597723" w:rsidP="00AA6855">
      <w:pPr>
        <w:numPr>
          <w:ilvl w:val="0"/>
          <w:numId w:val="16"/>
        </w:numPr>
        <w:spacing w:after="0" w:line="360" w:lineRule="auto"/>
        <w:ind w:left="-567" w:right="-2" w:firstLine="283"/>
        <w:jc w:val="both"/>
        <w:rPr>
          <w:rFonts w:ascii="Arial LatArm" w:hAnsi="Arial LatArm"/>
          <w:lang w:val="af-ZA"/>
        </w:rPr>
      </w:pPr>
      <w:r w:rsidRPr="00793CE1">
        <w:rPr>
          <w:rFonts w:ascii="Arial LatArm" w:hAnsi="Arial LatArm"/>
          <w:lang w:val="af-ZA"/>
        </w:rPr>
        <w:t>Ýå³ï³Ï³ÛÇÝ ýÇÝ³Ýë³íáñáõÙ:</w:t>
      </w:r>
    </w:p>
    <w:p w:rsidR="00597723" w:rsidRPr="00793CE1" w:rsidRDefault="00597723" w:rsidP="00504B3E">
      <w:pPr>
        <w:spacing w:after="0" w:line="360" w:lineRule="auto"/>
        <w:ind w:left="-567" w:right="-2" w:firstLine="283"/>
        <w:jc w:val="both"/>
        <w:rPr>
          <w:rFonts w:ascii="Arial LatArm" w:hAnsi="Arial LatArm"/>
          <w:lang w:val="af-ZA"/>
        </w:rPr>
      </w:pPr>
      <w:r w:rsidRPr="00793CE1">
        <w:rPr>
          <w:rFonts w:ascii="Arial LatArm" w:hAnsi="Arial LatArm"/>
          <w:lang w:val="af-ZA"/>
        </w:rPr>
        <w:t>¸ñ³Ù³Ï³Ý »Éù»ñÁ ÝáõÛÝå»ë µ³Å³ÝíáõÙ »Ý 3 ËÙµÇ` ÑÇÙÝ³Ï³Ý, ÇÝí»ëïÇóÇáÝ ¨ ýÇÝ³Ýë³Ï³Ý ·áñÍáõÝ»áõÃÛ³Ý ³å³ÑáíÙ³Ý Ñ»ï Ï³åí³Í:</w:t>
      </w:r>
    </w:p>
    <w:p w:rsidR="00597723" w:rsidRPr="00793CE1" w:rsidRDefault="00597723" w:rsidP="00504B3E">
      <w:pPr>
        <w:spacing w:after="0" w:line="360" w:lineRule="auto"/>
        <w:ind w:left="-567" w:right="-2" w:firstLine="283"/>
        <w:jc w:val="both"/>
        <w:rPr>
          <w:rFonts w:ascii="Arial LatArm" w:hAnsi="Arial LatArm"/>
          <w:lang w:val="af-ZA"/>
        </w:rPr>
      </w:pPr>
      <w:r w:rsidRPr="00793CE1">
        <w:rPr>
          <w:rFonts w:ascii="Arial LatArm" w:hAnsi="Arial LatArm"/>
          <w:lang w:val="af-ZA"/>
        </w:rPr>
        <w:t>ÐÇÙÝ³Ï³Ý ·áñÍáõÝ»áõÃÛáõÝÇó ¹ñ³Ù³Ï³Ý »Éù»ñÇÝ »Ý å³ïÏ³ÝáõÙ.</w:t>
      </w:r>
    </w:p>
    <w:p w:rsidR="00597723" w:rsidRPr="00793CE1" w:rsidRDefault="00597723" w:rsidP="00504B3E">
      <w:pPr>
        <w:numPr>
          <w:ilvl w:val="0"/>
          <w:numId w:val="17"/>
        </w:numPr>
        <w:spacing w:after="0" w:line="360" w:lineRule="auto"/>
        <w:ind w:left="-567" w:right="-2" w:firstLine="283"/>
        <w:jc w:val="both"/>
        <w:rPr>
          <w:rFonts w:ascii="Arial LatArm" w:hAnsi="Arial LatArm"/>
          <w:lang w:val="af-ZA"/>
        </w:rPr>
      </w:pPr>
      <w:r w:rsidRPr="00793CE1">
        <w:rPr>
          <w:rFonts w:ascii="Arial LatArm" w:hAnsi="Arial LatArm"/>
          <w:lang w:val="af-ZA"/>
        </w:rPr>
        <w:t>í×³ñáõÙÝ»ñ Ù³ï³Ï³ñ³ñÝ»ñÇÝ;</w:t>
      </w:r>
    </w:p>
    <w:p w:rsidR="00597723" w:rsidRPr="00793CE1" w:rsidRDefault="00597723" w:rsidP="00504B3E">
      <w:pPr>
        <w:numPr>
          <w:ilvl w:val="0"/>
          <w:numId w:val="17"/>
        </w:numPr>
        <w:spacing w:after="0" w:line="36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³ßË³ï³í³ñÓ;</w:t>
      </w:r>
    </w:p>
    <w:p w:rsidR="00597723" w:rsidRPr="00793CE1" w:rsidRDefault="00597723" w:rsidP="00504B3E">
      <w:pPr>
        <w:numPr>
          <w:ilvl w:val="0"/>
          <w:numId w:val="17"/>
        </w:numPr>
        <w:spacing w:after="0" w:line="36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í×³ñáõÙÝ»ñ µÛáõç»ÇÝ, ³Û¹ ÃíáõÙ`</w:t>
      </w:r>
    </w:p>
    <w:p w:rsidR="00597723" w:rsidRPr="00793CE1" w:rsidRDefault="00597723" w:rsidP="00504B3E">
      <w:pPr>
        <w:numPr>
          <w:ilvl w:val="1"/>
          <w:numId w:val="15"/>
        </w:numPr>
        <w:spacing w:after="0" w:line="36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»Ï³Ùï³Ñ³ñÏ,</w:t>
      </w:r>
    </w:p>
    <w:p w:rsidR="00597723" w:rsidRPr="00793CE1" w:rsidRDefault="00597723" w:rsidP="00504B3E">
      <w:pPr>
        <w:numPr>
          <w:ilvl w:val="1"/>
          <w:numId w:val="15"/>
        </w:numPr>
        <w:spacing w:after="0" w:line="36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ß³ÑáõÃ³Ñ³ñÏ,</w:t>
      </w:r>
    </w:p>
    <w:p w:rsidR="00597723" w:rsidRPr="00793CE1" w:rsidRDefault="00597723" w:rsidP="00504B3E">
      <w:pPr>
        <w:numPr>
          <w:ilvl w:val="1"/>
          <w:numId w:val="15"/>
        </w:numPr>
        <w:spacing w:after="0" w:line="36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³í»É³óí³Í ³ñÅ»ùÇ Ñ³ñÏ,</w:t>
      </w:r>
    </w:p>
    <w:p w:rsidR="00597723" w:rsidRPr="00793CE1" w:rsidRDefault="00597723" w:rsidP="00504B3E">
      <w:pPr>
        <w:numPr>
          <w:ilvl w:val="1"/>
          <w:numId w:val="15"/>
        </w:numPr>
        <w:spacing w:after="0" w:line="36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³ÏóÇ½³ÛÇÝ Ñ³ñÏ,</w:t>
      </w:r>
    </w:p>
    <w:p w:rsidR="00597723" w:rsidRPr="00793CE1" w:rsidRDefault="00597723" w:rsidP="00504B3E">
      <w:pPr>
        <w:numPr>
          <w:ilvl w:val="1"/>
          <w:numId w:val="15"/>
        </w:numPr>
        <w:spacing w:after="0" w:line="36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·áõÛù³Ñ³ñÏ,</w:t>
      </w:r>
    </w:p>
    <w:p w:rsidR="00597723" w:rsidRPr="00793CE1" w:rsidRDefault="00597723" w:rsidP="00AA6855">
      <w:pPr>
        <w:numPr>
          <w:ilvl w:val="1"/>
          <w:numId w:val="15"/>
        </w:numPr>
        <w:spacing w:after="0" w:line="36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lastRenderedPageBreak/>
        <w:t>ÑáÕÇ Ñ³ñÏ,</w:t>
      </w:r>
    </w:p>
    <w:p w:rsidR="00597723" w:rsidRPr="00793CE1" w:rsidRDefault="00597723" w:rsidP="00AA6855">
      <w:pPr>
        <w:numPr>
          <w:ilvl w:val="1"/>
          <w:numId w:val="15"/>
        </w:numPr>
        <w:spacing w:after="0" w:line="36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³ÛÉ í×³ñáõÙÝ»ñ:</w:t>
      </w:r>
    </w:p>
    <w:p w:rsidR="00597723" w:rsidRPr="00793CE1" w:rsidRDefault="00597723" w:rsidP="00AA6855">
      <w:pPr>
        <w:numPr>
          <w:ilvl w:val="0"/>
          <w:numId w:val="17"/>
        </w:numPr>
        <w:spacing w:after="0" w:line="36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í×³ñáõÙÝ»ñ Ï»Ýë³Ãáß³Ï³ÛÇÝ ¨ ½µ³Õí³ÍáõÃÛ³Ý ÑÇÙÝ³¹ñ³ÙÇÝ;</w:t>
      </w:r>
    </w:p>
    <w:p w:rsidR="00597723" w:rsidRPr="00793CE1" w:rsidRDefault="00597723" w:rsidP="00AA6855">
      <w:pPr>
        <w:numPr>
          <w:ilvl w:val="0"/>
          <w:numId w:val="17"/>
        </w:numPr>
        <w:spacing w:after="0" w:line="36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í³ñÏÇ ïáÏáëÝ»ñÇ Ù³ñáõÙÁ;</w:t>
      </w:r>
    </w:p>
    <w:p w:rsidR="00597723" w:rsidRPr="00793CE1" w:rsidRDefault="00597723" w:rsidP="00AA6855">
      <w:pPr>
        <w:numPr>
          <w:ilvl w:val="0"/>
          <w:numId w:val="17"/>
        </w:numPr>
        <w:spacing w:after="0" w:line="36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Ïñ»¹Çïáñ³Ï³Ý å³ñïù»ñÇ Ù³ñáõÙ:</w:t>
      </w:r>
    </w:p>
    <w:p w:rsidR="00597723" w:rsidRPr="00793CE1" w:rsidRDefault="00597723" w:rsidP="00504B3E">
      <w:pPr>
        <w:spacing w:after="0" w:line="24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üÇÝ³Ýë³Ï³Ý ·áñÍáõÝ»áõÃÛáõÝÇó ¹ñ³Ù³Ï³Ý »Éù»ñÝ »Ý` Ï³ñ×³Å³ÙÏ»ï, »ñÏ³ñ³Å³ÙÏ»ï í³ñÏ»ñÇ Ù³ñáõÙÝ»ñÁ, ß³Ñ³µ³ÅÇÝÝ»ñÇ í×³ñáõÙÁ:</w:t>
      </w:r>
    </w:p>
    <w:p w:rsidR="00597723" w:rsidRPr="00793CE1" w:rsidRDefault="00597723" w:rsidP="00504B3E">
      <w:pPr>
        <w:spacing w:after="0" w:line="24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Ò»éÝ³ñÏáõÃÛ³Ý Ï³é³í³ñÙ³Ý Ï³ñ¨áñ³·áõÛÝ µÝ³·³í³éÝ»ñÇó ¿ ¹ñ³Ù³Ï³Ý Ñáëù»ñÇ Ï³ñ·³íáñáõÙÁ: üÇÝ³Ýë³Ï³Ý ¹ñáõÃÛáõÝÁ ÉÇ³ñÅ»ù ÑÝ³ñ³íáñ ã¿ ·Ý³Ñ³ï»É ³é³Ýó ³Û¹ Ñáëù»ñÁ í»ñÉáõÍ»Éáõ: Ü»ñÏ³ÛáõÙë Ð³Û³ëï³ÝÇ Ð³Ýñ³å»ïáõÃÛ³Ý Ó»éÝ³ñÏáõÃÛáõÝÝ»ñÇ Ù»Í Ù³ëÁ áõÝÇ ßñç³Ý³éáõ ÙÇçáóÝ»ñÇ ×»Õùí³Íù, áñÁ Ñ³×³Ë Ï³åí³Í ã¿ ß³ÑáõÃ³µ»ñ ·áñÍáõÝ»áõÃÛ³Ý Çñ³Ï³Ý³óÙ³Ý Ñ»ï:</w:t>
      </w:r>
    </w:p>
    <w:p w:rsidR="00597723" w:rsidRPr="00793CE1" w:rsidRDefault="00597723" w:rsidP="00504B3E">
      <w:pPr>
        <w:spacing w:after="0" w:line="24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¶áÛáõÃÛáõÝ áõÝÇ ¹ñ³Ù³Ï³Ý ÙÇçáóÝ»ñÇ ÑáëùÇ Ñ³ëÏ³óáõÃÛáõÝÁ, áñÁ Ý»ñ³éáõÙ ¿ Ó»éÝ³ñÏáõÃÛ³Ý ëï³ó³Í ¨ í×³ñ³Í ÙÇçáóÝ»ñÇ ³ÙµáÕçáõÃÛáõÝÁ: ¸ñ³Ù³Ï³Ý ÙÇçáóÝ»ñÇ ÑáëùÁ Ï³åí³Í ¿ ÏáÝÏñ»ï Å³Ù³Ý³Ï³ßñç³ÝÇ Ñ»ï ¨ Çñ»ÝÇó Ý»ñÏ³Û³óÝáõÙ ¿ µáÉáñ ëï³óáõÙÝ»ñÇ ¨ í×³ñáõÙÝ»ñÇ ï³ñµ»ñáõÃÛáõÝÁ: ØÇç³½·³ÛÇÝ åñ³ÏïÇÏ³ÛáõÙ ¹ñ³Ù³Ï³Ý Ñáëù»ñÁ ³Ýí³ÝíáõÙ »Ý §cash flow¦: ºñµ »ÉùÁ ·»ñ³½³ÝóáõÙ ¿ Ùáõïù»ñÁ, ÏáãíáõÙ ¿ Ý»·³ïÇí cash flow, Ñ³Ï³é³Ï ¹»åùáõÙ` åá½ÇïÇí:</w:t>
      </w:r>
    </w:p>
    <w:p w:rsidR="00597723" w:rsidRPr="00793CE1" w:rsidRDefault="00597723" w:rsidP="00504B3E">
      <w:pPr>
        <w:spacing w:line="240" w:lineRule="auto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ÆÝãå»ë Ýßí»ó, ¹ñ³Ù³Ï³Ý Ùáõïù»ñÇ Ù»ç í×é³Ï³Ý ¹»ñÁ å³ïÏ³ÝáõÙ ¿ ·áñÍ³éÝ³Ï³Ý ·áñÍáõÝ»áõÃÛáõÝÝ ¿, áõëïÇ Ñ³ÏÇñ× ³Ý¹ñ³¹³éÝ³Ýù ³åñ³Ýù³ÛÇÝ ³ñï³¹ñ³ÝùÇ Çñ³óáõÙÇó Ñ³ëáõÛÃÇ Ó¨³íáñÙ³Ý ËÝ¹ñÇÝ:</w:t>
      </w:r>
    </w:p>
    <w:p w:rsidR="00597723" w:rsidRPr="00504B3E" w:rsidRDefault="00504B3E" w:rsidP="00504B3E">
      <w:pPr>
        <w:pStyle w:val="ListParagraph"/>
        <w:numPr>
          <w:ilvl w:val="0"/>
          <w:numId w:val="15"/>
        </w:numPr>
        <w:spacing w:line="360" w:lineRule="auto"/>
        <w:ind w:right="-2"/>
        <w:jc w:val="both"/>
        <w:rPr>
          <w:rFonts w:ascii="Arial LatArm" w:hAnsi="Arial LatArm"/>
          <w:b/>
          <w:lang w:val="ru-RU"/>
        </w:rPr>
      </w:pPr>
      <w:r>
        <w:rPr>
          <w:rFonts w:ascii="Sylfaen" w:hAnsi="Sylfaen"/>
          <w:b/>
          <w:sz w:val="26"/>
          <w:szCs w:val="26"/>
        </w:rPr>
        <w:t>Ձեռնարկության</w:t>
      </w:r>
      <w:r w:rsidRPr="00504B3E">
        <w:rPr>
          <w:rFonts w:ascii="Sylfaen" w:hAnsi="Sylfaen"/>
          <w:b/>
          <w:sz w:val="26"/>
          <w:szCs w:val="26"/>
          <w:lang w:val="uk-UA"/>
        </w:rPr>
        <w:t xml:space="preserve"> </w:t>
      </w:r>
      <w:r>
        <w:rPr>
          <w:rFonts w:ascii="Sylfaen" w:hAnsi="Sylfaen"/>
          <w:b/>
          <w:sz w:val="26"/>
          <w:szCs w:val="26"/>
        </w:rPr>
        <w:t>դրամական</w:t>
      </w:r>
      <w:r w:rsidRPr="00504B3E">
        <w:rPr>
          <w:rFonts w:ascii="Sylfaen" w:hAnsi="Sylfaen"/>
          <w:b/>
          <w:sz w:val="26"/>
          <w:szCs w:val="26"/>
          <w:lang w:val="uk-UA"/>
        </w:rPr>
        <w:t xml:space="preserve"> </w:t>
      </w:r>
      <w:r>
        <w:rPr>
          <w:rFonts w:ascii="Sylfaen" w:hAnsi="Sylfaen"/>
          <w:b/>
          <w:sz w:val="26"/>
          <w:szCs w:val="26"/>
        </w:rPr>
        <w:t>ծախսերի դասակարգումը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 xml:space="preserve">Ò³ÝÏ³ó³Í µÝáõÛÃÇ Ó»éÝ³ñÏáõÃÛ³Ý ·áñÍáõÝ»áõÃÛ³Ý Çñ³Ï³Ý³óáõÙÁ »ÝÃ³¹ñáõÙ ¿ ¹ñ³Ù³Ï³Ý Í³Ëë»ñÇ Ï³ï³ñáõÙ: Àëï ïÝï»ë³Ï³Ý µáí³Ý¹³ÏáõÃÛ³Ý ¹ñ³Ù³Ï³Ý Í³Ëë»ñÁ µ³Å³ÝíáõÙ »Ý 3 ËÙµÇ 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1.ß³ÑáõÛÃ Ïáñ½»Éáõ Ýå³ï³Ï Ñ»ï³åÝ¹áÕ Í³Ëë»ñ, áñáÝù Ý»ñ³éáõÙ »Ý  ³ñï³¹ñáõÃÛáõÝÁ ëå³ë³ñÏáÕ ³ÝÓÝ³Ï³½ÙÇ, ³ñï³¹ñ³ÝùÇ Çñ³óÙ³Ý, ³ßË³ï³ÝùÝ»ñÇ Ï³ï³ñÙ³Ý, Í³é³ÛáõÃÛáõÝÝ»ñÇ Ù³ïáõóÙ³Ý, Ý»ñ¹ñáõÙ³ÛÇÝ Í³Ëë»ñÁ: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2.ß³ÑáõÛÃ Ïáñ½»Éáõ Ýå³ï³Ï ãÑ»ï³åÝ¹áÕ Í³Ëë»ñª ëå³éáÕ³Ï³Ý,µ³ñ»·áñÍ³Ï³Ý, ÑáõÙ³ÝÇï³ñ µÝáõÛÃÇ Í³Ëë»ñ: ¸ñ³Ý Ï³ñ»ÉÇ ¿ í»ñ³·ñ»É Ý³¨ Ï³½Ù³Ï»ñåáõÃÛáõÝÝ»ñÇ ³ßË³ïáÕÝ»ñÇ Ëñ³ËáõëÙ³Ý Í³Ëë»ñÁ, áã å»ï³Ï³Ý ³å³Ñáí³·ñ³Ï³Ý ýáÝ¹»ñÇÝ Ñ³ïÏ³óáõÙÝ»ñÁ, ëáóÇ³É-Ùß³ÏáõÃ³ÛÇÝ áÉáãïÇ ½³ñ·³óÙ³Ý Í³Ëë»ñÁ: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 xml:space="preserve">3. Ñ³ñÏ³¹Çñ Í³Ëë»ñª Ñ³ñÏ»ñÁ ¨ Ñ³ñÏ³ÛÇÝ í×³ñáõÙÝ»ñÁ, å»ï³Ï³Ý ³ñï³µÛáõç»ï³ÛÇÝ ýáÝ¹»ñÇÝ Ñ³ïÏ³óáõÙÝ»ñÁ, å³ñï³¹Çñ ³å³Ñáí³·ñáõÃÛ³Ý, å³ÑáõëïÝ»ñÇ ëï»ÕÍÙ³Ý, ïáõÛÅ-ïáõ·³ÝùÝ»ñÇ Í³Ëë»ñÁ: 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²ÝÙÇç³å»ë ß³ÑáõÛÃÇ ëï³óÙ³Ý Ñ»ï Ï³åí³Í Í³Ëë»ñÁ µ³ÕÏ³ó³Í »Ý ÝÛáõÃ³Ï³Ý Í³Ëë»ñÇó, ³ßË³ï³í³ñÓÇó, í»ñ³¹Çñ Í³Ëë»ñÇó áõ Ý»ñ¹ñáõÙÝ»ñÇó: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ÜÛáõÃ³Ï³Ý Í³Ëë»ñÁ Ý»ñ³éáõÙ »Ý ÑáõÙùÇ, ÝÛáõÃ»ñÇ, ·ÝáíÇ ÏÇë³ý³µñÇÏ³ïÝ»ñÇ, í³é»ÉÇùÇ, ¨ ¿Ý»ñ·Ç³ÛÇ Ó»éù µ»ñÙ³Ý ¹ÇÙ³ó í×³ñáõÙÝ»ñÁ, ï³ñ³ÛÇ, å³Ñ»ëï³Ù³ë»ñÇ, ³ñ³·³Ù³ß ³é³ñÏ³Ý»ñÇ, ³ñï³¹ñ³Ï³Ý µÝáõÛÃÇ Í³é³ÛáõÃÛáõÝÝ»ñÇ íñ³ Ï³ï³ñí³Í Í³Ëë»ñÁ: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²ßË³ï³ÝùÇ í³ñÓ³ïñáõÃÛ³Ý Í³Ëë»ñÁ Ï³½Ù³Ï»ñåáõÃÛ³Ý ³ßË³ïáÕÝ»ñÇ ¹ñ³Ù³Ï³Ý  ¨ µÝ³ÙÃ»ñ³ÛÇÝ í×³ñáõÙÝ»ñÇ ³ÙµáÕçáõÃÛáõÝÝ ª/ ³ßË³ï³í³ñÓÇ ýáÝ¹Á, ÝÛáõÃ³Ï³Ý û·ÝáõÃÛáõÝÁ, å³ñ·¨³ïñáõÙÝ»ñÁ, ÙÇ³Ýí³· Ýå³ëïÝ»ñÁ, ÷áËÑ³ïáõóÙ³Ý ¨ ³ÛÉ í×³ñáõÙÝ»ñÁ: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ì»ñ³¹Çñ Í³Ëë»ñÇ ËáõÙµÁ í»ñ³µ»ñíáõÙ ¿ í³ñã³Ï³é³í³ñã³Ï³Ý, Ï³åÇï³ÉÇ. Áã ÁÝÃ³óÇÏ ³ÏïÇíÝ»ñÇ Ù³ßí³ÍùÇ, ûÅ³Ý¹³Ï ³ñï³¹ñáõÃÛ³Ý íñ³ Ï³ï³ñíáÕ Í³Ëë»ñÁ: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Ü»ñ¹ñáõÙ³ÛÇÝ Í³Ëë»ñÁ ë»÷³Ï³Ý ³ñï³¹ñáõÃÛ³Ý Í³í³ÉÁ ÁÝ¹É³ÛÝ»Éáõ, ýÇÝ³Ýë³Ï³Ý ßáõÏ³ÛáõÙß³ÑáõÛÃ ëï³Ý³Éáõ Ýå³ï³Ïáí Çñ³Ï³Ý³óíáÕ Ï³åÇï³É Ý»ñ¹ñáõÙÝ»ñÝ »Ý: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  <w:b/>
        </w:rPr>
      </w:pPr>
      <w:r w:rsidRPr="00793CE1">
        <w:rPr>
          <w:rFonts w:ascii="Arial LatArm" w:hAnsi="Arial LatArm"/>
          <w:b/>
        </w:rPr>
        <w:lastRenderedPageBreak/>
        <w:t>3.²ñï³¹ñ³ÝùÇ ³ñï³¹ñáõÃÛ³Ý ¨ Çñ³óÙ³Ý Í³Ëë»ñÁ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  <w:b/>
        </w:rPr>
      </w:pP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²é¨ïñ³Ï³Ý Ñ³ßí³ñÏáí ·áñÍáÕ µ»Éáñ Ï³½Ù³Ï»ñåáõÃÛáõÝÝ»ñÇ ¹ñ³Ù³Ï³Ý Ïáõï³ÏáõÙÝ»ñÇ ¨ Ñ³ïÏ³å»ëª ß³ÑáõÛÃÇ Ó¨³íáñÙ³Ý ·ÉË³íáñ ³ÕµÛáõñÁ ³ñï³¹ñ³ÝùÇ Çñ³óáõÙÇó ëï³óíáÕ Ñ³ëáõÛÃÝ ¿:²í»ÉÇ ÏáÝÏñ»ï Ñ³ëáõÛÃÇ ³ÛÝ Ù³ëÁ, áñÁ ÙÝáõÙ¿ ïíÛ³É ³ñ¹ÛáõÝùÇ Çñ³óÙ³Ý íñ³ Ï³ï³ñí³Í ÝÛáõÃ³Ï³Ý, ³ßË³ï³Ýù³ÛÇÝ ¨ ¹ñ³Ù³Ï³Ý Í³Ëë»ñÁ ÷áËÑ³ïáõó»Éáõó Ñ»ïá: ²Û¹ Ï³å³ÏóáõÃÛ³Ùµ, ïÝï»ë³í³ñáÕ Ûáõñ³ù³ÝãÛáõñ ëáõµÛ»ÏïÇ Ï³ñ¨áñ³·áõÛÝ ËÝ¹ÇñÝ»ñÇó Ù»ÏÝ ¿ Ýí³½³·áõÛÝ Í³ËëáõÙÝ»ñáí  ³é³í»É³·áõÛÝ ã³÷Ç ß³ÑáõÛÃÇ ëï³óáõÙÁ: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²ñï³¹ñ³ÝùÇ ³ñï³¹ñáõÃÛ³Ý ¨ ¨ Çñ³óÙ³Ý íñ³ Ï³ï³ñíáÕ Í³ËëáõÙÝ»ñÝ »Ý áñáßáõÙ ÇÝùÝ³ñÅ»ùÇ ³Ï³ñ¹³ÏÝ áõ Ï³éáõóí³ÍùÁ: ¸ñ³Ýù µ³½Ù³½³Ý »Ý ¨ µ³½Ù³µÝáõÛÃ: ²ñï³¹ñ³Ï³Ý Í³Ëë»ñÇ Ï³½ÙÝ áõ Ï³éáõóí³ÍùÁ å³ÛÙ³Ý³íáñí³Í »Ý ³ñï³¹ñ³ÝùÇ µÝáõÛÃáí, ³ñï³¹ñáõÃÛ³Ý å³ÛÙ³ÝÝ»ñáí, ÝÛáõÃ³Ï³Ý ¨ ³ßË³ï³Ýù³ÛÇÝ Í³ËëáõÙÝ»ñÇ Ñ³ñ³µ»ñ³ÏóáõÃÛ³Ùµ ¨ ³ÛÉ ÝáñÙ³Ý»ñáí: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Æñ»Ýó ïÝï»ë³Ï³Ý µáí³Ý¹³ÏáõÃÛ³Ùµ ¨ ³ñï³¹ñáõÃÛ³ÝÝ áõ Çñ³óÙ³ÝÁ Ù³ëÝ³Ïó»Éáõ ³é³ÝÓÝ³Ñ³ïÏáõÃÛáõÝÝ»ñáí å³ÛÙ³Ý³íáñí³Í ³Û¹ Í³Ëë»ñÁ ÁÝ¹áõÝí³Í ¿ µ³Å³Ý»É 5 ËÙµÇª ÝÛáõÃ³Ï³Ý Í³Ëë»ñ, ³ßË³ï³ÝùÇ í³ñÓ³ïñáõÃÛ³Ý Í³Ëë»ñ, Ñ³ïÏ³óáõÙÝ»ñ ëáóÇ³É³Ï³Ý Ï³ñÇùÝ»ñÇÝ, ÑÇÙÝ³Ï³Ý ýáÝ¹»ñÇ Ù³ßí³ÍùÇ /áã ÁÝÃ³óÇÏ ³ÏïÇíÝ»ñÇ/ ¨ ³ÛÉ Í³Ëë»ñ: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</w:p>
    <w:p w:rsidR="00597723" w:rsidRPr="00793CE1" w:rsidRDefault="00597723" w:rsidP="00504B3E">
      <w:pPr>
        <w:spacing w:after="0"/>
        <w:ind w:left="-567" w:right="-2" w:firstLine="283"/>
        <w:jc w:val="center"/>
        <w:rPr>
          <w:rFonts w:ascii="Arial LatArm" w:hAnsi="Arial LatArm"/>
          <w:b/>
        </w:rPr>
      </w:pPr>
      <w:r w:rsidRPr="00793CE1">
        <w:rPr>
          <w:rFonts w:ascii="Arial LatArm" w:hAnsi="Arial LatArm"/>
          <w:b/>
        </w:rPr>
        <w:t>4.¶áñÍ³éÝ³Ï³Ý ÉÍ³Ï, ß³ÑáõÃ³µ»ñáõÃÛ³Ý ß»Ù, ýÇÝ³Ýë³Ï³Ý Ï³ÛáõÝáõÃÛ³Ý å³ß³ñ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  <w:b/>
        </w:rPr>
      </w:pP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Î³½Ù³Ï»ñåáõÃÛáõÝÝ»ñÇ ýÇÝ³Ýë³Ï³Ý åÉ³Ý³íáñÙ³Ý ³é³í»É ³ñ¹ÛáõÝ³í»ï Ùáï»óáõÙÝ»ñÇó Ù»ÏÁ ·áñÍ³éÝ³Ï³Ý í»ñÉáõÍáõÃÛáõÝÝ¿, áñÁ ³ÛÉ Ï»ñå ÏáãíáõÙ ¿ §Í³Ëë»ñ-Í³í³Í-ß³ÑáõÛÃ¦ í»ñÉáõÍáõÃÛáõÝÁ, áñÁ µ³ó³Ñ³ÛïáõÙ ¿ µÇ½Ý»ëÇ Ñ»ï¨³ÝùÝ»ñÇ Ï³åÁ ³ñï³¹ñáõÃÛ³Ý Í³Ëë»ñÇ ¨ Í³í³ÉÝ»ñÇ Ñ»ï: ²Û¹ í»ñÉáõÍáõÃÛáõÝÁ å³ñ½³µ³ÝáõÙ ¿ Ï³½Ù³Ï»ñåáõÃÛ³Ý ¹ñ³Ù³Ï³Ý ßñç³åïáõÛïÇ µáÉáñ  ÷áõÉ»ñáõÙ ýÇÝ³Ýë³Ï³Ý Ï³é³í³ñáÕÇ ³éç¨ Í³é³óáÕ  Ñ³ñó»ñÁ: ¶áñÍ³éÝ³Ï³Ý í»ñÉáõÍáõÃÛ³Ý Ñ³Ù³ñ Ç í»ñçá Ñ³Ý·áõó³ÛÇÝ »Ý ·áñÍ³éÝ³Ï³Ý ÉÍ³ÏÇ, ýÇÝ³Ýë³Ï³Ý Ï³ÛáõÝáõÃÛ³Ý å³ß³ñÇ ¨ ß³ÑáõÃ³µ»ñáõÃÛ³Ý ß»ÙÇ Ñ³ñó»ñÁ, áñáÝù Ç ï³ñµ»ñáõÃÛáõÝ ³ñï³¹ñ³ÝùÇ í»ñÉáõÍáõÃÛ³Ýª Ï³½Ù³Ï»ñåáõÃÛ³Ý Ñ³Ù³ñ ³é¨ïñ³ÛÇÝ ·³ÕïÝÇù »Ý: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ÎáÝÏñ»ï Å³Ù³Ý³Ï³ßñç³ÝáõÙ/1ï³ñáõÙ/ Ï³½Ù³Ï»ñåáõÃÛ³Ý Ù³ëßï³µáí Ó¨³íáñíáÕ Ñ³ëáõÛÃÁ/Ï³ÝËÇÏ ¨ ³ÝÏ³ÝËÇÏ ¹ñ³Ù³Ï³Ý ½³Ý·í³Í/ Çñ íñ³ ÏñáõÙ ¿ ³ñÅ»ÃÕÃ»ñÇ, Ý»ñ¹ñáõÙÝ»ñÇ, ¹»µÇïáñ³Ï³Ý ¨ Ïñ»¹Çïáñ³Ï³Ý å³ñïù»ñÇ ÷á÷áËáõÃÛ³Ý ³½¹»óáõÃÛáõÝÁ: ØÛáõë ÏáÕÙÇó, ³Û¹ Ñ³ëáõÛÃÇ Ñ³ßíÇÝ Í³ÍÏíáõÙ ¿»Ý ³ßË³ï³í³ñÓÇ, ÑáõÙùÇ ¨ ÝÛáõÃ»ñÇ, ÷á÷áËáõÝ í»ñ³¹Çñ ¨ ÑÇÙÝ³Ï³Ý ÙÇçáóÝ»ñÇ /áã ÁÝÃ³óÇÏ ³ÏïÇíÝ»ñÇ/ Ù³ßí³ÍùÇ Í³Ëë»ñÁ/µáÉáñÁ ÙÇ³ëÇÝ ·áñÍ³éÝ³Ï³Ý ÉÍ³Ï/, í×³ñíáõÙ »Ý Ñ³ñÏ»ñÁ ¨ ÙÝáõÙ ¿ ïÝï»ë³Ï³Ý ³ñ¹ÛáõÝùÁ: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Ò»éÝ³ñÏ³ïÇñ³Ï³Ý ·áñÍáõÝ»áõÃÛ³Ý ÁÝÃ³óùáõÙ ·áñÍ³éÝ³Ï³Ý /³ñï³¹ñ³Ï³Ý ¨ ïÝï»ë³Ï³Ý/ ÉÍ³ÏÇ ·áñÍáÕáõÃÛáõÝÁ ³ñï³Ñ³ÛïíáõÙ ¿ ³ÛÝ µ³ÝáõÙ, áñ ³ñï³¹ñáõÃÛ³Ý ¨ Çñ³óáõÙÇó Ñ³ëáõÛÃÇ ó³ÝÏ³ó³Í ÷á÷áËáõÃÛáõÝ áõÕ»ÏóíáõÙ ¿ ß³ÑáõÛÃÇ ³í»ÉÇ ³ñ³· ÷á÷áËáõÃÛ³Ùµ:ä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Ò»éÝ³ñÏáõÃÛáõÝÝ»ñÇ ýÇÝ³Ýë³Ï³Ý åÉ³Ý³íáñÙ³Ý Å³Ù³Ý³Ï ·áñÍ³éÝ³Ï³Ý ÉÍ³ÏÇ ³½¹»óáõÃÛ³Ý áõÅÇ áñáß»Éáõ Ñ³Ù³ñ Ï³ï³ñíáÕ  åñ³ÏïÇÏ Ñ³ßí³ñÏÝ»ñáõÙ  û·ï³·áñÍíáõÙ ¿ §Ñ³Ù³Ë³éÝ Ù³ñÅ³ÛÇ¦ Ñ³ñ³µ»ñ³Ï³Ý Ñ³ëÏ³óáõÃÛáõÝÁ: Ð³Ù³Ë³éÝ Ù³ñÅ³Ý Çñ³óáõÙÇó Ñ³ëáõÛÃÇ ¨ ÷á÷áËáõÝ Í³Ëë»ñÇ ï³ñµ»ñáõÃÛáõÝÝ ¿:²ÛÝ ïÝï»ë³·Çï³Ï³Ý ·ñ³Ï³ÝáõÃÛ³Ý Ù»ç ÏáãíáõÙ ¿§Í³ÍÏÙ³Ý ·áõÙ³ñ¦: ÜÏ³ïÇ ¿ ³éÝíáõÙ Ñ³ëï³ïáõÝ Í³Ëë»ñÇ ÷áËÑ³ïáõóáõÙÁ Ñ³ëáõÛÃÇ Ñ³ßíÇÝ: ´áÉáñ ¹»åù»ñáõÙ Ï³½Ù³Ï»ñåáõÃÛ³Ý Ñ³Ù³ñ ó³ÝÏ³ÉÇ ¿ Ù³ñÅ³ÛÇ ³ÛÝåÇëÇ ï³ñµ»ñ³Ï, áñÁ áã ÙÇ³ÛÝ Í³ÍÏÇ Ñ³ëï³ïáõÝ Í³Ëë»ñÁ, ³ÛÉ¨ Ó¨³íáñÇ áñáß³ÏÇ ß³ÑáõÛÃ: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Þ³ÑáõÃ³µ»ñáõÃÛ³Ý ß»ÙÁ Çñ³óáõÙÇó Ñ³ëáõÛÃÇ ³ÛÝåÇëÇ Í³í³É ¿, áñÇ ³éÏ³ÛáõÃÛ³Ùµ Ï³½Ù³Ï»ñåáõÃÛáõÝÁ ³ñ¹»Ý íÝ³ë ãÇ áõÝ»ÝáõÙ, µ³Ûó ãÇ áõÝ»ÝáõÙ Ý³¨ ß³ÑáõÛÃ: Ð³Ù³Ë³éÝ Ù³ñÅ³Ý ×ß·ñïáõÃÛ³Ùµ µ³í³ñ³ñáõÙ ¿ Ñ³ëï³ïáõÝ Í³Ëë»ñÁ Í³ÍÏ»ÉáõÝ ¨ ß³ÑáõÛÃÁ Ñ³í³ë³ñíáõÙ ¿ 0-Ç: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lastRenderedPageBreak/>
        <w:t>Ð³Ù³Ó³ÛÝ ÁÝ¹áõÝí³Í Ï³ÝáÝÝ»ñÇ, ß³ÑáõÛÃÁ Ñ³í³ë³ñ ¿ Ñ³Ù³Ë³éÝ Ù³ñÅ³ÛÇ ¨ Ñ³ëï³ïáõÝ Í³Ëë»ñÇ ï³ñµ»ñáõÃÛ³ÝÁ: Ð»ï¨³µ³ñ ß³ÑáõÃ³µ»ñáõÃÛ³Ý ß»ÙÁ áñáß»ÉÇë ³Û¹ ï³ñµ»ñáõÃÛáõÝÁ å»ïù ¿ Ñ³í³ë³ñ ÉÇÝÇ 0-Ç Ï³Ù áñ ÝáõÛÝÝ ¿, Ã» ß³ÑáõÛÃÁ Ñ³í³ë³ñ ß³ÑáõÃ³µ»ñáõÃÛ³Ý ß»ÙÇ ¨ Ñ³Ù³Ë³éÝ Ù³ñÅ³ÛÇ Ñ³ñ³µ»ñ³Ï³Ý ³ñï³Ñ³ÛïáõÃÛ³Ùµ ³ñï³¹ñáÕÇ áõ Ñ³ëï³ïáõÝ Í³Ëë»ñÇ ï³ñµ»ñáõÃÛ³ÝÁ, áñÁ ïíÛ³É ¹»åùáõÙ å»ïù ¿ Ñ³í³ë³ñ ÉÇÝÇ 0-Ç: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Ð³ÕÃ³Ñ³ñ»Éáí ß³ÑáõÃ³µ»ñáõÃÛ³Ý ß»ÙÁ, Ï³½Ù³Ï»ñåáõÃÛáõÝÁ Ó»éù ¿ µ»ñáõÙ Ñ³Ù³Ë³éÝ Ù³ñÅ³ÛÇ Éñ³óáõóÇã ·áõÙ³ñ ëï³Ý³Éáõ ÑÝ³ñ³íáñáõÃÛáõÝ Ï³åí³Í ¹ñ³ÝÇó ³í»ÉÇ ÃáÕ³ñÏí³Í ³Ù»Ý ÙÇ ÙÇ³íáñ ³ñï³¹ñ³ÝùÇ Ñ»ï: ´Ý³Ï³Ý³µ³ñª ÏÓ¨³íáñíÇ ß³ÑáõÛÃÇ áñáß³ÏÇ ½³Ý·í³Íª ù³Ý³ÏÇÝ Ñ³Ù³å³ï³ëË³Ý: ²ÝÑñ³Å»ßïáõÃÛáõÝ ¿ ³é³ç³ÝáõÙ Ï³ÝË³ï»ë»É ß³ÑáõÛÃÇ ïíÛ³É Í³í³ÉÇ ½³Ý·í³ÍÁ, áñÁ áñáß»Éáõ Ñ³Ù³ñ »É³Ï»ï Ï³ñáÕ ¿ Í³é³Û»É ß³ÑáõÃ³µ»ñáõÃÛ³Ý ß»ÙÁ ·»ñ³½³ÝóáÕ ÃáÕ³ñÏÙ³Ý Í³í³ÉÁ ¨ Ûáõñ³ù³ÝãÛáõñ ÙÇ³íáñÇ Ù³ñÅ³ÛÇ ï»ë³Ï³ñ³ñ ÏßÇéÁ Ñ³Ù³Ë³éÝ Ù³ñÅ³ÛÇ Ù»ç: Þ³ÑáõÛÃÇ ³Û¹ ó³ÝÏ³ÉÇ ·áõÙ³ñÁ Çñ»ÝÇó Ý»ñÏ³Û³óÝáõÙ ¿ ß³ÑáõÃ³µ»ñõÃÛ³Ý ß»ÙÇó í»ñ ³ñï³¹ñ³ÝùÇ / Çñ³óÙ³Ý/ Í³í³ÉÇ ¨ í³×³éùÇ »ÝÃ³Ï³ Ûáõñ³ù³ÝãÛáõñ ÙÇ³íáñ ³ñï³¹ñ³ÝùÇÝ µ³ÅÇÝ ÁÝÏÝáÕ Ù³ñÅ³ÛÇ ³ñï³¹ñÛ³ÉÁ: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¶áñÍ³éÝ³Ï³Ý ÉÍ³ÏÇ ³½¹»óáõÃÛ³Ý áõÅÁ ³é³í»É³·áõÛÝ ¿ ß³ÑáõÃ³µ»ñáõÃÛ³Ý ß»ÙÇ Ùáï³Ï³ÛùáõÙ ¨ ³ëïÇ×³Ý³µ³ñ ÃáõÉ³ÝáõÙ ¿ ¹ñ³ÝÇó Ñ»é³Ý³ÉáõÝ, Çñ³óÙ³Ý Í³í³ÉÇ ¨ ß³ÑáõÛÃÇ ½³Ý·í³ÍÇ ³í»É³óÙ³ÝÁ ½áõ·ÁÝÃ³ó ³ÛÝù³Ýª áñù³Ý Ýñ³Ýó ·áõÙ³ñÇ Ù»ç Ñ³ëï³ïáõÝ Í³Ëë»ñÇ ï»ë³Ï³ñ³ñ ÏßÇéÁ Ýí³½áõÙ ¿: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Ö³ëï³óÇ Ñ³ëáõÛÃÇ ¨ ß³ÑáõÃ³µ»ñáõÃÛ³ÝÝ ß»ÙÇ ï³ñµ»ñáõÃÛáõÝÁ Ï³½ÙáõÙ ¿ ýÇÝ³Ýë³Ï³Ý Ï³ÛáõÝáõÃÛ³Ý å³ß³ñÁ: ºñµ Ñ³ëáõÛÃÇ Í³íÉÁ ÇçÝáõÙ ¿ ß³ÑáõÃ³µ»ñáõÃÛ³Ý ß»ÙÇó ó³Íñ Ù³Ï³ñ¹³ÏÇ, Ï³½Ù³Ï»ñåáõÃÛ³Ý ýÇÝ³Ýë³Ï³Ý íÇ×³ÏÁ í³ï³ÝáõÙ ¿, ³é³ç³ÝáõÙ ¿ ÉáõÍ³ñ»ÉÇ ³ÏïÇíÝ»ñÇ ¹»ýÇóÇï: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Î³½Ù³Ï»ñåáõÃÛ³Ý ýÇÝ³Ýë³Ï³Ý íÇ×³ÏÇ, ·ñ³óãáõÃÛ³Ý, Ñáõë³ÉÇáõÃÛ³Ý ¨ ÁÝ¹Ñ³Ýñ³å»ëª ÇÙÇçÇ Ñ³Ù³ñ Ï³ñ¨áñ ¿ ÇÙ³Ý³É Ñ»ï¨Û³ÉÁ. º¿» Ï³½Ù³Ï»ñåáõÃÛáõÝÁ áõÝÇ 10ïáÏáëÇó áã å³Ï³ë ýÇÝ³Ýë³Ï³Ý ³ÙñáõÃÛáõÝ, ·áñÍ³éÝ³Ï³Ý ÉÍ³ÏÇ ³½¹»óáõÃÛ³Ý µ³í³ñ³ñ áõÅ, ³ÏïÇíÝ»ñÇ ïÝï»ë³Ï³Ý ß³ÑáõÃ³µ»ñáõÃÛ³Ý µ³ñÓñ Ù³Ï³ñ¹³Ï, ¹Çý»ñ»ÝóÇ³óÇ³ÛÇ ÝáñÙ³É Ù³Ï³ñ¹³Ï, ³å³ ¹³ ÏÑ»ï³ùñùñÇ Ý»ñ¹ñáÕÝ»ñÇÝ, Ïñ»¹ÇïáñÝ»ñÇÝ, ³å³Ñáí³·ñ³Ï³Ý ÁÝÏ»ñáõÃÛáõÝÝ»ñÇÝ ¨ ³ÛÉÝ:</w:t>
      </w:r>
    </w:p>
    <w:p w:rsidR="00597723" w:rsidRPr="00793CE1" w:rsidRDefault="00597723" w:rsidP="00504B3E">
      <w:pPr>
        <w:spacing w:after="0"/>
        <w:ind w:left="-567" w:right="-2" w:firstLine="283"/>
        <w:jc w:val="both"/>
        <w:rPr>
          <w:rFonts w:ascii="Arial LatArm" w:hAnsi="Arial LatArm"/>
        </w:rPr>
      </w:pPr>
    </w:p>
    <w:p w:rsidR="00597723" w:rsidRPr="00504B3E" w:rsidRDefault="00597723" w:rsidP="00504B3E">
      <w:pPr>
        <w:spacing w:after="0"/>
        <w:ind w:left="-567" w:firstLine="283"/>
        <w:jc w:val="both"/>
        <w:rPr>
          <w:rFonts w:ascii="Arial LatArm" w:hAnsi="Arial LatArm"/>
          <w:b/>
          <w:sz w:val="26"/>
          <w:szCs w:val="26"/>
          <w:lang w:val="uk-UA"/>
        </w:rPr>
      </w:pPr>
      <w:r w:rsidRPr="00504B3E">
        <w:rPr>
          <w:rFonts w:ascii="Sylfaen" w:hAnsi="Sylfaen" w:cs="Sylfaen"/>
          <w:b/>
          <w:sz w:val="26"/>
          <w:szCs w:val="26"/>
          <w:lang w:val="en-US"/>
        </w:rPr>
        <w:t>Թեմա</w:t>
      </w:r>
      <w:r w:rsidRPr="00504B3E">
        <w:rPr>
          <w:rFonts w:ascii="Arial LatArm" w:hAnsi="Arial LatArm"/>
          <w:b/>
          <w:sz w:val="26"/>
          <w:szCs w:val="26"/>
          <w:lang w:val="uk-UA"/>
        </w:rPr>
        <w:t xml:space="preserve"> 3. </w:t>
      </w:r>
      <w:r w:rsidR="00504B3E">
        <w:rPr>
          <w:rFonts w:ascii="Sylfaen" w:hAnsi="Sylfaen" w:cs="Sylfaen"/>
          <w:b/>
          <w:sz w:val="26"/>
          <w:szCs w:val="26"/>
          <w:lang w:val="en-US"/>
        </w:rPr>
        <w:t>ՇՐՋԱՆԱՌՈՒ</w:t>
      </w:r>
      <w:r w:rsidR="00504B3E" w:rsidRPr="00504B3E">
        <w:rPr>
          <w:rFonts w:ascii="Sylfaen" w:hAnsi="Sylfaen" w:cs="Sylfaen"/>
          <w:b/>
          <w:sz w:val="26"/>
          <w:szCs w:val="26"/>
          <w:lang w:val="uk-UA"/>
        </w:rPr>
        <w:t xml:space="preserve"> </w:t>
      </w:r>
      <w:r w:rsidR="00504B3E">
        <w:rPr>
          <w:rFonts w:ascii="Sylfaen" w:hAnsi="Sylfaen" w:cs="Sylfaen"/>
          <w:b/>
          <w:sz w:val="26"/>
          <w:szCs w:val="26"/>
          <w:lang w:val="en-US"/>
        </w:rPr>
        <w:t>ԿԱՊԻՏԱԼԻ</w:t>
      </w:r>
      <w:r w:rsidR="00504B3E" w:rsidRPr="00504B3E">
        <w:rPr>
          <w:rFonts w:ascii="Sylfaen" w:hAnsi="Sylfaen" w:cs="Sylfaen"/>
          <w:b/>
          <w:sz w:val="26"/>
          <w:szCs w:val="26"/>
          <w:lang w:val="uk-UA"/>
        </w:rPr>
        <w:t xml:space="preserve"> </w:t>
      </w:r>
      <w:r w:rsidR="00504B3E">
        <w:rPr>
          <w:rFonts w:ascii="Sylfaen" w:hAnsi="Sylfaen" w:cs="Sylfaen"/>
          <w:b/>
          <w:sz w:val="26"/>
          <w:szCs w:val="26"/>
          <w:lang w:val="en-US"/>
        </w:rPr>
        <w:t>ԿԱՌԱՎԱՐՈՒՄԸ</w:t>
      </w:r>
    </w:p>
    <w:p w:rsidR="00597723" w:rsidRPr="00504B3E" w:rsidRDefault="00597723" w:rsidP="00504B3E">
      <w:pPr>
        <w:spacing w:after="0"/>
        <w:ind w:left="-567" w:firstLine="283"/>
        <w:jc w:val="both"/>
        <w:rPr>
          <w:rFonts w:ascii="Sylfaen" w:hAnsi="Sylfaen"/>
          <w:b/>
          <w:sz w:val="26"/>
          <w:szCs w:val="26"/>
          <w:lang w:val="uk-UA"/>
        </w:rPr>
      </w:pPr>
      <w:r w:rsidRPr="00504B3E">
        <w:rPr>
          <w:rFonts w:ascii="Arial LatArm" w:hAnsi="Arial LatArm"/>
          <w:b/>
          <w:sz w:val="26"/>
          <w:szCs w:val="26"/>
          <w:lang w:val="uk-UA"/>
        </w:rPr>
        <w:t xml:space="preserve">1. </w:t>
      </w:r>
      <w:r w:rsidR="00504B3E">
        <w:rPr>
          <w:rFonts w:ascii="Sylfaen" w:hAnsi="Sylfaen"/>
          <w:b/>
          <w:sz w:val="26"/>
          <w:szCs w:val="26"/>
          <w:lang w:val="en-US"/>
        </w:rPr>
        <w:t>Շրջանառու</w:t>
      </w:r>
      <w:r w:rsidR="00504B3E" w:rsidRPr="00504B3E">
        <w:rPr>
          <w:rFonts w:ascii="Sylfaen" w:hAnsi="Sylfaen"/>
          <w:b/>
          <w:sz w:val="26"/>
          <w:szCs w:val="26"/>
          <w:lang w:val="uk-UA"/>
        </w:rPr>
        <w:t xml:space="preserve"> </w:t>
      </w:r>
      <w:r w:rsidR="00504B3E">
        <w:rPr>
          <w:rFonts w:ascii="Sylfaen" w:hAnsi="Sylfaen"/>
          <w:b/>
          <w:sz w:val="26"/>
          <w:szCs w:val="26"/>
          <w:lang w:val="en-US"/>
        </w:rPr>
        <w:t>կապիտալի տնտեսական բովանդակությունը</w:t>
      </w:r>
    </w:p>
    <w:p w:rsidR="00597723" w:rsidRPr="00504B3E" w:rsidRDefault="00597723" w:rsidP="00504B3E">
      <w:pPr>
        <w:pStyle w:val="BodyTextIndent"/>
        <w:spacing w:after="0"/>
        <w:ind w:left="-567" w:firstLine="283"/>
        <w:jc w:val="both"/>
        <w:rPr>
          <w:rFonts w:ascii="Arial LatArm" w:hAnsi="Arial LatArm"/>
          <w:sz w:val="24"/>
          <w:szCs w:val="24"/>
          <w:lang w:val="uk-UA"/>
        </w:rPr>
      </w:pPr>
    </w:p>
    <w:p w:rsidR="00597723" w:rsidRPr="00793CE1" w:rsidRDefault="00597723" w:rsidP="00504B3E">
      <w:pPr>
        <w:pStyle w:val="BodyTextIndent"/>
        <w:spacing w:after="0"/>
        <w:ind w:left="-567" w:firstLine="283"/>
        <w:jc w:val="both"/>
        <w:rPr>
          <w:rFonts w:ascii="Arial LatArm" w:hAnsi="Arial LatArm"/>
          <w:sz w:val="24"/>
          <w:szCs w:val="24"/>
        </w:rPr>
      </w:pPr>
      <w:r w:rsidRPr="00793CE1">
        <w:rPr>
          <w:rFonts w:ascii="Arial LatArm" w:hAnsi="Arial LatArm"/>
          <w:sz w:val="24"/>
          <w:szCs w:val="24"/>
        </w:rPr>
        <w:t>²ÝÏ³Ë ë»÷³Ï³ÝáõÃÛ³Ý Ó¨Çó, Çñ³</w:t>
      </w:r>
      <w:r w:rsidRPr="00793CE1">
        <w:rPr>
          <w:rFonts w:ascii="Arial LatArm" w:hAnsi="Arial LatArm"/>
          <w:sz w:val="24"/>
          <w:szCs w:val="24"/>
        </w:rPr>
        <w:softHyphen/>
        <w:t>í³</w:t>
      </w:r>
      <w:r w:rsidRPr="00793CE1">
        <w:rPr>
          <w:rFonts w:ascii="Arial LatArm" w:hAnsi="Arial LatArm"/>
          <w:sz w:val="24"/>
          <w:szCs w:val="24"/>
        </w:rPr>
        <w:softHyphen/>
        <w:t>Ï³Ý Ï³ñ·³íÇ×³ÏÇó` Ó»éÝ³ñÏ³ïÇñ³Ï³Ý ó³ÝÏ³ó³Í ·áñÍáõÝ»áõÃÛáõÝ Çñ³Ï³</w:t>
      </w:r>
      <w:r w:rsidRPr="00793CE1">
        <w:rPr>
          <w:rFonts w:ascii="Arial LatArm" w:hAnsi="Arial LatArm"/>
          <w:sz w:val="24"/>
          <w:szCs w:val="24"/>
        </w:rPr>
        <w:softHyphen/>
        <w:t>Ý³ó</w:t>
      </w:r>
      <w:r w:rsidRPr="00793CE1">
        <w:rPr>
          <w:rFonts w:ascii="Arial LatArm" w:hAnsi="Arial LatArm"/>
          <w:sz w:val="24"/>
          <w:szCs w:val="24"/>
        </w:rPr>
        <w:softHyphen/>
        <w:t>ÝáÕ Ï³½Ù³Ï»ñåáõÃÛáõÝ å»ïù ¿ Ý³Ë³å»ë ³í³Ýë³íáñÇ áñáß³ÏÇ Ù»ÍáõÃÛ³Ý Ï³åÇï³É, áñÝ ³é³ñÏ³Û³ÝáõÙ ¿ ³ñï³¹ñ³Ï³Ý ß»Ýù»</w:t>
      </w:r>
      <w:r w:rsidRPr="00793CE1">
        <w:rPr>
          <w:rFonts w:ascii="Arial LatArm" w:hAnsi="Arial LatArm"/>
          <w:sz w:val="24"/>
          <w:szCs w:val="24"/>
        </w:rPr>
        <w:softHyphen/>
        <w:t>ñÇ, Ï³</w:t>
      </w:r>
      <w:r w:rsidRPr="00793CE1">
        <w:rPr>
          <w:rFonts w:ascii="Arial LatArm" w:hAnsi="Arial LatArm"/>
          <w:sz w:val="24"/>
          <w:szCs w:val="24"/>
        </w:rPr>
        <w:softHyphen/>
        <w:t>éáõÛó</w:t>
      </w:r>
      <w:r w:rsidRPr="00793CE1">
        <w:rPr>
          <w:rFonts w:ascii="Arial LatArm" w:hAnsi="Arial LatArm"/>
          <w:sz w:val="24"/>
          <w:szCs w:val="24"/>
        </w:rPr>
        <w:softHyphen/>
        <w:t>Ý»ñÇ, Ù»ù»Ý³-ë³ñù³íáñáõÙÝ»ñÇ, ÑáõÙùÇ, ÝÛáõÃ»ñÇ, ÏÇë³ý³µñÇÏ³ïÝ»ñÇ, í³é»</w:t>
      </w:r>
      <w:r w:rsidRPr="00793CE1">
        <w:rPr>
          <w:rFonts w:ascii="Arial LatArm" w:hAnsi="Arial LatArm"/>
          <w:sz w:val="24"/>
          <w:szCs w:val="24"/>
        </w:rPr>
        <w:softHyphen/>
        <w:t>ÉÇùÇ, ³ÛÉ ÝÛáõÃ³Ï³Ý ³ñÅ»ùÝ»ñÇ Ù»ç, Ù³ë³Ùµ ÙÝ³Éáí ¹ñ³Ù³Ï³Ý Ó¨Ç ï»ëùáí: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²ñï³¹ñ³Ï³Ý ·áñÍáõÝ»áõÃÛ³Ý Ù»ç û·ï³·áñÍíáÕ ÙÇçáóÝ»ñÁ, ³ñï³¹ñáõÃÛ³ÝÁ Ù³ëÝ³Ïó»Éáõ ³é³ÝÓÝ³Ñ³ïÏáõÃÛáõÝÝ»ñáí ¨ û·ï³Ï³ñ ß³Ñ³·áñÍÙ³Ý ï¨áÕáõÃÛ³Ùµ, ï³ñµ»ñ »Ý: ºÃ» ß»Ýù»ñÁ, Ï³éáõÛóÝ»ñÁ, Ñáëù³ÛÇÝ ·Í»ñÁ ³ñï³¹ñáõÃÛ³Ý ·áñÍÁÝÃ³óÇÝ Ù³ëÝ³ÏóáõÙ »Ý ï¨³Ï³Ý Å³Ù³</w:t>
      </w:r>
      <w:r w:rsidRPr="00793CE1">
        <w:rPr>
          <w:rFonts w:ascii="Arial LatArm" w:hAnsi="Arial LatArm"/>
        </w:rPr>
        <w:softHyphen/>
        <w:t>Ý³Ï³ßñç³ÝáõÙ, ³å³ ÑáõÙùÁ, ÑÇÙÝ³Ï³Ý áõ ûÅ³Ý¹³Ï ÝÛáõÃ»ñÁ, í³é»ÉÇùÁ ¨ ³ÛÉ ÁÝÃ³óÇÏ ³ÏïÇíÝ»ñ ³ñï³¹ñ³Ï³Ý ·áñÍÁÝÃ³óÇÝ Çñ»Ýó Ù³ëÝ³ÏóáõÃÛáõÝÁ ³í³ñïáõÙ »Ý ßñç³åïáõÛïÇ Ù»Ï ÷áõÉÇ ÁÝÃ³óùáõÙ, ÁÝ¹ áñáõÙ, ëå³éíáõÙ »Ý ³ÙµáÕçáõÃÛ³Ùµ ¨ ÝáñÇó ³ñ</w:t>
      </w:r>
      <w:r w:rsidRPr="00793CE1">
        <w:rPr>
          <w:rFonts w:ascii="Arial LatArm" w:hAnsi="Arial LatArm"/>
        </w:rPr>
        <w:softHyphen/>
        <w:t>ï³</w:t>
      </w:r>
      <w:r w:rsidRPr="00793CE1">
        <w:rPr>
          <w:rFonts w:ascii="Arial LatArm" w:hAnsi="Arial LatArm"/>
        </w:rPr>
        <w:softHyphen/>
      </w:r>
      <w:r w:rsidRPr="00793CE1">
        <w:rPr>
          <w:rFonts w:ascii="Arial LatArm" w:hAnsi="Arial LatArm"/>
        </w:rPr>
        <w:softHyphen/>
        <w:t>¹ñ³Ï³Ý ·áñÍÁÝÃ³óÇ Ù»ç Ï³ñáÕ »Ý ÙïÝ»É ÉñÇíáõÃÛ³Ùµ í»ñ³</w:t>
      </w:r>
      <w:r w:rsidRPr="00793CE1">
        <w:rPr>
          <w:rFonts w:ascii="Arial LatArm" w:hAnsi="Arial LatArm"/>
        </w:rPr>
        <w:softHyphen/>
        <w:t>Ï³Ý·Ýí»Éáõó ¨ Ñ³Ù³Éñí»Éáõó Ñ»ïá: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²ñï³¹ñ³Ï³Ý Ï³åÇï³ÉÁ ÑÇÙÝ³</w:t>
      </w:r>
      <w:r w:rsidRPr="00793CE1">
        <w:rPr>
          <w:rFonts w:ascii="Arial LatArm" w:hAnsi="Arial LatArm"/>
        </w:rPr>
        <w:softHyphen/>
        <w:t>Ï³</w:t>
      </w:r>
      <w:r w:rsidRPr="00793CE1">
        <w:rPr>
          <w:rFonts w:ascii="Arial LatArm" w:hAnsi="Arial LatArm"/>
        </w:rPr>
        <w:softHyphen/>
        <w:t>ÝÇ ¨ ßñç³Ý³éáõÇ ¹³ë³Ï³ñ·»ÉÁ å³ÛÙ³Ý³íáñíáõÙ ¿ ¹ñ³Ýó ÝÛáõÃ³Ï³Ý ÏñáÕÝ»ñÇª áã ÁÝÃ³óÇÏ áõ ÁÝÃ³óÇÏ ³ÏïÇíÝ»ñÇ ³ñÅ»ùÁ Ýáñ ³ñ</w:t>
      </w:r>
      <w:r w:rsidRPr="00793CE1">
        <w:rPr>
          <w:rFonts w:ascii="Arial LatArm" w:hAnsi="Arial LatArm"/>
        </w:rPr>
        <w:softHyphen/>
        <w:t>¹ÛáõÝ</w:t>
      </w:r>
      <w:r w:rsidRPr="00793CE1">
        <w:rPr>
          <w:rFonts w:ascii="Arial LatArm" w:hAnsi="Arial LatArm"/>
        </w:rPr>
        <w:softHyphen/>
        <w:t xml:space="preserve">ùÇÝ ÷áË³Ýó»Éáõ </w:t>
      </w:r>
      <w:r w:rsidRPr="00793CE1">
        <w:rPr>
          <w:rFonts w:ascii="Arial LatArm" w:hAnsi="Arial LatArm"/>
        </w:rPr>
        <w:lastRenderedPageBreak/>
        <w:t>ï³ñµ»ñáõÃÛáõÝÝ»ñáí,  ßñç³</w:t>
      </w:r>
      <w:r w:rsidRPr="00793CE1">
        <w:rPr>
          <w:rFonts w:ascii="Arial LatArm" w:hAnsi="Arial LatArm"/>
        </w:rPr>
        <w:softHyphen/>
        <w:t>åïáõÛïÇ ï¨áÕáõÃÛ³Ùµ (û·ï³Ï³ñ û·ï³·áñÍÙ³Ý Å³Ù³</w:t>
      </w:r>
      <w:r w:rsidRPr="00793CE1">
        <w:rPr>
          <w:rFonts w:ascii="Arial LatArm" w:hAnsi="Arial LatArm"/>
        </w:rPr>
        <w:softHyphen/>
        <w:t>Ý³</w:t>
      </w:r>
      <w:r w:rsidRPr="00793CE1">
        <w:rPr>
          <w:rFonts w:ascii="Arial LatArm" w:hAnsi="Arial LatArm"/>
        </w:rPr>
        <w:softHyphen/>
        <w:t>Ïáí) ¨ ³ñï³¹ñáõ</w:t>
      </w:r>
      <w:r w:rsidRPr="00793CE1">
        <w:rPr>
          <w:rFonts w:ascii="Arial LatArm" w:hAnsi="Arial LatArm"/>
        </w:rPr>
        <w:softHyphen/>
        <w:t>ÃÛ³Ý Ù»ç Ï³ï³ñ³Í ýáõÝÏóÇáÝ³É ¹»ñáí: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  <w:b/>
          <w:i/>
        </w:rPr>
        <w:t>²ñï³¹ñáõÃÛ³Ý ÙÇçáóÝ»ñÁ, ³ÝÏ³Ë ³ñï³¹ñáõÃÛ³Ý Çñ³Ï³</w:t>
      </w:r>
      <w:r w:rsidRPr="00793CE1">
        <w:rPr>
          <w:rFonts w:ascii="Arial LatArm" w:hAnsi="Arial LatArm"/>
          <w:b/>
          <w:i/>
        </w:rPr>
        <w:softHyphen/>
        <w:t>Ý³</w:t>
      </w:r>
      <w:r w:rsidRPr="00793CE1">
        <w:rPr>
          <w:rFonts w:ascii="Arial LatArm" w:hAnsi="Arial LatArm"/>
          <w:b/>
          <w:i/>
        </w:rPr>
        <w:softHyphen/>
        <w:t>ó</w:t>
      </w:r>
      <w:r w:rsidRPr="00793CE1">
        <w:rPr>
          <w:rFonts w:ascii="Arial LatArm" w:hAnsi="Arial LatArm"/>
          <w:b/>
          <w:i/>
        </w:rPr>
        <w:softHyphen/>
      </w:r>
      <w:r w:rsidRPr="00793CE1">
        <w:rPr>
          <w:rFonts w:ascii="Arial LatArm" w:hAnsi="Arial LatArm"/>
          <w:b/>
          <w:i/>
        </w:rPr>
        <w:softHyphen/>
      </w:r>
      <w:r w:rsidRPr="00793CE1">
        <w:rPr>
          <w:rFonts w:ascii="Arial LatArm" w:hAnsi="Arial LatArm"/>
          <w:b/>
          <w:i/>
        </w:rPr>
        <w:softHyphen/>
      </w:r>
      <w:r w:rsidRPr="00793CE1">
        <w:rPr>
          <w:rFonts w:ascii="Arial LatArm" w:hAnsi="Arial LatArm"/>
          <w:b/>
          <w:i/>
        </w:rPr>
        <w:softHyphen/>
        <w:t>Ù³Ý Ñ³ë³ñ³Ï³Ï³Ý–ïÝï»ë³Ï³Ý å³ÛÙ³ÝÝ»ñÇó, ÙÇßï ëïáñ³</w:t>
      </w:r>
      <w:r w:rsidRPr="00793CE1">
        <w:rPr>
          <w:rFonts w:ascii="Arial LatArm" w:hAnsi="Arial LatArm"/>
          <w:b/>
          <w:i/>
        </w:rPr>
        <w:softHyphen/>
      </w:r>
      <w:r w:rsidRPr="00793CE1">
        <w:rPr>
          <w:rFonts w:ascii="Arial LatArm" w:hAnsi="Arial LatArm"/>
          <w:b/>
          <w:i/>
        </w:rPr>
        <w:softHyphen/>
      </w:r>
      <w:r w:rsidRPr="00793CE1">
        <w:rPr>
          <w:rFonts w:ascii="Arial LatArm" w:hAnsi="Arial LatArm"/>
          <w:b/>
          <w:i/>
        </w:rPr>
        <w:softHyphen/>
      </w:r>
      <w:r w:rsidRPr="00793CE1">
        <w:rPr>
          <w:rFonts w:ascii="Arial LatArm" w:hAnsi="Arial LatArm"/>
          <w:b/>
          <w:i/>
        </w:rPr>
        <w:softHyphen/>
      </w:r>
      <w:r w:rsidRPr="00793CE1">
        <w:rPr>
          <w:rFonts w:ascii="Arial LatArm" w:hAnsi="Arial LatArm"/>
          <w:b/>
          <w:i/>
        </w:rPr>
        <w:softHyphen/>
        <w:t>µ³Å³ÝíáõÙ »Ý ³ßË³ï³ÝùÇ ÙÇçáóÝ»ñÇ ¨ ³ßË³ï³ÝùÇ ³é³ñ</w:t>
      </w:r>
      <w:r w:rsidRPr="00793CE1">
        <w:rPr>
          <w:rFonts w:ascii="Arial LatArm" w:hAnsi="Arial LatArm"/>
          <w:b/>
          <w:i/>
        </w:rPr>
        <w:softHyphen/>
        <w:t>Ï³Ý»ñÇ: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Þñç³Ý³éáõ ÙÇçáóÝ»ñÁ Ï³½Ù³Ï»ñåáõÃÛ³Ý áõÝ»ó</w:t>
      </w:r>
      <w:r w:rsidRPr="00793CE1">
        <w:rPr>
          <w:rFonts w:ascii="Arial LatArm" w:hAnsi="Arial LatArm"/>
        </w:rPr>
        <w:softHyphen/>
      </w:r>
      <w:r w:rsidRPr="00793CE1">
        <w:rPr>
          <w:rFonts w:ascii="Arial LatArm" w:hAnsi="Arial LatArm"/>
        </w:rPr>
        <w:softHyphen/>
      </w:r>
      <w:r w:rsidRPr="00793CE1">
        <w:rPr>
          <w:rFonts w:ascii="Arial LatArm" w:hAnsi="Arial LatArm"/>
        </w:rPr>
        <w:softHyphen/>
        <w:t>í³ÍùÇ µ³ÕÏ³óáõóÇã Ù³ë»ñÇó »Ý: ÞáõÏ³Û³Ï³Ý Ñ³ñ³µ»ñáõ</w:t>
      </w:r>
      <w:r w:rsidRPr="00793CE1">
        <w:rPr>
          <w:rFonts w:ascii="Arial LatArm" w:hAnsi="Arial LatArm"/>
        </w:rPr>
        <w:softHyphen/>
        <w:t>ÃÛáõÝ</w:t>
      </w:r>
      <w:r w:rsidRPr="00793CE1">
        <w:rPr>
          <w:rFonts w:ascii="Arial LatArm" w:hAnsi="Arial LatArm"/>
        </w:rPr>
        <w:softHyphen/>
        <w:t>Ý»</w:t>
      </w:r>
      <w:r w:rsidRPr="00793CE1">
        <w:rPr>
          <w:rFonts w:ascii="Arial LatArm" w:hAnsi="Arial LatArm"/>
        </w:rPr>
        <w:softHyphen/>
        <w:t>ñÇ ½³ñ·³óáõÙÁ ³é³ç ¿ µ»ñáõÙ ¹ñ³Ýó Ï³½Ù³Ï»ñåÙ³Ý Ýáñ å³ÛÙ³Ý</w:t>
      </w:r>
      <w:r w:rsidRPr="00793CE1">
        <w:rPr>
          <w:rFonts w:ascii="Arial LatArm" w:hAnsi="Arial LatArm"/>
        </w:rPr>
        <w:softHyphen/>
        <w:t>Ý»ñ ¨ å³Ñ³ÝçÝ»ñ, ³ÛëÇÝùÝ µ³ñÓñ ÇÝýÉÛ³óÇ³Ý ¨ ³ÛÉ ×·Ý³Å³Ù³ÛÇÝ »ñ¨áõÛÃÝ»ñ Ï³½Ù³Ï»ñåáõÃÛáõÝÝ»ñÇÝ ëïÇåáõÙ »Ý ÷á÷áËáõÃÛ³Ý »ÝÃ³ñÏ»É ßñç³Ý³éáõ ÙÇçáóÝ»ñÇ ³éÝãáõÃÛ³Ùµ ï³ñíáÕ ù³Õ³ù³Ï³ÝáõÃÛáõÝÁ: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²ñï³¹ñáõÃÛ³Ý ³ÝÁÝ¹Ñ³ïáõÃÛ³Ý ³å³ÑáíÙ³Ý å³ÛÙ³ÝÝ»ñÇó Ù»ÏÁ ³ñï³¹ñáõÃÛ³Ý ÙÇçáóÝ»ñÇ å³ñµ»ñ³Ï³Ý Ýáñ³óáõÙÝ ¿, áñÝ ¿É Çñ Ñ»ñÃÇÝ áñáßáõÙ ¿ í»ñçÇÝÝ»ñÇë ß³ñÅÇ ³ÝÁÝ¹</w:t>
      </w:r>
      <w:r w:rsidRPr="00793CE1">
        <w:rPr>
          <w:rFonts w:ascii="Arial LatArm" w:hAnsi="Arial LatArm"/>
        </w:rPr>
        <w:softHyphen/>
        <w:t>Ñ³</w:t>
      </w:r>
      <w:r w:rsidRPr="00793CE1">
        <w:rPr>
          <w:rFonts w:ascii="Arial LatArm" w:hAnsi="Arial LatArm"/>
        </w:rPr>
        <w:softHyphen/>
        <w:t xml:space="preserve">ïáõÃÛáõÝÁ: </w:t>
      </w:r>
      <w:r w:rsidRPr="00793CE1">
        <w:rPr>
          <w:rFonts w:ascii="Arial LatArm" w:hAnsi="Arial LatArm"/>
          <w:b/>
          <w:u w:val="single"/>
        </w:rPr>
        <w:t>Þñç³Ý³éáõÃÛ³Ý Ù»ç ßñç³Ý³éáõ ÙÇçáóÝ»ñÁ Ñ³</w:t>
      </w:r>
      <w:r w:rsidRPr="00793CE1">
        <w:rPr>
          <w:rFonts w:ascii="Arial LatArm" w:hAnsi="Arial LatArm"/>
          <w:b/>
          <w:u w:val="single"/>
        </w:rPr>
        <w:softHyphen/>
        <w:t>çáñ¹³µ³ñ ÁÝ¹áõÝáõÙ »Ý ¹ñ³Ù³Ï³Ý, ³ñï³¹ñ³Ï³Ý ¨ ³åñ³Ý</w:t>
      </w:r>
      <w:r w:rsidRPr="00793CE1">
        <w:rPr>
          <w:rFonts w:ascii="Arial LatArm" w:hAnsi="Arial LatArm"/>
          <w:b/>
          <w:u w:val="single"/>
        </w:rPr>
        <w:softHyphen/>
        <w:t>ù³ÛÇÝ Ó¨»ñ, ÇÝãÝ ¿É Ñ³Ù³å³ï³ëË³ÝáõÙ ¿ ¹ñ³Ýóª ³ñï³¹ñ³Ï³Ý ¨ ßñç³Ý³éáõÃÛ³Ý ýáÝ¹»ñÇ µ³Å³ÝÙ³ÝÁ: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²ñï³¹ñ³Ï³Ý ýáÝ¹»ñÇ ÝÛáõÃ³Ï³Ý ÏñáÕÝ»ñ »Ý ³ñï³¹ñáõÃÛ³Ý ÙÇçáóÝ»ñÁ, áñáÝù ëïáñ³µ³Å³ÝíáõÙ »Ý ³ßË³ï³ÝùÇ ³é³ñÏ³</w:t>
      </w:r>
      <w:r w:rsidRPr="00793CE1">
        <w:rPr>
          <w:rFonts w:ascii="Arial LatArm" w:hAnsi="Arial LatArm"/>
        </w:rPr>
        <w:softHyphen/>
        <w:t>Ý»ñÇ ¨ ³ßË³ï³ÝùÇ ÙÇçáóÝ»ñÇ: ä³ïñ³ëïÇ ³ñï³¹ñ³ÝùÁ, ¹ñ³Ù³Ï³Ý ÙÇçáóÝ»ñÇ ¨ Ñ³ßí³ñÏÝ»ñÇ Ù»ç ·ïÝíáÕ ÙÇçáóÝ»ñÇ Ñ»ï ÙÇ³ëÇÝ, ·áÛ³óÝáõÙ ¿ ßñç³Ý³éáõÃÛ³Ý ýáÝ¹»ñÁ: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²ñï³¹ñ³Ï³Ý ýáÝ¹»ñÇ ßñç³åïáõÛïÁ ëÏëíáõÙ ¿ ÑáõÙùÇ, ÝÛáõÃ»</w:t>
      </w:r>
      <w:r w:rsidRPr="00793CE1">
        <w:rPr>
          <w:rFonts w:ascii="Arial LatArm" w:hAnsi="Arial LatArm"/>
        </w:rPr>
        <w:softHyphen/>
        <w:t>ñÇ, í³é»ÉÇùÇ ¨ ³ÛÉ ÙÇçáóÝ»ñÇ ·ÝÙ³ÝÝ áõÕÕí³Í ³ñÅ»ùÇ ³í³Ýë³íáñáõÙÇó (¹ñ³Ù³Ï³Ý ï»ëùáí)ª ßñç³åïáõÛïÇ ³é³çÇÝ ÷áõÉ: ²ñ¹ÛáõÝùáõÙª ¹ñ³Ù³Ï³Ý ÙÇçáóÝ»ñÁ ßñç³Ý³éáõÃÛ³Ý áÉáñ</w:t>
      </w:r>
      <w:r w:rsidRPr="00793CE1">
        <w:rPr>
          <w:rFonts w:ascii="Arial LatArm" w:hAnsi="Arial LatArm"/>
        </w:rPr>
        <w:softHyphen/>
        <w:t>ïÇó ³ÝóÝáõÙ »Ý ³ñï³¹ñáõÃÛ³Ý áÉáñï: ²Ûë ¹»åùáõÙ ³ñÅ»ùÁ ãÇ Í³ËëíáõÙ, ù³ÝÇ áñ ßñç³åïáõÛïÇ ³í³ñïÇó ³ÛÝ í»ñ³</w:t>
      </w:r>
      <w:r w:rsidRPr="00793CE1">
        <w:rPr>
          <w:rFonts w:ascii="Arial LatArm" w:hAnsi="Arial LatArm"/>
        </w:rPr>
        <w:softHyphen/>
        <w:t>¹³éÝáõÙ ¿: ²é³çÇÝ ÷áõÉÇ »½ñ³÷³ÏáõÙáí ÁÝ¹Ñ³ïíáõÙ ¿ ³åñ³Ýù³ÛÇÝ ßñç³Ý³éáõÃÛáõÝÁ, µ³Ûó áãª ßñç³åïáõÛïÁ:</w:t>
      </w:r>
    </w:p>
    <w:p w:rsidR="00597723" w:rsidRPr="00793CE1" w:rsidRDefault="00597723" w:rsidP="00504B3E">
      <w:pPr>
        <w:spacing w:after="0" w:line="360" w:lineRule="auto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Þñç³åïáõÛïÇ »ñÏñáñ¹ ÷áõÉÁ Ï³ï³ñíáõÙ ¿ ³ñï³¹ñáõÃÛ³Ý ·áñÍÁÝÃ³óáõÙ, áñï»Õ ³ßË³ïáõÅÁ Çñ³Ï³Ý³óÝáõÙ ¿ ³ñï³¹ñáõÃÛ³Ý ÙÇçáóÝ»ñÇ û·ï³·áñÍáõÙÁª ëï»ÕÍ»Éáí Ýáñ ³åñ³Ýù, áñÝ Çñ Ù»ç ÏñáõÙ ¿ ÷áË³Ýóí³Í ¨ Ýáñ ëï»ÕÍí³Í ³ñÅ»ùÁ: ²í³Ýë³íáñí³Í ³ñÅ»ùÁ ÝáñÇó ÷áËáõÙ ¿ Çñ Ó¨Áª ³ñï³¹ñ³Ï³ÝÇó ³ÝóÝ»Éáí ³åñ³Ýù³ÛÇÝÇ:</w:t>
      </w:r>
    </w:p>
    <w:p w:rsidR="00597723" w:rsidRPr="00793CE1" w:rsidRDefault="00597723" w:rsidP="00504B3E">
      <w:pPr>
        <w:spacing w:after="0" w:line="360" w:lineRule="auto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Þñç³åïáõÛïÇ »ññáñ¹ ÷áõÉÁ Ý»ñ³éáõÙ ¿ ³ñï³¹ñí³Í å³ïñ³ë</w:t>
      </w:r>
      <w:r w:rsidRPr="00793CE1">
        <w:rPr>
          <w:rFonts w:ascii="Arial LatArm" w:hAnsi="Arial LatArm"/>
        </w:rPr>
        <w:softHyphen/>
      </w:r>
      <w:r w:rsidRPr="00793CE1">
        <w:rPr>
          <w:rFonts w:ascii="Arial LatArm" w:hAnsi="Arial LatArm"/>
        </w:rPr>
        <w:softHyphen/>
        <w:t>ïÇ ³ñï³¹ñ³ÝùÇ Çñ³óáõÙÁ ¨ ¹ñ³Ù³Ï³Ý ÙÇçáóÝ»ñÇ ëï³óáõÙÁ: ²Ûë ÷áõÉáõÙ ßñç³Ý³éáõ ÙÇçáóÝ»ñÁ ÝáñÇó ³ÝóáõÙ »Ý Ï³ï³ñáõÙ ³ñï³¹ñáõÃÛ³Ý áÉáñïÇó ßñç³Ý³éáõÃÛ³Ý áÉáñï: ÀÝ¹Ñ³ïí³Í ³åñ³Ýù³ÛÇÝ ßñç³Ý³éáõÃÛáõÝÁ í»ñ³Ï³Ý·ÝíáõÙ ¿, ¨ ³ñÅ»ùÁ ³åñ³Ýù³ÛÇÝ Ó¨Çó í»ñ³ÍíáõÙ ¿ ¹ñ³Ù³Ï³ÝÇ:</w:t>
      </w:r>
    </w:p>
    <w:p w:rsidR="00597723" w:rsidRPr="00793CE1" w:rsidRDefault="00597723" w:rsidP="00504B3E">
      <w:pPr>
        <w:spacing w:after="0" w:line="360" w:lineRule="auto"/>
        <w:ind w:left="-567" w:firstLine="283"/>
        <w:jc w:val="both"/>
        <w:rPr>
          <w:rFonts w:ascii="Arial LatArm" w:hAnsi="Arial LatArm"/>
          <w:b/>
          <w:u w:val="single"/>
        </w:rPr>
      </w:pPr>
      <w:r w:rsidRPr="00793CE1">
        <w:rPr>
          <w:rFonts w:ascii="Arial LatArm" w:hAnsi="Arial LatArm"/>
        </w:rPr>
        <w:t>Î³½Ù³Ï»ñåáõÃÛáõÝÝ»ñÇ ýáÝ¹»ñÇ ßñç³åïáõÛïÁ Ï³ñáÕ ¿ Ï³ï³ñ</w:t>
      </w:r>
      <w:r w:rsidRPr="00793CE1">
        <w:rPr>
          <w:rFonts w:ascii="Arial LatArm" w:hAnsi="Arial LatArm"/>
        </w:rPr>
        <w:softHyphen/>
        <w:t xml:space="preserve">í»É ÙÇ³ÛÝ áñáß³ÏÇª ¹ñ³Ù³Ï³Ý ï»ëùáí ³í³Ýë³íáñí³Í ³ñÅ»ùÇ ³éÏ³ÛáõÃÛ³Ý ¹»åùáõÙ: ØïÝ»Éáí ßñç³åïáõÛïÇ Ù»ç, ³ÛÝ Ñ³çáñ¹³µ³ñ ÷á÷áËáõÙ ¿ ÙÇ³ÛÝ Çñ ýáõÝÏóÇáÝ³É Ó¨Á: </w:t>
      </w:r>
      <w:r w:rsidRPr="00793CE1">
        <w:rPr>
          <w:rFonts w:ascii="Arial LatArm" w:hAnsi="Arial LatArm"/>
          <w:b/>
          <w:u w:val="single"/>
        </w:rPr>
        <w:t>¸ñ³Ù³Ï³Ý ï»ëùáíª Ýßí³Í ³ñÅ»ùÁ Çñ»ÝÇó Ý»ñÏ³Û³óÝáõÙ ¿ ïíÛ³É ûÕ³ÏÇ ßñç³Ý³éáõ ÙÇçáóÝ»ñÁ:</w:t>
      </w:r>
    </w:p>
    <w:p w:rsidR="00597723" w:rsidRPr="00793CE1" w:rsidRDefault="00597723" w:rsidP="00504B3E">
      <w:pPr>
        <w:spacing w:after="0" w:line="360" w:lineRule="auto"/>
        <w:ind w:left="-567" w:firstLine="283"/>
        <w:jc w:val="both"/>
        <w:rPr>
          <w:rFonts w:ascii="Arial LatArm" w:hAnsi="Arial LatArm"/>
          <w:b/>
          <w:u w:val="single"/>
        </w:rPr>
      </w:pPr>
      <w:r w:rsidRPr="00793CE1">
        <w:rPr>
          <w:rFonts w:ascii="Arial LatArm" w:hAnsi="Arial LatArm"/>
        </w:rPr>
        <w:t>Þñç³Ý³éáõ ÙÇçáóÝ»ñÁ Ñ³Ý¹»ë »Ý ·³ÉÇë, Ý³Ë¨³é³ç, áñå»ë ³ñÅ»ù³ÛÇÝ Ï³ï»·áñÇ³: ¸ñ³Ýù ÝÛáõÃ³Ï³Ý ³ñÅ»ùÝ»ñ ã»Ý ³ÛÝ ³éáõÙáí, áñ ¹ñ³ÝóÇó ÑÝ³ñ³íáñ ã¿ ëï³Ý³É å³ïñ³ëïÇ ³ñï³</w:t>
      </w:r>
      <w:r w:rsidRPr="00793CE1">
        <w:rPr>
          <w:rFonts w:ascii="Arial LatArm" w:hAnsi="Arial LatArm"/>
        </w:rPr>
        <w:softHyphen/>
        <w:t>¹ñ³Ýù: Ð³Ý¹»ë ·³Éáí áñå»ë ³ñÅ»ùª ¹ñ³Ù³Ï³Ý ï»ëùáí, ßñç³Ý³éáõ ÙÇçáóÝ»ñÁ ³ñ¹»Ý ßñç³åïáõÛïÇ ÁÝÃ³óùáõÙ ÁÝ¹áõÝáõÙ »Ý ³Ý³í³ñï ³ñï³¹ñáõÃÛ³Ý, å³ïñ³ëïÇ ³ñï³¹ñ³ÝùÇ, ³ñï³</w:t>
      </w:r>
      <w:r w:rsidRPr="00793CE1">
        <w:rPr>
          <w:rFonts w:ascii="Arial LatArm" w:hAnsi="Arial LatArm"/>
        </w:rPr>
        <w:softHyphen/>
        <w:t>¹ñ³</w:t>
      </w:r>
      <w:r w:rsidRPr="00793CE1">
        <w:rPr>
          <w:rFonts w:ascii="Arial LatArm" w:hAnsi="Arial LatArm"/>
        </w:rPr>
        <w:softHyphen/>
      </w:r>
      <w:r w:rsidRPr="00793CE1">
        <w:rPr>
          <w:rFonts w:ascii="Arial LatArm" w:hAnsi="Arial LatArm"/>
        </w:rPr>
        <w:softHyphen/>
        <w:t>Ï³Ý å³ß³ñÝ»ñÇ ï»ëù: Æ ï³ñµ»ñáõÃÛáõÝ ³åñ³Ýù³</w:t>
      </w:r>
      <w:r w:rsidRPr="00793CE1">
        <w:rPr>
          <w:rFonts w:ascii="Arial LatArm" w:hAnsi="Arial LatArm"/>
        </w:rPr>
        <w:softHyphen/>
        <w:t>ÝÛáõ</w:t>
      </w:r>
      <w:r w:rsidRPr="00793CE1">
        <w:rPr>
          <w:rFonts w:ascii="Arial LatArm" w:hAnsi="Arial LatArm"/>
        </w:rPr>
        <w:softHyphen/>
        <w:t xml:space="preserve">Ã³Ï³Ý ³ñÅ»ùÝ»ñÇ, ßñç³Ý³éáõ </w:t>
      </w:r>
      <w:r w:rsidRPr="00793CE1">
        <w:rPr>
          <w:rFonts w:ascii="Arial LatArm" w:hAnsi="Arial LatArm"/>
        </w:rPr>
        <w:lastRenderedPageBreak/>
        <w:t>ÙÇçáóÝ»ñÁ ã»Ý Í³ËëíáõÙ, ã»Ý ëå³éíáõÙ, ³ÛÉ ³í³Ýë³íáñíáõÙ »Ýª ÙÇ åïáõÛïÇ ³í³ñïÇó Ñ»ïá ¹áõñë ·³Éáí ¨ ÙïÝ»Éáí ÙÛáõëÇ Ù»ç: ²í³Ýë³íáñÙ³Ý å³ÑÁ ßñç³</w:t>
      </w:r>
      <w:r w:rsidRPr="00793CE1">
        <w:rPr>
          <w:rFonts w:ascii="Arial LatArm" w:hAnsi="Arial LatArm"/>
        </w:rPr>
        <w:softHyphen/>
        <w:t>Ý³éáõ ÙÇçáóÝ»ñÇ ¿³Ï³Ý ¨ ï³ñµ»ñÇã ·Í»ñÇó Ù»ÏÝ ¿, ù³ÝÇ áñ Ï³ñ¨áñ ¹»ñ ¿ Ë³ÕáõÙ ¹ñ³Ýó ïÝï»ë³Ï³Ý ë³ÑÙ³ÝÝ»ñÇ Ï³Û³ó</w:t>
      </w:r>
      <w:r w:rsidRPr="00793CE1">
        <w:rPr>
          <w:rFonts w:ascii="Arial LatArm" w:hAnsi="Arial LatArm"/>
        </w:rPr>
        <w:softHyphen/>
        <w:t>Ù³Ý ·áñÍáõÙ</w:t>
      </w:r>
      <w:r w:rsidRPr="00793CE1">
        <w:rPr>
          <w:rFonts w:ascii="Arial LatArm" w:hAnsi="Arial LatArm"/>
          <w:b/>
          <w:u w:val="single"/>
        </w:rPr>
        <w:t>:²ÛëÇÝùÝ Ï³ñáÕ »Ýù ³ë»É, áñ Þñç³Ý³éáõ ÙÇçáóÝ»ñÁ ßñç³åïáõÛïÇ ÁÝÃ³óùáõÙ.ã»Ý Í³ËëíáõÙ ¨ ·áõÙ³ñÁ ãÇ ÷áËíáõÙ.</w:t>
      </w:r>
    </w:p>
    <w:p w:rsidR="00597723" w:rsidRPr="00793CE1" w:rsidRDefault="00597723" w:rsidP="00504B3E">
      <w:pPr>
        <w:spacing w:after="0" w:line="360" w:lineRule="auto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 xml:space="preserve">Þñç³Ý³éáõ Ï³åÇï³ÉÁ Ï³ï³ñ»Éáí ßñç³åïáõÛï, ³ñï³¹ñáõÃÛ³Ý áÉáñïÇó` áñï»Õ ·áñÍáõÙ ¿ áñå»ë ßñç³Ý³éáõ ³ñï³¹ñ³Ï³Ý ýáÝ¹»ñ, ³ÝóÝáõÙ ¿ ßñç³Ý³éáõÃÛ³Ý áÉáñï, áñï»Õ ·áñÍáõÙ ¿ áñå»ë ßñç³Ý³éáõÃÛ³Ý ýáÝ¹»ñ: </w:t>
      </w:r>
    </w:p>
    <w:p w:rsidR="00597723" w:rsidRPr="00793CE1" w:rsidRDefault="00597723" w:rsidP="00504B3E">
      <w:pPr>
        <w:spacing w:after="0" w:line="360" w:lineRule="auto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 xml:space="preserve">Þñç³Ý³éáõ ³ñï³¹ñ³Ï³Ý ¨ ßñç³Ý³éáõÃÛ³Ý ýáÝ¹»ñÇ ÙÇ³ëÝáõÃÛáõÝÁ Ó¨³íáñáõÙ ¿ ßñç³Ý³éáõ ÙÇçáóÝ»ñ Ï³ï»·áñÇ³Ý: Þñç³Ý³éáõ ÙÇçáóÝ»ñÁ Ñ³Ý¹»ë »Ý ·³ÉÇë áñå»ë ³ñÅ»ù³ÛÇÝ Ï³ï»·áñÇ³: Ð³Ý¹»ë ·³Éáí áñå»ë ³ñÅ»ù` ¹ñ³Ù³Ï³Ý ï»ëùáí, ¹ñ³Ýù ³ñ¹»Ý ßñç³åïáõÛïÇ ·áñÍÁÝÃ³óáõÙ ÁÝ¹áõÝáõÙ »Ý ³Ý³í³ñï ³ñï³¹ñáõÃÛ³Ý, ³ñï³¹ñ³Ï³Ý å³ß³ñÝ»ñÇ, å³ïñ³ëïÇ ³ñï³¹ñ³ÝùÇ ï»ëù: Æ ï³ñµ»ñáõÃÛáõÝ ³åñ³Ýù³ÝÛáõÃ³Ï³Ý ³ñÅ»ùÝ»ñÇ, ßñç³Ý³éáõ ÙÇçáóÝ»ñÁ ã»Ý Í³ËëíáõÙ, ã»Ý ëå³éíáõÙ, ³ÛÉ ³í³Ýë³íáñíáõÙ »Ý ÙÇ åïáõÛïÇ ³í³ñïÇó Ñ»ïá ¹áõñë ·³Éáí ¨ ÙïÝ»Éáí ÙÛáõëÇ Ù»ç:²Ûëå»ë,   </w:t>
      </w:r>
      <w:r w:rsidRPr="00793CE1">
        <w:rPr>
          <w:rFonts w:ascii="Arial LatArm" w:hAnsi="Arial LatArm"/>
          <w:b/>
          <w:i/>
          <w:u w:val="single"/>
        </w:rPr>
        <w:t>ßñç³Ý³éáõ ÙÇçáóÝ»ñÁ</w:t>
      </w:r>
      <w:r w:rsidRPr="00793CE1">
        <w:rPr>
          <w:rFonts w:ascii="Arial LatArm" w:hAnsi="Arial LatArm"/>
        </w:rPr>
        <w:t xml:space="preserve"> Çñ»ÝóÇóÇ Ý»ñÏ³Û³óÝáõÙ »Ý ¹ñ³Ù³Ï³Ý Ó¨áí ³í³Ýë³íáñí³Í ³ñÅ»ù, áñÁ ¹ñë¨áñíáõÙ ¿ ßñç³Ý³éáõ ³ñï³¹ñ³Ï³Ý ýáÝ¹»ñÇ ¨ ßñç³Ý³éáõÃÛ³Ý ýáÝ¹»ñÇ ³ÝÑñ³Å»ßï, Ýí³½³·áõÛÝ å³ß³ñÝ»ñÇ åÉ³Ý³ã³÷ Ó¨³íáñÙ³Ý ¨ û·ï³·áñÍÙ³Ý Ñ³Ù³ñ, ÇÝãÁ ³å³ÑáíáõÙ ¿ ³ñï³¹ñ³Ï³Ý Íñ³·ñÇ ¨ Ñ³ßí³ñÏÝ»ñÇ Å³Ù³Ý³ÏÇÝ Çñ³Ï³Ý³óáõÙÁ:</w:t>
      </w:r>
    </w:p>
    <w:p w:rsidR="00597723" w:rsidRPr="00793CE1" w:rsidRDefault="00597723" w:rsidP="00504B3E">
      <w:pPr>
        <w:spacing w:after="0" w:line="360" w:lineRule="auto"/>
        <w:ind w:left="-567" w:firstLine="283"/>
        <w:jc w:val="both"/>
        <w:rPr>
          <w:rFonts w:ascii="Arial LatArm" w:hAnsi="Arial LatArm"/>
          <w:u w:val="single"/>
        </w:rPr>
      </w:pPr>
      <w:r w:rsidRPr="00793CE1">
        <w:rPr>
          <w:rFonts w:ascii="Arial LatArm" w:hAnsi="Arial LatArm"/>
          <w:b/>
        </w:rPr>
        <w:t xml:space="preserve"> ¶áñÍáõÝ»áõÃÛ³Ý Ù»ç ³í³Ýë³íáñí³Í ßñç³Ý³éáõ Ï³åÇï³ÉÇ Ù»ÍáõÃÛáõÝÁ   ³é³Ýó ýÇÝ³Ýë³Ï³Ý  Ñ»ï¨³ÝùÝ»ñÁ Ñ³ßíÇ ³éÝ»Éáõ.</w:t>
      </w:r>
      <w:r w:rsidRPr="00793CE1">
        <w:rPr>
          <w:rFonts w:ascii="Arial LatArm" w:hAnsi="Arial LatArm"/>
          <w:u w:val="single"/>
        </w:rPr>
        <w:t>³ÙµáÕç ·áñÍÁÝÃ³óÇ ÁÝÃ³óùáõÙ ãÇ ÷áËíáõÙ.</w:t>
      </w:r>
    </w:p>
    <w:p w:rsidR="00597723" w:rsidRPr="00793CE1" w:rsidRDefault="00597723" w:rsidP="00504B3E">
      <w:pPr>
        <w:spacing w:after="0" w:line="360" w:lineRule="auto"/>
        <w:ind w:left="-567" w:firstLine="283"/>
        <w:jc w:val="both"/>
        <w:rPr>
          <w:rFonts w:ascii="Arial LatArm" w:hAnsi="Arial LatArm"/>
          <w:b/>
        </w:rPr>
      </w:pPr>
      <w:r w:rsidRPr="00793CE1">
        <w:rPr>
          <w:rFonts w:ascii="Arial LatArm" w:hAnsi="Arial LatArm"/>
          <w:b/>
        </w:rPr>
        <w:t xml:space="preserve">²ÛëåÇëáí Ï³ñáÕ »Ýù ³ë»É, áñ ßñç³Ý³éáõ Ï³åÇï³ÉÁ </w:t>
      </w:r>
      <w:r w:rsidRPr="00793CE1">
        <w:rPr>
          <w:rFonts w:ascii="Arial LatArm" w:hAnsi="Arial LatArm"/>
          <w:u w:val="single"/>
        </w:rPr>
        <w:t xml:space="preserve"> ·áñÍáõÝ»áõÃÛ³Ý Ù»ç ³í³Ýë³íáñí³Í ·áõÙ³ñ ¿ ÁÝÃ³óÇÏ ³ÏïÇíÝ»ñÇ ï»ëùáí Ï³ÙÁÝÃ³óÇÏ ³ÏïÇíÝ»ñÇ Ù»ç ³í³Ýë³íáñí³Í ·áõÙ³ñ ¿:.</w:t>
      </w:r>
    </w:p>
    <w:p w:rsidR="00597723" w:rsidRPr="00793CE1" w:rsidRDefault="00597723" w:rsidP="00504B3E">
      <w:pPr>
        <w:spacing w:after="0" w:line="360" w:lineRule="auto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 xml:space="preserve">  Þñç³Ý³éáõ Ï³åÇï³ÉÁ Ï³ï³ñáõÙ ¿ »ñÏáõ ýáõÝÏóÇ³.</w:t>
      </w:r>
    </w:p>
    <w:p w:rsidR="00597723" w:rsidRPr="00793CE1" w:rsidRDefault="00597723" w:rsidP="00504B3E">
      <w:pPr>
        <w:numPr>
          <w:ilvl w:val="0"/>
          <w:numId w:val="25"/>
        </w:numPr>
        <w:tabs>
          <w:tab w:val="clear" w:pos="360"/>
          <w:tab w:val="num" w:pos="142"/>
        </w:tabs>
        <w:spacing w:after="0" w:line="360" w:lineRule="auto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³ñï³¹ñ³Ï³Ý,</w:t>
      </w:r>
    </w:p>
    <w:p w:rsidR="00597723" w:rsidRPr="00793CE1" w:rsidRDefault="00597723" w:rsidP="00504B3E">
      <w:pPr>
        <w:numPr>
          <w:ilvl w:val="0"/>
          <w:numId w:val="25"/>
        </w:numPr>
        <w:tabs>
          <w:tab w:val="clear" w:pos="360"/>
          <w:tab w:val="num" w:pos="142"/>
        </w:tabs>
        <w:spacing w:after="0" w:line="360" w:lineRule="auto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Ñ³ßí³ñÏ³ÛÇÝ:</w:t>
      </w:r>
    </w:p>
    <w:p w:rsidR="00597723" w:rsidRPr="00793CE1" w:rsidRDefault="00597723" w:rsidP="00504B3E">
      <w:pPr>
        <w:spacing w:after="0" w:line="360" w:lineRule="auto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ab/>
        <w:t>Î³ï³ñ»Éáí ³é³çÇÝ ýáõÝÏóÇ³Ý, ßñç³Ý³éáõ Ï³åÇï³ÉÁ ³í³Ýë³íáñíáõÙ ¿ ßñç³Ý³éáõ ³ñï³¹ñ³Ï³Ý ýáÝ¹»ñáõÙ, ³ñï³¹ñáõÃÛ³ÝÁ ï³ÉÇë ¿ ÝÛáõÃ³Çñ³ÛÇÝ µáí³Ý¹³ÏáõÃÛáõÝ, ³ñÅ»ùÝ ³ÙµáÕçáõÃÛ³Ùµ ÷áË³ÝóáõÙ ¿ Ýáñ ³ñ¹ÛáõÝùÇÝ` å³ïñ³ëïÇ ³ñï³¹ñ³ÝùÇÝ: ²ÝóÝ»Éáí ßñç³Ý³éáõÃÛ³Ý áÉáñï` ßñç³Ý³éáõÃÛ³Ý ýáÝ¹»ñÇ ï»ëùáí Ï³ï³ñáõÙ ¿ Ñ³ßí³ñÏ³ÛÇÝ ýáõÝÏóÇ³Ý:</w:t>
      </w:r>
    </w:p>
    <w:p w:rsidR="00597723" w:rsidRPr="00793CE1" w:rsidRDefault="00597723" w:rsidP="00504B3E">
      <w:pPr>
        <w:pStyle w:val="BodyTextIndent"/>
        <w:spacing w:after="0" w:line="360" w:lineRule="auto"/>
        <w:ind w:left="-567" w:firstLine="283"/>
        <w:rPr>
          <w:rFonts w:ascii="Arial LatArm" w:hAnsi="Arial LatArm"/>
          <w:sz w:val="24"/>
          <w:szCs w:val="24"/>
        </w:rPr>
      </w:pPr>
    </w:p>
    <w:p w:rsidR="00597723" w:rsidRPr="00793CE1" w:rsidRDefault="00597723" w:rsidP="00AA6855">
      <w:pPr>
        <w:pStyle w:val="ListParagraph"/>
        <w:numPr>
          <w:ilvl w:val="0"/>
          <w:numId w:val="25"/>
        </w:numPr>
        <w:spacing w:line="360" w:lineRule="auto"/>
        <w:ind w:left="-567" w:firstLine="283"/>
        <w:jc w:val="center"/>
        <w:rPr>
          <w:rFonts w:ascii="Arial LatArm" w:hAnsi="Arial LatArm"/>
          <w:b/>
          <w:i/>
          <w:lang w:val="ru-RU"/>
        </w:rPr>
      </w:pPr>
      <w:r w:rsidRPr="00793CE1">
        <w:rPr>
          <w:rFonts w:ascii="Arial LatArm" w:hAnsi="Arial LatArm"/>
          <w:b/>
          <w:i/>
          <w:lang w:val="ru-RU"/>
        </w:rPr>
        <w:t>Þñç³Ý³éáõ Ï³åÇï³ÉÇ Ï³½ÙÝ áõ Ï³éáõóí³ÍùÁ</w:t>
      </w:r>
    </w:p>
    <w:p w:rsidR="00597723" w:rsidRPr="00793CE1" w:rsidRDefault="00597723" w:rsidP="00504B3E">
      <w:pPr>
        <w:pStyle w:val="BodyTextIndent"/>
        <w:spacing w:after="0"/>
        <w:ind w:left="-567" w:firstLine="283"/>
        <w:rPr>
          <w:rFonts w:ascii="Arial LatArm" w:hAnsi="Arial LatArm"/>
          <w:sz w:val="24"/>
          <w:szCs w:val="24"/>
        </w:rPr>
      </w:pPr>
      <w:r w:rsidRPr="00793CE1">
        <w:rPr>
          <w:rFonts w:ascii="Arial LatArm" w:hAnsi="Arial LatArm"/>
          <w:sz w:val="24"/>
          <w:szCs w:val="24"/>
        </w:rPr>
        <w:t>²ñï³¹ñ³Ï³Ý ·áñÍáõÝ»áõÃÛáõÝ Çñ³Ï³Ý³óÝáÕ Ï³½Ù³Ï»ñåáõ</w:t>
      </w:r>
      <w:r w:rsidRPr="00793CE1">
        <w:rPr>
          <w:rFonts w:ascii="Arial LatArm" w:hAnsi="Arial LatArm"/>
          <w:sz w:val="24"/>
          <w:szCs w:val="24"/>
        </w:rPr>
        <w:softHyphen/>
        <w:t>ÃÛáõÝÝ»ñáõÙ ßñç³Ý³éáõ ÙÇçáóÝ»ñÁ ¹ñë¨áñíáõÙ »Ý áñáß³ÏÇ Ï³½</w:t>
      </w:r>
      <w:r w:rsidRPr="00793CE1">
        <w:rPr>
          <w:rFonts w:ascii="Arial LatArm" w:hAnsi="Arial LatArm"/>
          <w:sz w:val="24"/>
          <w:szCs w:val="24"/>
        </w:rPr>
        <w:softHyphen/>
        <w:t>Ùáí áõ Ï³éáõóí³Íùáí: Î³½ÙÁ ¨ Ï³éáõóí³ÍùÁ ÁÝ¹Ñ³Ýáõñ ï»ëùáí óáõÛó »Ý ïñí³Í Ñ³ßí³ÛÇÝ åÉ³ÝáõÙ ¨ Ñ³ßí³å³Ñ³Ï³Ý Ñ³ßí»</w:t>
      </w:r>
      <w:r w:rsidRPr="00793CE1">
        <w:rPr>
          <w:rFonts w:ascii="Arial LatArm" w:hAnsi="Arial LatArm"/>
          <w:sz w:val="24"/>
          <w:szCs w:val="24"/>
        </w:rPr>
        <w:softHyphen/>
        <w:t>ÏßéáõÙ: Ø³ùáõñ ßñç³Ý³éáõ Ï³åÇï³ÉÁ Çñ»ÝÇó Ý»ñÏ³Û³ó</w:t>
      </w:r>
      <w:r w:rsidRPr="00793CE1">
        <w:rPr>
          <w:rFonts w:ascii="Arial LatArm" w:hAnsi="Arial LatArm"/>
          <w:sz w:val="24"/>
          <w:szCs w:val="24"/>
        </w:rPr>
        <w:softHyphen/>
        <w:t>ÝáõÙ ¿ ÁÝÃ³óÇÏ ³ÏïÇíÝ»ñÇ ¨ Ï³ñ×³Å³ÙÏ»ï Ïñ»¹Çïáñ³Ï³Ý å³ñïùÇ ï³ñµ»ñáõÃÛáõÝÁ.</w:t>
      </w:r>
    </w:p>
    <w:p w:rsidR="00597723" w:rsidRPr="00793CE1" w:rsidRDefault="00597723" w:rsidP="00504B3E">
      <w:pPr>
        <w:spacing w:after="0"/>
        <w:ind w:left="-567" w:firstLine="283"/>
        <w:jc w:val="center"/>
        <w:rPr>
          <w:rFonts w:ascii="Arial LatArm" w:hAnsi="Arial LatArm"/>
        </w:rPr>
      </w:pPr>
      <w:r w:rsidRPr="00793CE1">
        <w:rPr>
          <w:rFonts w:ascii="Arial LatArm" w:hAnsi="Arial LatArm"/>
        </w:rPr>
        <w:t>ÞÎ = À² - Îä,</w:t>
      </w:r>
    </w:p>
    <w:p w:rsidR="00597723" w:rsidRPr="00793CE1" w:rsidRDefault="00597723" w:rsidP="00504B3E">
      <w:pPr>
        <w:pStyle w:val="BodyTextIndent"/>
        <w:spacing w:after="0"/>
        <w:ind w:left="-567" w:firstLine="283"/>
        <w:rPr>
          <w:rFonts w:ascii="Arial LatArm" w:hAnsi="Arial LatArm"/>
          <w:sz w:val="24"/>
          <w:szCs w:val="24"/>
        </w:rPr>
      </w:pPr>
      <w:r w:rsidRPr="00793CE1">
        <w:rPr>
          <w:rFonts w:ascii="Arial LatArm" w:hAnsi="Arial LatArm"/>
          <w:sz w:val="24"/>
          <w:szCs w:val="24"/>
        </w:rPr>
        <w:lastRenderedPageBreak/>
        <w:t>áõëïÇ, í»ñçÇÝÇë µ³Õ³¹ñÇãÝ»ñÇ Ï³éáõóí³ÍùáõÙ Ï³ï³ñí³Í ó³ÝÏ³ó³Í ÷á÷áËáõÃÛáõÝ áõÕÕ³ÏÇ Ï³Ù ³ÝáõÕÕ³ÏÇ ³½¹»óáõ</w:t>
      </w:r>
      <w:r w:rsidRPr="00793CE1">
        <w:rPr>
          <w:rFonts w:ascii="Arial LatArm" w:hAnsi="Arial LatArm"/>
          <w:sz w:val="24"/>
          <w:szCs w:val="24"/>
        </w:rPr>
        <w:softHyphen/>
        <w:t xml:space="preserve">ÃÛáõÝ ¿ áõÝ»ÝáõÙ ¹ñ³ ã³÷»ñÇ áõ áñ³ÏÇ íñ³: </w:t>
      </w:r>
    </w:p>
    <w:p w:rsidR="00597723" w:rsidRPr="00793CE1" w:rsidRDefault="00597723" w:rsidP="00504B3E">
      <w:pPr>
        <w:pStyle w:val="BodyTextIndent"/>
        <w:spacing w:after="0"/>
        <w:ind w:left="-567" w:firstLine="283"/>
        <w:rPr>
          <w:rFonts w:ascii="Arial LatArm" w:hAnsi="Arial LatArm"/>
          <w:sz w:val="24"/>
          <w:szCs w:val="24"/>
        </w:rPr>
      </w:pPr>
      <w:r w:rsidRPr="00793CE1">
        <w:rPr>
          <w:rFonts w:ascii="Arial LatArm" w:hAnsi="Arial LatArm"/>
          <w:sz w:val="24"/>
          <w:szCs w:val="24"/>
        </w:rPr>
        <w:t xml:space="preserve">Þñç³Ý³éáõ Ï³åÇï³ÉÇ ÑÇÙÝ³Ï³Ý µ³Õ³¹ñÇãÝ»ñÇó »Ý </w:t>
      </w:r>
    </w:p>
    <w:p w:rsidR="00597723" w:rsidRPr="00793CE1" w:rsidRDefault="00597723" w:rsidP="00504B3E">
      <w:pPr>
        <w:pStyle w:val="BodyTextIndent"/>
        <w:numPr>
          <w:ilvl w:val="0"/>
          <w:numId w:val="29"/>
        </w:numPr>
        <w:spacing w:after="0"/>
        <w:ind w:left="-567" w:firstLine="283"/>
        <w:jc w:val="both"/>
        <w:rPr>
          <w:rFonts w:ascii="Arial LatArm" w:hAnsi="Arial LatArm"/>
          <w:sz w:val="24"/>
          <w:szCs w:val="24"/>
        </w:rPr>
      </w:pPr>
      <w:r w:rsidRPr="00793CE1">
        <w:rPr>
          <w:rFonts w:ascii="Arial LatArm" w:hAnsi="Arial LatArm"/>
          <w:sz w:val="24"/>
          <w:szCs w:val="24"/>
        </w:rPr>
        <w:t>³ñï³¹ñ³Ï³Ý å³ß³ñÝ»ñÝ »Ý, áñáÝù Çñ»Ýó Ñ»ñÃÇÝ Ý»ñ³éáõÙ »Ýª</w:t>
      </w:r>
    </w:p>
    <w:p w:rsidR="00597723" w:rsidRPr="00793CE1" w:rsidRDefault="00597723" w:rsidP="00504B3E">
      <w:pPr>
        <w:numPr>
          <w:ilvl w:val="0"/>
          <w:numId w:val="26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ÑáõÙùÁ ¨ ÝÛáõÃ»ñÁ,</w:t>
      </w:r>
    </w:p>
    <w:p w:rsidR="00597723" w:rsidRPr="00793CE1" w:rsidRDefault="00597723" w:rsidP="00504B3E">
      <w:pPr>
        <w:numPr>
          <w:ilvl w:val="0"/>
          <w:numId w:val="27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³Ý³í³ñï ³ñï³¹ñáõÃÛáõÝÁ,</w:t>
      </w:r>
    </w:p>
    <w:p w:rsidR="00597723" w:rsidRPr="00793CE1" w:rsidRDefault="00597723" w:rsidP="00504B3E">
      <w:pPr>
        <w:numPr>
          <w:ilvl w:val="0"/>
          <w:numId w:val="28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å³ïñ³ëïÇ ³ñï³¹ñ³ÝùÁ ¨ ³ÛÉÝ:</w:t>
      </w:r>
    </w:p>
    <w:p w:rsidR="00597723" w:rsidRPr="00793CE1" w:rsidRDefault="00597723" w:rsidP="00504B3E">
      <w:pPr>
        <w:numPr>
          <w:ilvl w:val="1"/>
          <w:numId w:val="28"/>
        </w:numPr>
        <w:tabs>
          <w:tab w:val="clear" w:pos="1784"/>
        </w:tabs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 xml:space="preserve">¸»µÇïáñ³Ï³Ý å³ñïùÁ </w:t>
      </w:r>
    </w:p>
    <w:p w:rsidR="00597723" w:rsidRPr="00793CE1" w:rsidRDefault="00597723" w:rsidP="00504B3E">
      <w:pPr>
        <w:numPr>
          <w:ilvl w:val="0"/>
          <w:numId w:val="30"/>
        </w:numPr>
        <w:tabs>
          <w:tab w:val="clear" w:pos="1004"/>
          <w:tab w:val="num" w:pos="720"/>
        </w:tabs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¸ñ³Ù³Ï³Ý ÙÇçáóÝ»ñÁ ¨ ³ñÅ»ÃÕÃ»ñÁ, áñáÝù ÁÝÃ³óÇÏ ³ÏïÇíÝ»ñÇ ³é³</w:t>
      </w:r>
      <w:r w:rsidRPr="00793CE1">
        <w:rPr>
          <w:rFonts w:ascii="Arial LatArm" w:hAnsi="Arial LatArm"/>
        </w:rPr>
        <w:softHyphen/>
        <w:t>í»É ÉÇÏíÇ¹³ÛÇÝ Ù³ëÝ »Ýª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¸ñ³Ù³Ï³Ý ÙÇçáóÝ»ñÇÝ í»ñ³µ»ñáõÙ »Ýª</w:t>
      </w:r>
    </w:p>
    <w:p w:rsidR="00597723" w:rsidRPr="00793CE1" w:rsidRDefault="00597723" w:rsidP="00504B3E">
      <w:pPr>
        <w:numPr>
          <w:ilvl w:val="0"/>
          <w:numId w:val="18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¹ñ³ÙÁ ¹ñ³Ù³ñÏÕáõÙ,</w:t>
      </w:r>
    </w:p>
    <w:p w:rsidR="00597723" w:rsidRPr="00793CE1" w:rsidRDefault="00597723" w:rsidP="00504B3E">
      <w:pPr>
        <w:numPr>
          <w:ilvl w:val="0"/>
          <w:numId w:val="18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¹ñ³ÙÁ Ñ³ßí³ñÏ³ÛÇÝ ¨ ¹»åá½Çï³ÛÇÝ Ñ³ßÇíÝ»ñáõÙ:</w:t>
      </w:r>
    </w:p>
    <w:p w:rsidR="00597723" w:rsidRPr="00793CE1" w:rsidRDefault="00597723" w:rsidP="00504B3E">
      <w:pPr>
        <w:pStyle w:val="BodyTextIndent"/>
        <w:spacing w:after="0"/>
        <w:ind w:left="-567" w:firstLine="283"/>
        <w:rPr>
          <w:rFonts w:ascii="Arial LatArm" w:hAnsi="Arial LatArm"/>
          <w:sz w:val="24"/>
          <w:szCs w:val="24"/>
        </w:rPr>
      </w:pPr>
      <w:r w:rsidRPr="00793CE1">
        <w:rPr>
          <w:rFonts w:ascii="Arial LatArm" w:hAnsi="Arial LatArm"/>
          <w:sz w:val="24"/>
          <w:szCs w:val="24"/>
        </w:rPr>
        <w:t>²ñÅ»ÃÕÃ»ñÁª Ï³ñ×³Å³ÙÏ»ï ýÇÝ³Ýë³Ï³Ý Ý»ñ¹ñáõÙÝ»ñÁ, Ý»ñ³</w:t>
      </w:r>
      <w:r w:rsidRPr="00793CE1">
        <w:rPr>
          <w:rFonts w:ascii="Arial LatArm" w:hAnsi="Arial LatArm"/>
          <w:sz w:val="24"/>
          <w:szCs w:val="24"/>
        </w:rPr>
        <w:softHyphen/>
        <w:t>éáõÙ »Ýª</w:t>
      </w:r>
    </w:p>
    <w:p w:rsidR="00597723" w:rsidRPr="00793CE1" w:rsidRDefault="00597723" w:rsidP="00504B3E">
      <w:pPr>
        <w:numPr>
          <w:ilvl w:val="0"/>
          <w:numId w:val="19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³ÛÉ Ó»éÝ³ñÏáõÃÛáõÝÝ»ñÇ ³ñÅ»ÃÕÃ»ñ,</w:t>
      </w:r>
    </w:p>
    <w:p w:rsidR="00597723" w:rsidRPr="00793CE1" w:rsidRDefault="00597723" w:rsidP="00504B3E">
      <w:pPr>
        <w:numPr>
          <w:ilvl w:val="0"/>
          <w:numId w:val="19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å»ï³Ï³Ý å³ñï³ïáÙë»ñ ¨ ³ÛÉÝ: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  <w:b/>
          <w:i/>
        </w:rPr>
        <w:t>ÀÝÃ³óÇÏ å³ñï³íáñáõÃÛáõÝÝ»ñÇÝ</w:t>
      </w:r>
      <w:r w:rsidRPr="00793CE1">
        <w:rPr>
          <w:rFonts w:ascii="Arial LatArm" w:hAnsi="Arial LatArm"/>
        </w:rPr>
        <w:t xml:space="preserve"> í»ñ³µ»ñáõÙ ¿ Ï³ñ×³Å³Ù</w:t>
      </w:r>
      <w:r w:rsidRPr="00793CE1">
        <w:rPr>
          <w:rFonts w:ascii="Arial LatArm" w:hAnsi="Arial LatArm"/>
        </w:rPr>
        <w:softHyphen/>
        <w:t>Ï»ï Ïñ»¹Çïáñ³Ï³Ý å³ñïùÁ, Ý³Ë ¨ ³é³çª µ³ÝÏ³ÛÇÝ ÷áË³ï</w:t>
      </w:r>
      <w:r w:rsidRPr="00793CE1">
        <w:rPr>
          <w:rFonts w:ascii="Arial LatArm" w:hAnsi="Arial LatArm"/>
        </w:rPr>
        <w:softHyphen/>
        <w:t xml:space="preserve">íáõÃÛáõÝÁ ¨ ³ÛÉ Ó»éÝ³ñÏáõÃÛáõÝÝ»ñÇ ãí×³ñ³Í Ñ³ßÇíÝ»ñÁ: 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Þñç³Ý³éáõ Ï³åÇï³ÉÇ ÝÛáõÃ³Ï³Ý ÏñáÕÝ»ñ Ñ³Ý¹Çë³óáÕ ÁÝÃ³</w:t>
      </w:r>
      <w:r w:rsidRPr="00793CE1">
        <w:rPr>
          <w:rFonts w:ascii="Arial LatArm" w:hAnsi="Arial LatArm"/>
        </w:rPr>
        <w:softHyphen/>
        <w:t>óÇÏ ³ÏïÇíÝ»ñÁ Ð³Û³ëï³ÝÇ Ð³Ýñ³å»ïáõÃÛ³Ý Ñ³ßí³å³</w:t>
      </w:r>
      <w:r w:rsidRPr="00793CE1">
        <w:rPr>
          <w:rFonts w:ascii="Arial LatArm" w:hAnsi="Arial LatArm"/>
        </w:rPr>
        <w:softHyphen/>
        <w:t>Ñ³</w:t>
      </w:r>
      <w:r w:rsidRPr="00793CE1">
        <w:rPr>
          <w:rFonts w:ascii="Arial LatArm" w:hAnsi="Arial LatArm"/>
        </w:rPr>
        <w:softHyphen/>
        <w:t>Ï³Ý Ñ³ßí³éÙ³Ý (ÐÐÐÐ) Ýáñ ëï³Ý¹³ñïÝ»ñáí ³ñï³óáÉíáõÙ »Ý Ð³ßí³å³Ñ³Ï³Ý Ñ³ßí³éÙ³Ý Ñ³ßÇíÝ»ñÇ ó³ÝÏÇ »ñÏñáñ¹ ¹³ëÇ Ñ³ßÇíÝ»ñáõÙ: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¸³ë 2–Ç 2.1. Ñ³ßÇíÁ í»ñ³µ»ñáõÙ ¿ å³ß³ñÝ»ñÇÝ: ä³ß³ñÝ»ñÁ Ý»ñ³éáõÙ »Ýª ÝÛáõÃ»ñÁ (2.1.1), ³×»óíáÕ ¨ µïíáÕ Ï»Ý¹³ÝÇÝ»ñÁ (2.1.2), ³ñ³·³Ù³ß ³é³ñÏ³Ý»ñÁ (2.1.3), ³Ý³í³ñï ³ñï³¹ñáõ</w:t>
      </w:r>
      <w:r w:rsidRPr="00793CE1">
        <w:rPr>
          <w:rFonts w:ascii="Arial LatArm" w:hAnsi="Arial LatArm"/>
        </w:rPr>
        <w:softHyphen/>
        <w:t>ÃÛáõÝÁ (2.1.4), ³ñï³¹ñ³ÝùÁ (2.1.5), ³åñ³ÝùÝ»ñÁ (2.1.6):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²Û¹ ¹³ëÇ 2.2 Ñ³ßÇíÁ í»ñ³µ»ñáõÙ ¿ ·áñÍ³éÝ³Ï³Ý ¨ ³ÛÉ ÁÝÃ³</w:t>
      </w:r>
      <w:r w:rsidRPr="00793CE1">
        <w:rPr>
          <w:rFonts w:ascii="Arial LatArm" w:hAnsi="Arial LatArm"/>
        </w:rPr>
        <w:softHyphen/>
        <w:t>óÇÏ ¹»µÇïáñ³Ï³Ý å³ñïù»ñÇÝ, 2.4–Áª ÁÝÃ³óÇÏ ýÇÝ³Ýë³</w:t>
      </w:r>
      <w:r w:rsidRPr="00793CE1">
        <w:rPr>
          <w:rFonts w:ascii="Arial LatArm" w:hAnsi="Arial LatArm"/>
        </w:rPr>
        <w:softHyphen/>
        <w:t>Ï³Ý Ý»ñ¹ñáõÙÝ»ñÇÝ, 2.5–Áª ¹ñ³Ù³Ï³Ý ÙÇçáóÝ»ñÇÝ, 2.6–Áª ³ÛÉ ÁÝÃ³óÇÏ ³ÏïÇíÝ»ñÇÝ: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 xml:space="preserve"> ä³ß³ñÝ»ñÇ ËÙµÇ ÝÛáõÃ»ñ »ÝÃ³ËáõÙµÁ (2.1.1) ÁÝ¹·ñÏáõÙ ¿ª</w:t>
      </w:r>
    </w:p>
    <w:p w:rsidR="00597723" w:rsidRPr="00793CE1" w:rsidRDefault="00597723" w:rsidP="00504B3E">
      <w:pPr>
        <w:numPr>
          <w:ilvl w:val="0"/>
          <w:numId w:val="20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ÑáõÙù ¨ ÝÛáõÃ»ñ,</w:t>
      </w:r>
    </w:p>
    <w:p w:rsidR="00597723" w:rsidRPr="00793CE1" w:rsidRDefault="00597723" w:rsidP="00504B3E">
      <w:pPr>
        <w:numPr>
          <w:ilvl w:val="0"/>
          <w:numId w:val="20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·ÝáíÇ ÏÇë³ý³µñÇÏ³ïÝ»ñ, Ñ³Ù³ÉñáÕ ßÇÝí³ÍùÝ»ñ ¨ ¹»ï³ÉÝ»ñ,</w:t>
      </w:r>
    </w:p>
    <w:p w:rsidR="00597723" w:rsidRPr="00793CE1" w:rsidRDefault="00597723" w:rsidP="00504B3E">
      <w:pPr>
        <w:numPr>
          <w:ilvl w:val="0"/>
          <w:numId w:val="20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í³é»ÉÇù,</w:t>
      </w:r>
    </w:p>
    <w:p w:rsidR="00597723" w:rsidRPr="00793CE1" w:rsidRDefault="00597723" w:rsidP="00504B3E">
      <w:pPr>
        <w:numPr>
          <w:ilvl w:val="0"/>
          <w:numId w:val="20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ï³ñ³ ¨ ï³ñ³ÛÇÝ ÝÛáõÃ»ñ,</w:t>
      </w:r>
    </w:p>
    <w:p w:rsidR="00597723" w:rsidRPr="00793CE1" w:rsidRDefault="00597723" w:rsidP="00504B3E">
      <w:pPr>
        <w:numPr>
          <w:ilvl w:val="0"/>
          <w:numId w:val="20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å³Ñ»ëï³Ù³ë»ñ,</w:t>
      </w:r>
    </w:p>
    <w:p w:rsidR="00597723" w:rsidRPr="00793CE1" w:rsidRDefault="00597723" w:rsidP="00504B3E">
      <w:pPr>
        <w:numPr>
          <w:ilvl w:val="0"/>
          <w:numId w:val="20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ßÇÝ³ÝÛáõÃ»ñ,</w:t>
      </w:r>
    </w:p>
    <w:p w:rsidR="00597723" w:rsidRPr="00793CE1" w:rsidRDefault="00597723" w:rsidP="00504B3E">
      <w:pPr>
        <w:numPr>
          <w:ilvl w:val="0"/>
          <w:numId w:val="20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·ÛáõÕ³ïÝï»ë³Ï³Ý Ýß³Ý³ÏáõÃÛ³Ý ÝÛáõÃ»ñ,</w:t>
      </w:r>
    </w:p>
    <w:p w:rsidR="00597723" w:rsidRPr="00793CE1" w:rsidRDefault="00597723" w:rsidP="00504B3E">
      <w:pPr>
        <w:numPr>
          <w:ilvl w:val="0"/>
          <w:numId w:val="20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í»ñ³Ùß³ÏÙ³Ý Ñ³ÝÓÝí³Í ÝÛáõÃ»ñ,</w:t>
      </w:r>
    </w:p>
    <w:p w:rsidR="00597723" w:rsidRPr="00793CE1" w:rsidRDefault="00597723" w:rsidP="00504B3E">
      <w:pPr>
        <w:numPr>
          <w:ilvl w:val="0"/>
          <w:numId w:val="20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³ÛÉ ÝÛáõÃ»ñ Ñá¹í³ÍÝ»ñÁ: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²ñï³¹ñ³Ýù (2.1.5) »ÝÃ³ËÙµÇ Ù»ç ÙïÝáõÙ »Ýª</w:t>
      </w:r>
    </w:p>
    <w:p w:rsidR="00597723" w:rsidRPr="00793CE1" w:rsidRDefault="00597723" w:rsidP="00504B3E">
      <w:pPr>
        <w:numPr>
          <w:ilvl w:val="0"/>
          <w:numId w:val="21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å³ïñ³ëïÇ ³ñï³¹ñ³ÝùÁ,</w:t>
      </w:r>
    </w:p>
    <w:p w:rsidR="00597723" w:rsidRPr="00793CE1" w:rsidRDefault="00597723" w:rsidP="00504B3E">
      <w:pPr>
        <w:numPr>
          <w:ilvl w:val="0"/>
          <w:numId w:val="21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ë»÷³Ï³Ý ³ñï³¹ñáõÃÛ³Ý ÏÇë³ý³µñÇÏ³ïÝ»ñÁ,</w:t>
      </w:r>
    </w:p>
    <w:p w:rsidR="00597723" w:rsidRPr="00793CE1" w:rsidRDefault="00597723" w:rsidP="00504B3E">
      <w:pPr>
        <w:numPr>
          <w:ilvl w:val="0"/>
          <w:numId w:val="21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ÏáÝëÇÝ·Ý³óÇáÝ ¨ ÏáÙÇëÇáÝ ÑÇÙáõÝùÝ»ñáí í³×³éùÇ Ñ³ÝÓ</w:t>
      </w:r>
      <w:r w:rsidRPr="00793CE1">
        <w:rPr>
          <w:rFonts w:ascii="Arial LatArm" w:hAnsi="Arial LatArm"/>
        </w:rPr>
        <w:softHyphen/>
      </w:r>
      <w:r w:rsidRPr="00793CE1">
        <w:rPr>
          <w:rFonts w:ascii="Arial LatArm" w:hAnsi="Arial LatArm"/>
        </w:rPr>
        <w:softHyphen/>
        <w:t>Ý</w:t>
      </w:r>
      <w:r w:rsidRPr="00793CE1">
        <w:rPr>
          <w:rFonts w:ascii="Arial LatArm" w:hAnsi="Arial LatArm"/>
        </w:rPr>
        <w:softHyphen/>
        <w:t>í³Í ³ñï³¹ñ³ÝùÁ,</w:t>
      </w:r>
    </w:p>
    <w:p w:rsidR="00597723" w:rsidRPr="00793CE1" w:rsidRDefault="00597723" w:rsidP="00504B3E">
      <w:pPr>
        <w:numPr>
          <w:ilvl w:val="0"/>
          <w:numId w:val="21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µ»éÝí³Í ³ñï³¹ñ³ÝùÁ: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²åñ³ÝùÝ»ñ (2.1.6) »ÝÃ³ËáõÙµÁ Ý»ñ³éáõÙ ¿ª</w:t>
      </w:r>
    </w:p>
    <w:p w:rsidR="00597723" w:rsidRPr="00793CE1" w:rsidRDefault="00597723" w:rsidP="00504B3E">
      <w:pPr>
        <w:numPr>
          <w:ilvl w:val="0"/>
          <w:numId w:val="22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³åñ³ÝùÝ»ñ å³Ñ»ëïáõÙ,</w:t>
      </w:r>
    </w:p>
    <w:p w:rsidR="00597723" w:rsidRPr="00793CE1" w:rsidRDefault="00597723" w:rsidP="00504B3E">
      <w:pPr>
        <w:numPr>
          <w:ilvl w:val="0"/>
          <w:numId w:val="22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³åñ³ÝùÝ»ñ Ù³Ýñ³Í³Ë ³é¨ïñáõÙ,</w:t>
      </w:r>
    </w:p>
    <w:p w:rsidR="00597723" w:rsidRPr="00793CE1" w:rsidRDefault="00597723" w:rsidP="00504B3E">
      <w:pPr>
        <w:numPr>
          <w:ilvl w:val="0"/>
          <w:numId w:val="22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lastRenderedPageBreak/>
        <w:t>ï³ñ³ ¨ ï³ñ³ÝÛáõÃ,</w:t>
      </w:r>
    </w:p>
    <w:p w:rsidR="00597723" w:rsidRPr="00793CE1" w:rsidRDefault="00597723" w:rsidP="00504B3E">
      <w:pPr>
        <w:numPr>
          <w:ilvl w:val="0"/>
          <w:numId w:val="22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ÏáÝëÇÝ·Ý³óÇáÝ ¨ ÏáÙÇëÇáÝ ÑÇÙáõÝùÝ»ñáí í³×³éùÇ Ñ³ÝÓ</w:t>
      </w:r>
      <w:r w:rsidRPr="00793CE1">
        <w:rPr>
          <w:rFonts w:ascii="Arial LatArm" w:hAnsi="Arial LatArm"/>
        </w:rPr>
        <w:softHyphen/>
        <w:t>Ýí³Í ³åñ³ÝùÝ»ñ,</w:t>
      </w:r>
    </w:p>
    <w:p w:rsidR="00597723" w:rsidRPr="00793CE1" w:rsidRDefault="00597723" w:rsidP="00504B3E">
      <w:pPr>
        <w:numPr>
          <w:ilvl w:val="0"/>
          <w:numId w:val="22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µ»éÝí³Í ³åñ³ÝùÝ»ñ,</w:t>
      </w:r>
    </w:p>
    <w:p w:rsidR="00597723" w:rsidRPr="00793CE1" w:rsidRDefault="00597723" w:rsidP="00504B3E">
      <w:pPr>
        <w:numPr>
          <w:ilvl w:val="0"/>
          <w:numId w:val="22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³ÛÉ ³åñ³ÝùÝ»ñ Ñá¹í³ÍÝ»ñÁ:</w:t>
      </w:r>
    </w:p>
    <w:p w:rsidR="00597723" w:rsidRPr="00793CE1" w:rsidRDefault="00597723" w:rsidP="00504B3E">
      <w:pPr>
        <w:pStyle w:val="BodyTextIndent"/>
        <w:spacing w:after="0"/>
        <w:ind w:left="-567" w:firstLine="283"/>
        <w:rPr>
          <w:rFonts w:ascii="Arial LatArm" w:hAnsi="Arial LatArm"/>
          <w:sz w:val="24"/>
          <w:szCs w:val="24"/>
        </w:rPr>
      </w:pPr>
      <w:r w:rsidRPr="00793CE1">
        <w:rPr>
          <w:rFonts w:ascii="Arial LatArm" w:hAnsi="Arial LatArm"/>
          <w:sz w:val="24"/>
          <w:szCs w:val="24"/>
        </w:rPr>
        <w:t>Ð³Ù³Ó³ÛÝ ÐÐÐÐ ëï³Ý¹³ñï 2–Çª å³ß³ñÝ»ñ »Ý Ñ³Ù³ñíáõÙ ³ÛÝ ³ÏïÇíÝ»ñÁ, áñáÝùª</w:t>
      </w:r>
    </w:p>
    <w:p w:rsidR="00597723" w:rsidRPr="00793CE1" w:rsidRDefault="00597723" w:rsidP="00504B3E">
      <w:pPr>
        <w:numPr>
          <w:ilvl w:val="0"/>
          <w:numId w:val="23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å³Ñå³ÝíáõÙ »Ý ëáíáñ³Ï³Ý (³Ù»ÝûñÛ³) ·áñÍáõÝ»áõÃÛ³Ý ÁÝÃ³óùáõÙ í³×³éùÇ Ñ³Ù³ñ,</w:t>
      </w:r>
    </w:p>
    <w:p w:rsidR="00597723" w:rsidRPr="00793CE1" w:rsidRDefault="00597723" w:rsidP="00504B3E">
      <w:pPr>
        <w:numPr>
          <w:ilvl w:val="0"/>
          <w:numId w:val="23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³ñï³¹ñáõÃÛ³Ý ÁÝÃ³óùáõÙ »Ý ¨ Ý³Ë³ï»ëí³Í »Ý í³×³é</w:t>
      </w:r>
      <w:r w:rsidRPr="00793CE1">
        <w:rPr>
          <w:rFonts w:ascii="Arial LatArm" w:hAnsi="Arial LatArm"/>
        </w:rPr>
        <w:softHyphen/>
        <w:t>ùÇ Ñ³Ù³ñ,</w:t>
      </w:r>
    </w:p>
    <w:p w:rsidR="00597723" w:rsidRPr="00793CE1" w:rsidRDefault="00597723" w:rsidP="00504B3E">
      <w:pPr>
        <w:numPr>
          <w:ilvl w:val="0"/>
          <w:numId w:val="23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³ñï³Ñ³Ûïí³Í »Ý ÝÛáõÃ»ñÇ ¨ ³ñ³·³Ù³ß ³é³ñÏ³Ý»ñÇ Ó¨áíª ³ñï³¹ñ³ÝùÇ ÃáÕ³ñÏÙ³Ý Ï³Ù Í³é³ÛáõÃÛáõÝÝ»ñÇ Ù³ïáõóÙ³Ý ÁÝÃ³óùáõÙ û·ï³·áñÍ»Éáõ Ñ³Ù³ñ: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 xml:space="preserve">Àëï Ýßí³Í ëï³Ý¹³ñïÇª å³ß³ñÝ»ñÝ ÁÝ¹·ñÏáõÙ »Ýª </w:t>
      </w:r>
    </w:p>
    <w:p w:rsidR="00597723" w:rsidRPr="00793CE1" w:rsidRDefault="00597723" w:rsidP="00504B3E">
      <w:pPr>
        <w:numPr>
          <w:ilvl w:val="0"/>
          <w:numId w:val="24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³åñ³ÝùÝ»ñ, Ý»ñ³éÛ³Éª Ï³½Ù³Ï»ñåáõÃÛáõÝÝ»ñÇ ÏáÕÙÇó ·Ýí³Í ¨ í³×³éùÇ Ñ³Ù³ñ å³ÑíáÕ ³åñ³ÝùÝ»ñÁ, ÑáÕ³</w:t>
      </w:r>
      <w:r w:rsidRPr="00793CE1">
        <w:rPr>
          <w:rFonts w:ascii="Arial LatArm" w:hAnsi="Arial LatArm"/>
        </w:rPr>
        <w:softHyphen/>
        <w:t>Ïïá</w:t>
      </w:r>
      <w:r w:rsidRPr="00793CE1">
        <w:rPr>
          <w:rFonts w:ascii="Arial LatArm" w:hAnsi="Arial LatArm"/>
        </w:rPr>
        <w:softHyphen/>
        <w:t>ñÁ ¨ ³ÛÉ áõÝ»óí³ÍùÁ,</w:t>
      </w:r>
    </w:p>
    <w:p w:rsidR="00597723" w:rsidRPr="00793CE1" w:rsidRDefault="00597723" w:rsidP="00504B3E">
      <w:pPr>
        <w:numPr>
          <w:ilvl w:val="0"/>
          <w:numId w:val="24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å³ïñ³ëïÇ ³ñï³¹ñ³ÝùÁ,</w:t>
      </w:r>
    </w:p>
    <w:p w:rsidR="00597723" w:rsidRPr="00793CE1" w:rsidRDefault="00597723" w:rsidP="00504B3E">
      <w:pPr>
        <w:numPr>
          <w:ilvl w:val="0"/>
          <w:numId w:val="24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³Ý³í³ñï ³ñï³¹ñáõÃÛáõÝÁ,</w:t>
      </w:r>
    </w:p>
    <w:p w:rsidR="00597723" w:rsidRPr="00793CE1" w:rsidRDefault="00597723" w:rsidP="00504B3E">
      <w:pPr>
        <w:numPr>
          <w:ilvl w:val="0"/>
          <w:numId w:val="24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ÝÛáõÃ»ñÁ ¨ ûÅ³Ý¹³Ï ÙÇçáóÝ»ñÁ, áñáÝù Ý³Ë³ï»ëí³Í »Ý ³ñï³¹ñáõÃÛ³Ý ÁÝÃ³óùáõÙ û·ï³·áñÍ»Éáõ Ñ³Ù³ñ,</w:t>
      </w:r>
    </w:p>
    <w:p w:rsidR="00597723" w:rsidRPr="00793CE1" w:rsidRDefault="00597723" w:rsidP="00504B3E">
      <w:pPr>
        <w:numPr>
          <w:ilvl w:val="0"/>
          <w:numId w:val="24"/>
        </w:num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³ñ³·³Ù³ß ³é³ñÏ³Ý»ñÁ:</w:t>
      </w:r>
    </w:p>
    <w:p w:rsidR="00597723" w:rsidRPr="00793CE1" w:rsidRDefault="00597723" w:rsidP="00504B3E">
      <w:pPr>
        <w:pStyle w:val="BodyTextIndent"/>
        <w:spacing w:after="0"/>
        <w:ind w:left="-567" w:firstLine="283"/>
        <w:rPr>
          <w:rFonts w:ascii="Arial LatArm" w:hAnsi="Arial LatArm"/>
          <w:sz w:val="24"/>
          <w:szCs w:val="24"/>
        </w:rPr>
      </w:pPr>
      <w:r w:rsidRPr="00793CE1">
        <w:rPr>
          <w:rFonts w:ascii="Arial LatArm" w:hAnsi="Arial LatArm"/>
          <w:sz w:val="24"/>
          <w:szCs w:val="24"/>
        </w:rPr>
        <w:t>ä³ß³ñÝ»ñÇ Ù»ç Ý»ñ³éíáÕ µáÉáñ ³ÏïÇíÝ»ñÁ ·Ý³Ñ³ïíáõÙ »Ý ÇÝùÝ³ñÅ»ùáí ¨ Çñ³óÙ³Ý ½áõï ³ñÅ»ùÇ Ýí³½³·áõÛÝáí: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ÐÐÐÐ ëï³Ý¹³ñï 2–áõÙ ÁÝ¹·ñÏí³Í ÁÝÃ³óÇÏ ³ÏïÇíÝ»ñÇ ËÙµ»ñÝ áõ ï³ññ»ñÁ µÝáõÃ³·ñáõÙ »Ý ßñç³Ý³éáõ Ï³åÇï³ÉÇ Ï³½</w:t>
      </w:r>
      <w:r w:rsidRPr="00793CE1">
        <w:rPr>
          <w:rFonts w:ascii="Arial LatArm" w:hAnsi="Arial LatArm"/>
        </w:rPr>
        <w:softHyphen/>
        <w:t xml:space="preserve">ÙÁ, ÇëÏ ¹ñ³Ýóª ÁÝ¹Ñ³Ýáõñ ßñç³Ý³éáõ Ï³åÇï³ÉÇ Ù»ç áõÝ»ó³Í ï»ë³Ï³ñ³ñ ÏßÇéÝ»ñÁ ³ñï³Ñ³ÛïáõÙ »Ý Ï³éáõóí³ÍùÁ: 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²ñï³¹ñáõÃÛ³Ý ï³ñµ»ñ ×ÛáõÕ»ñáõÙ ßñç³Ý³éáõ Ï³åÇï³ÉÇ Ï³éáõóí³ÍùÁ ÙÇ³ï»ë³Ï ã¿: ²ÛÝ ï³ñµ»ñ ¿ ÝáõÛÝÇëÏ ÙÇ¨ÝáõÛÝ ×ÛáõÕÇ ÝáõÛÝ³ï»ë³Ï ³ñï³¹ñ³Ýù ÃáÕ³ñÏáÕ Ó»éÝ³ñ</w:t>
      </w:r>
      <w:r w:rsidRPr="00793CE1">
        <w:rPr>
          <w:rFonts w:ascii="Arial LatArm" w:hAnsi="Arial LatArm"/>
        </w:rPr>
        <w:softHyphen/>
        <w:t>ÏáõÃÛáõÝÝ»ñáõÙ: î³ñµ»ñáõÃÛáõÝÝ»ñÁ å³ÛÙ³Ý³íáñí³Í »Ý ³ñï³</w:t>
      </w:r>
      <w:r w:rsidRPr="00793CE1">
        <w:rPr>
          <w:rFonts w:ascii="Arial LatArm" w:hAnsi="Arial LatArm"/>
        </w:rPr>
        <w:softHyphen/>
        <w:t>¹ñ³ÝùÇ ¨ ×ÛáõÕÇ ÏáÝÏñ»ï ³é³ÝÓÝ³Ñ³ïÏáõÃÛáõÝÝ»ñáí, Ï³½Ù³</w:t>
      </w:r>
      <w:r w:rsidRPr="00793CE1">
        <w:rPr>
          <w:rFonts w:ascii="Arial LatArm" w:hAnsi="Arial LatArm"/>
        </w:rPr>
        <w:softHyphen/>
        <w:t>Ï»ñåáõÃÛáõÝÝ»ñÇ ï»ËÝÇÏ³Ï³Ý ½ÇÝí³ÍáõÃÛ³Ý áõ Ù³ëÝ³·Çï³ó</w:t>
      </w:r>
      <w:r w:rsidRPr="00793CE1">
        <w:rPr>
          <w:rFonts w:ascii="Arial LatArm" w:hAnsi="Arial LatArm"/>
        </w:rPr>
        <w:softHyphen/>
        <w:t>Ù³Ý ³ëïÇ×³Ýáí ¨ ³ÛÉÝ:</w:t>
      </w:r>
    </w:p>
    <w:p w:rsidR="00597723" w:rsidRPr="00793CE1" w:rsidRDefault="00597723" w:rsidP="00504B3E">
      <w:pPr>
        <w:spacing w:after="0"/>
        <w:ind w:left="-567" w:firstLine="283"/>
        <w:jc w:val="both"/>
        <w:rPr>
          <w:rFonts w:ascii="Arial LatArm" w:hAnsi="Arial LatArm"/>
        </w:rPr>
      </w:pPr>
      <w:r w:rsidRPr="00793CE1">
        <w:rPr>
          <w:rFonts w:ascii="Arial LatArm" w:hAnsi="Arial LatArm"/>
        </w:rPr>
        <w:t>²ÙµáÕçáõÃÛ³Ý Ù»ç, ëáíáñ³Ï³Ý å³ÛÙ³ÝÝ»ñáõÙ, ÁÝÃ³óÇÏ ³ÏïÇí</w:t>
      </w:r>
      <w:r w:rsidRPr="00793CE1">
        <w:rPr>
          <w:rFonts w:ascii="Arial LatArm" w:hAnsi="Arial LatArm"/>
        </w:rPr>
        <w:softHyphen/>
        <w:t>Ý»ñÇ ³í»ÉÇ ù³Ý 3/4 Ï³½ÙáõÙ »Ý ³åñ³Ýù³ÝÛáõÃ³Ï³Ý ³ñÅ»ùÝ»ñÁ, áñáÝóáõÙ ¿É ·ÉË³íáñÁ å³ß³ñÝ»ñÝ »Ý:</w:t>
      </w:r>
    </w:p>
    <w:p w:rsidR="00597723" w:rsidRPr="00793CE1" w:rsidRDefault="00597723" w:rsidP="00504B3E">
      <w:pPr>
        <w:tabs>
          <w:tab w:val="left" w:pos="360"/>
        </w:tabs>
        <w:spacing w:after="0" w:line="360" w:lineRule="auto"/>
        <w:ind w:left="-567" w:firstLine="283"/>
        <w:jc w:val="both"/>
        <w:rPr>
          <w:rFonts w:ascii="Arial LatArm" w:hAnsi="Arial LatArm"/>
          <w:b/>
          <w:u w:val="single"/>
        </w:rPr>
      </w:pPr>
      <w:r w:rsidRPr="00793CE1">
        <w:rPr>
          <w:rFonts w:ascii="Arial LatArm" w:hAnsi="Arial LatArm"/>
          <w:b/>
          <w:u w:val="single"/>
        </w:rPr>
        <w:t>Þñç³Ý³éáõ Ï³åÇï³ÉÇ Ï³½ÙÁ µÝáõÃ³·ñíáõÙ ¿.</w:t>
      </w:r>
      <w:r w:rsidR="00504B3E" w:rsidRPr="00504B3E">
        <w:rPr>
          <w:rFonts w:ascii="Arial LatArm" w:hAnsi="Arial LatArm"/>
          <w:b/>
          <w:u w:val="single"/>
        </w:rPr>
        <w:t xml:space="preserve"> </w:t>
      </w:r>
      <w:r w:rsidR="00504B3E">
        <w:rPr>
          <w:rFonts w:ascii="Arial LatArm" w:hAnsi="Arial LatArm"/>
          <w:b/>
          <w:u w:val="single"/>
        </w:rPr>
        <w:t xml:space="preserve">µ.  </w:t>
      </w:r>
      <w:r w:rsidRPr="00793CE1">
        <w:rPr>
          <w:rFonts w:ascii="Arial LatArm" w:hAnsi="Arial LatArm"/>
          <w:b/>
          <w:u w:val="single"/>
        </w:rPr>
        <w:t>ÝÛáõÃ³Ï³Ý ÏñáÕÝ»ñÇ ËÙµ»ñáí.</w:t>
      </w:r>
    </w:p>
    <w:p w:rsidR="00597723" w:rsidRPr="00793CE1" w:rsidRDefault="00597723" w:rsidP="00AA6855">
      <w:pPr>
        <w:spacing w:line="360" w:lineRule="auto"/>
        <w:ind w:left="-567" w:firstLine="283"/>
        <w:rPr>
          <w:rFonts w:ascii="Arial LatArm" w:hAnsi="Arial LatArm"/>
          <w:b/>
          <w:u w:val="single"/>
        </w:rPr>
      </w:pPr>
      <w:r w:rsidRPr="00793CE1">
        <w:rPr>
          <w:rFonts w:ascii="Arial LatArm" w:hAnsi="Arial LatArm"/>
          <w:b/>
          <w:u w:val="single"/>
        </w:rPr>
        <w:t>Ï³éáõóí³ÍùÁ` µÝáõÃ³·ñíáõÙ ¿.  ýáõÝÏóÇáÝ³É ï³ñµ»ñ Ó¨»ñáõÙ  ÁÝÃ³óÇÏ ³ÏïÇíÝ»ñÇ  ³ÙµáÕçÇ Ù»ç áõÝ»ó³Í ï»ë³Ï³ñ³ñ ÏßÇéÝ»ñáí.</w:t>
      </w:r>
    </w:p>
    <w:p w:rsidR="00597723" w:rsidRPr="00504B3E" w:rsidRDefault="00597723" w:rsidP="00504B3E">
      <w:pPr>
        <w:pStyle w:val="BodyText"/>
        <w:spacing w:line="360" w:lineRule="auto"/>
        <w:ind w:left="-567" w:firstLine="283"/>
        <w:jc w:val="center"/>
        <w:rPr>
          <w:rFonts w:ascii="Arial LatArm" w:hAnsi="Arial LatArm"/>
          <w:b/>
          <w:sz w:val="24"/>
          <w:szCs w:val="24"/>
          <w:lang w:val="en-US"/>
        </w:rPr>
      </w:pPr>
      <w:r w:rsidRPr="00793CE1">
        <w:rPr>
          <w:rFonts w:ascii="Arial LatArm" w:hAnsi="Arial LatArm"/>
          <w:b/>
          <w:sz w:val="24"/>
          <w:szCs w:val="24"/>
          <w:lang w:val="ru-RU"/>
        </w:rPr>
        <w:t>6.Þñç³Ý³éáõ Ï³åÇï³ÉÇ ýÇÝ³Ýë³Ï³Ý Ï³é³í³ñáõÙÁ</w:t>
      </w:r>
    </w:p>
    <w:p w:rsidR="00597723" w:rsidRPr="00504B3E" w:rsidRDefault="00597723" w:rsidP="00504B3E">
      <w:pPr>
        <w:spacing w:after="0"/>
        <w:ind w:left="-567" w:firstLine="283"/>
        <w:jc w:val="both"/>
        <w:rPr>
          <w:rFonts w:ascii="Arial LatArm" w:hAnsi="Arial LatArm"/>
          <w:lang w:val="en-US"/>
        </w:rPr>
      </w:pPr>
      <w:r w:rsidRPr="00504B3E">
        <w:rPr>
          <w:rFonts w:ascii="Arial LatArm" w:hAnsi="Arial LatArm"/>
          <w:lang w:val="en-US"/>
        </w:rPr>
        <w:t xml:space="preserve"> Þñç³Ý³éáõ Ï³åÇï³ÉÇ Í³í³ÉÁ, Ýñ³ Ó¨³íáñÙ³Ý ³ÕµÛáõñÝ»ñÇ Ï³½ÙÝ áõ Ï³éáõóí³ÍùÁ ³ÝÙÇç³Ï³Ýáñ»Ý å³ÛÙ³Ý³íáñí³Í »Ý ÁÝÃ³óÇÏ ³ÏïÇíÝ»ñÇ Ï³é³í³ñÙ³Ý ·áñÍÁÝÃ³óáí: ÀÝÃ³óÇÏ ³ÏïÇíÝ»ñÇ ¨ Í³ÍÏÙ³Ý ë»÷³Ï³Ý ³ÕµÛáõñÝ»ñÇ ï³ñ</w:t>
      </w:r>
      <w:r w:rsidRPr="00504B3E">
        <w:rPr>
          <w:rFonts w:ascii="Arial LatArm" w:hAnsi="Arial LatArm"/>
          <w:lang w:val="en-US"/>
        </w:rPr>
        <w:softHyphen/>
        <w:t>µ»ñáõÃÛáõÝÁ Ñ³ñÏ ¿ ÉÇÝáõÙ ýÇÝ³Ýë³íáñ»É å³ñï³íáñáõ</w:t>
      </w:r>
      <w:r w:rsidRPr="00504B3E">
        <w:rPr>
          <w:rFonts w:ascii="Arial LatArm" w:hAnsi="Arial LatArm"/>
          <w:lang w:val="en-US"/>
        </w:rPr>
        <w:softHyphen/>
        <w:t>ÃÛáõÝ</w:t>
      </w:r>
      <w:r w:rsidRPr="00504B3E">
        <w:rPr>
          <w:rFonts w:ascii="Arial LatArm" w:hAnsi="Arial LatArm"/>
          <w:lang w:val="en-US"/>
        </w:rPr>
        <w:softHyphen/>
        <w:t>Ý»ñÇ Ñ³ßíÇÝª Ïñ»¹Çïáñ³Ï³Ý å³ñïù»ñáí, »Ã» ¹³ ¿É ãµ³í³ñ³ñÇ, å»ïù ¿ ¹ÇÙ»É Ï³ñ×³Å³ÙÏ»ï ÷áË³éáõÃÛáõÝÝ»ñÇÝ: ¸ñ³Ýáí Ó¨³</w:t>
      </w:r>
      <w:r w:rsidRPr="00504B3E">
        <w:rPr>
          <w:rFonts w:ascii="Arial LatArm" w:hAnsi="Arial LatArm"/>
          <w:lang w:val="en-US"/>
        </w:rPr>
        <w:softHyphen/>
        <w:t>íáñ</w:t>
      </w:r>
      <w:r w:rsidRPr="00504B3E">
        <w:rPr>
          <w:rFonts w:ascii="Arial LatArm" w:hAnsi="Arial LatArm"/>
          <w:lang w:val="en-US"/>
        </w:rPr>
        <w:softHyphen/>
        <w:t>íáõÙ ¿ ÁÝÃ³óÇÏ ýÇÝ³Ýë³Ï³Ý å³Ñ³Ýç Ñ³ëÏ³</w:t>
      </w:r>
      <w:r w:rsidRPr="00504B3E">
        <w:rPr>
          <w:rFonts w:ascii="Arial LatArm" w:hAnsi="Arial LatArm"/>
          <w:lang w:val="en-US"/>
        </w:rPr>
        <w:softHyphen/>
        <w:t>óáõ</w:t>
      </w:r>
      <w:r w:rsidRPr="00504B3E">
        <w:rPr>
          <w:rFonts w:ascii="Arial LatArm" w:hAnsi="Arial LatArm"/>
          <w:lang w:val="en-US"/>
        </w:rPr>
        <w:softHyphen/>
        <w:t>ÃÛáõÝÁ (Àüä): ¶áñÍÝ³Ï³ÝáõÙ ÁÝÃ³óÇÏ ýÇÝ³Ýë³Ï³Ý å³Ñ³Ý</w:t>
      </w:r>
      <w:r w:rsidRPr="00504B3E">
        <w:rPr>
          <w:rFonts w:ascii="Arial LatArm" w:hAnsi="Arial LatArm"/>
          <w:lang w:val="en-US"/>
        </w:rPr>
        <w:softHyphen/>
        <w:t>çÁ Ó»é</w:t>
      </w:r>
      <w:r w:rsidRPr="00504B3E">
        <w:rPr>
          <w:rFonts w:ascii="Arial LatArm" w:hAnsi="Arial LatArm"/>
          <w:lang w:val="en-US"/>
        </w:rPr>
        <w:softHyphen/>
        <w:t>Ý³ñÏáõÃÛáõÝÝ»ñáõÙ Ñ»ï¨Û³ÉÝ ¿ª ÁÝÃ³óÇÏ ³ÏïÇíÝ»ñÇ (³é³Ýó ¹ñ³Ù³Ï³Ý ÙÇçáóÝ»ñÇ) ¨ Ïñ»¹Çïáñ³Ï³Ý å³ñïùÇ ï³ñµ»ñáõ</w:t>
      </w:r>
      <w:r w:rsidRPr="00504B3E">
        <w:rPr>
          <w:rFonts w:ascii="Arial LatArm" w:hAnsi="Arial LatArm"/>
          <w:lang w:val="en-US"/>
        </w:rPr>
        <w:softHyphen/>
        <w:t>ÃÛáõÝÁ Ï³Ù ÝáõÛÝÝ ¿, Ã»ª ³ñï³¹ñ³Ï³Ý å³ß³ñÝ»ñÇ, å³ïñ³ëïÇ ³ñï³¹ñ³ÝùÇ ¨ ¹»µÇïáñ³Ï³Ý å³ñïù»ñÇ Ù»ç ³í³Ýë³íáñí³Í ÙÇçáóÝ»ñÇ ¨ Ïñ»¹Çïáñ³Ï³Ý å³ñïù»ñÇ ï³ñµ»</w:t>
      </w:r>
      <w:r w:rsidRPr="00504B3E">
        <w:rPr>
          <w:rFonts w:ascii="Arial LatArm" w:hAnsi="Arial LatArm"/>
          <w:lang w:val="en-US"/>
        </w:rPr>
        <w:softHyphen/>
        <w:t xml:space="preserve">ñáõÃÛáõÝÁ, Ï³Ù ½áõï ßñç³Ý³éáõ ³ÏïÇíÝ»ñÇ ³ÛÝ Ù³ëÁ, áñ </w:t>
      </w:r>
      <w:r w:rsidRPr="00504B3E">
        <w:rPr>
          <w:rFonts w:ascii="Arial LatArm" w:hAnsi="Arial LatArm"/>
          <w:lang w:val="en-US"/>
        </w:rPr>
        <w:lastRenderedPageBreak/>
        <w:t>Í³ÍÏí³Í ã¿ ë»÷³Ï³Ý ³ÕµÛáõñÝ»ñáí, »ñÏ³ñ³ï¨ í³ñÏ»ñáí ¨ Ïñ»¹Çïáñ³Ï³Ý å³ñïù»</w:t>
      </w:r>
      <w:r w:rsidRPr="00504B3E">
        <w:rPr>
          <w:rFonts w:ascii="Arial LatArm" w:hAnsi="Arial LatArm"/>
          <w:lang w:val="en-US"/>
        </w:rPr>
        <w:softHyphen/>
        <w:t>ñáí: Î³ñ»ÉÇ ¿ ³ë»É Ý³¨, áñ ¹³ ë»÷³Ï³Ý ßñç³Ý³éáõ ÙÇçáóÝ»ñÇ ×»Õùí³ÍùÝ ¿ Ï³Ù ÝáõÛÝÝ ¿, Ã»ª Ï³ñ×³ï¨ í³ñÏÇ ÝÏ³ïÙ³Ùµ å³Ñ³ÝçÁ:</w:t>
      </w:r>
    </w:p>
    <w:p w:rsidR="00597723" w:rsidRPr="00504B3E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4"/>
          <w:szCs w:val="24"/>
          <w:lang w:val="en-US"/>
        </w:rPr>
      </w:pPr>
    </w:p>
    <w:p w:rsidR="00597723" w:rsidRPr="00E334E1" w:rsidRDefault="00597723" w:rsidP="00E334E1">
      <w:pPr>
        <w:pStyle w:val="BodyText"/>
        <w:spacing w:line="276" w:lineRule="auto"/>
        <w:ind w:left="-567" w:firstLine="283"/>
        <w:rPr>
          <w:rFonts w:ascii="Arial LatArm" w:hAnsi="Arial LatArm"/>
          <w:b/>
          <w:sz w:val="24"/>
          <w:szCs w:val="24"/>
          <w:lang w:val="en-US"/>
        </w:rPr>
      </w:pPr>
      <w:r w:rsidRPr="00504B3E">
        <w:rPr>
          <w:rFonts w:ascii="Arial LatArm" w:hAnsi="Arial LatArm"/>
          <w:b/>
          <w:sz w:val="24"/>
          <w:szCs w:val="24"/>
          <w:lang w:val="en-US"/>
        </w:rPr>
        <w:tab/>
        <w:t xml:space="preserve">                    </w:t>
      </w:r>
      <w:r w:rsidRPr="00793CE1">
        <w:rPr>
          <w:rFonts w:ascii="Arial LatArm" w:hAnsi="Arial LatArm"/>
          <w:b/>
          <w:sz w:val="24"/>
          <w:szCs w:val="24"/>
          <w:lang w:val="ru-RU"/>
        </w:rPr>
        <w:t>Àüä=å³ß³ñÝ»ñ+¹»µÇïáñ³Ï³Ý å³ñïù- Ïñ»¹Çïáñ³Ï³Ý å³ñïù:</w:t>
      </w:r>
    </w:p>
    <w:p w:rsidR="00597723" w:rsidRPr="00C42655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2"/>
          <w:szCs w:val="22"/>
          <w:lang w:val="en-US"/>
        </w:rPr>
      </w:pPr>
      <w:r w:rsidRPr="00C42655">
        <w:rPr>
          <w:rFonts w:ascii="Arial LatArm" w:hAnsi="Arial LatArm"/>
          <w:sz w:val="22"/>
          <w:szCs w:val="22"/>
          <w:lang w:val="en-US"/>
        </w:rPr>
        <w:t xml:space="preserve"> ºÃ» À.ü.ä Ù»ÍáõÃÛáõÝÁ ¹ñ³Ï³Ý ¿, ³å³ Ýß³Ý³ÏáõÙ ¿, áñ Ï³½Ù³Ï»ñåáõÃÛáõÝáõÙ ó³Íñ ¿ ÁÝÃ³óÇÏ ³ÏïÇíÝ»ñÇ ßñç³åïáõÛïÇ ³ñ³·áõÃÛáõÝÁ: ºÃ» Àüä &lt; 0-Çó, ³å³ Ýß³Ý³ÏáõÙ ¿, áñ ·Ýáñ¹Ý»ñÇ í×³ñáõÙÝ»ñÇ Ñ³ßíÇÝ Ïñ×³ïí»É »Ý ¹»µÇïáñ³Ï³Ý å³ñïù»ñÁ, ÇÝãå»ë Ý³¨ å³ß³ñÝ»ñÇ ÙÝ³óáñ¹Á Çç»É ¿:</w:t>
      </w:r>
    </w:p>
    <w:p w:rsidR="00597723" w:rsidRPr="00C42655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en-US"/>
        </w:rPr>
        <w:t xml:space="preserve">  </w:t>
      </w:r>
      <w:r w:rsidRPr="00C42655">
        <w:rPr>
          <w:rFonts w:ascii="Arial LatArm" w:hAnsi="Arial LatArm"/>
          <w:sz w:val="22"/>
          <w:szCs w:val="22"/>
          <w:lang w:val="ru-RU"/>
        </w:rPr>
        <w:t>ÀÝÃ³óÇÏ ýÇÝ³Ýë³Ï³Ý å³Ñ³ÝçÁ Ï³ñ»ÉÇ ¿ Ïñ×³ï»É Ç Ñ³ßÇí.</w:t>
      </w:r>
    </w:p>
    <w:p w:rsidR="00597723" w:rsidRPr="00C42655" w:rsidRDefault="00597723" w:rsidP="00504B3E">
      <w:pPr>
        <w:pStyle w:val="BodyText"/>
        <w:numPr>
          <w:ilvl w:val="6"/>
          <w:numId w:val="31"/>
        </w:numPr>
        <w:tabs>
          <w:tab w:val="clear" w:pos="4964"/>
          <w:tab w:val="num" w:pos="0"/>
        </w:tabs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ru-RU"/>
        </w:rPr>
        <w:t>·Ýáñ¹Ý»ñÇÝ ·Ý»ñÇ ½»Õã»ñÇ Ñ³ïÏ³óáõÙ Ñ³ßí³ñÏÝ»ñÇ Å³ÙÏ»ïÝ»ñÇ »ñÏ³ñ³óÙ³Ý ¹ÇÙ³ó,</w:t>
      </w:r>
    </w:p>
    <w:p w:rsidR="00597723" w:rsidRPr="00C42655" w:rsidRDefault="00597723" w:rsidP="00504B3E">
      <w:pPr>
        <w:pStyle w:val="BodyText"/>
        <w:numPr>
          <w:ilvl w:val="6"/>
          <w:numId w:val="31"/>
        </w:numPr>
        <w:tabs>
          <w:tab w:val="clear" w:pos="4964"/>
          <w:tab w:val="num" w:pos="0"/>
        </w:tabs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ru-RU"/>
        </w:rPr>
        <w:t>ý³ÏïáñÇÝ·Ç, ÙáõñÑ³ÏÝ»ñÇ ÙÇçáóáí:</w:t>
      </w:r>
    </w:p>
    <w:p w:rsidR="00597723" w:rsidRPr="00C42655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ru-RU"/>
        </w:rPr>
        <w:t xml:space="preserve"> ¼»ÕãÇó Ññ³Å³ñÙ³Ý ·ÇÝÁ=((½»ÕãÇ% </w:t>
      </w:r>
      <w:r w:rsidRPr="00C42655">
        <w:rPr>
          <w:rFonts w:ascii="Arial LatArm" w:hAnsi="Arial LatArm"/>
          <w:sz w:val="22"/>
          <w:szCs w:val="22"/>
        </w:rPr>
        <w:t>x</w:t>
      </w:r>
      <w:r w:rsidRPr="00C42655">
        <w:rPr>
          <w:rFonts w:ascii="Arial LatArm" w:hAnsi="Arial LatArm"/>
          <w:sz w:val="22"/>
          <w:szCs w:val="22"/>
          <w:lang w:val="ru-RU"/>
        </w:rPr>
        <w:t xml:space="preserve">100) / (100-½»ÕãÇ%)) </w:t>
      </w:r>
      <w:r w:rsidRPr="00C42655">
        <w:rPr>
          <w:rFonts w:ascii="Arial LatArm" w:hAnsi="Arial LatArm"/>
          <w:sz w:val="22"/>
          <w:szCs w:val="22"/>
        </w:rPr>
        <w:t>x</w:t>
      </w:r>
      <w:r w:rsidRPr="00C42655">
        <w:rPr>
          <w:rFonts w:ascii="Arial LatArm" w:hAnsi="Arial LatArm"/>
          <w:sz w:val="22"/>
          <w:szCs w:val="22"/>
          <w:lang w:val="ru-RU"/>
        </w:rPr>
        <w:t xml:space="preserve"> (360ûñ / (í×³ñáõÙÁ Ñ»ï³Ó·»Éáõ ³é³í»É³·áõÛÝ ï¨áÕáõÃÛáõÝ - ½»Õã ï³Éáõó Ñ»ïá ÁÝ¹áõÝíáÕ ï¨áÕáõÃÛáõÝ)):</w:t>
      </w:r>
    </w:p>
    <w:p w:rsidR="00597723" w:rsidRPr="00793CE1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b/>
          <w:sz w:val="24"/>
          <w:szCs w:val="24"/>
          <w:lang w:val="ru-RU"/>
        </w:rPr>
      </w:pPr>
      <w:r w:rsidRPr="00793CE1">
        <w:rPr>
          <w:rFonts w:ascii="Arial LatArm" w:hAnsi="Arial LatArm"/>
          <w:b/>
          <w:sz w:val="24"/>
          <w:szCs w:val="24"/>
          <w:lang w:val="ru-RU"/>
        </w:rPr>
        <w:t xml:space="preserve">üÇÝ³Ýë³Ï³Ý Ï³é³í³ñÙ³Ý ·áñÍÁÝÃ³óáõÙ Ï³ñ¨áñ Ýß³Ý³ÏáõÃÛáõÝ áõÝÇ </w:t>
      </w:r>
      <w:r w:rsidRPr="00793CE1">
        <w:rPr>
          <w:rFonts w:ascii="Arial LatArm" w:hAnsi="Arial LatArm"/>
          <w:b/>
          <w:sz w:val="24"/>
          <w:szCs w:val="24"/>
          <w:u w:val="single"/>
          <w:lang w:val="ru-RU"/>
        </w:rPr>
        <w:t>¸ÛáõåáÝÇ µ³Ý³Ó¨Ç</w:t>
      </w:r>
      <w:r w:rsidRPr="00793CE1">
        <w:rPr>
          <w:rFonts w:ascii="Arial LatArm" w:hAnsi="Arial LatArm"/>
          <w:b/>
          <w:sz w:val="24"/>
          <w:szCs w:val="24"/>
          <w:lang w:val="ru-RU"/>
        </w:rPr>
        <w:t xml:space="preserve"> ÏÇñ³éáõÙÁ: ²ÛÝ Ñ³ßí³ñÏíáõÙ ¿ Ñ»ï¨Û³É Ï»ñå.</w:t>
      </w:r>
    </w:p>
    <w:p w:rsidR="00597723" w:rsidRPr="00E334E1" w:rsidRDefault="00597723" w:rsidP="00E334E1">
      <w:pPr>
        <w:pStyle w:val="BodyText"/>
        <w:spacing w:line="276" w:lineRule="auto"/>
        <w:ind w:left="-567" w:firstLine="283"/>
        <w:rPr>
          <w:rFonts w:ascii="Arial LatArm" w:hAnsi="Arial LatArm"/>
          <w:b/>
          <w:sz w:val="24"/>
          <w:szCs w:val="24"/>
          <w:lang w:val="en-US"/>
        </w:rPr>
      </w:pPr>
      <w:r w:rsidRPr="00793CE1">
        <w:rPr>
          <w:rFonts w:ascii="Arial LatArm" w:hAnsi="Arial LatArm"/>
          <w:b/>
          <w:sz w:val="24"/>
          <w:szCs w:val="24"/>
          <w:lang w:val="ru-RU"/>
        </w:rPr>
        <w:t xml:space="preserve">                   îÞ=²é¨ïñ³ÛÇÝ Ù³ñÅ³</w:t>
      </w:r>
      <w:r w:rsidRPr="00793CE1">
        <w:rPr>
          <w:rFonts w:ascii="Arial LatArm" w:hAnsi="Arial LatArm"/>
          <w:b/>
          <w:sz w:val="24"/>
          <w:szCs w:val="24"/>
        </w:rPr>
        <w:t>x</w:t>
      </w:r>
      <w:r w:rsidRPr="00793CE1">
        <w:rPr>
          <w:rFonts w:ascii="Arial LatArm" w:hAnsi="Arial LatArm"/>
          <w:b/>
          <w:sz w:val="24"/>
          <w:szCs w:val="24"/>
          <w:lang w:val="ru-RU"/>
        </w:rPr>
        <w:t xml:space="preserve"> îñ³ÝëýáñÙ³óÇ³ÛÇ ·áñÍ³ÏÇó</w:t>
      </w:r>
      <w:r w:rsidRPr="00793CE1">
        <w:rPr>
          <w:rFonts w:ascii="Arial LatArm" w:hAnsi="Arial LatArm"/>
          <w:b/>
          <w:sz w:val="24"/>
          <w:szCs w:val="24"/>
        </w:rPr>
        <w:t>x</w:t>
      </w:r>
      <w:r w:rsidRPr="00793CE1">
        <w:rPr>
          <w:rFonts w:ascii="Arial LatArm" w:hAnsi="Arial LatArm"/>
          <w:b/>
          <w:sz w:val="24"/>
          <w:szCs w:val="24"/>
          <w:lang w:val="ru-RU"/>
        </w:rPr>
        <w:t>100:</w:t>
      </w:r>
    </w:p>
    <w:p w:rsidR="00597723" w:rsidRPr="00E334E1" w:rsidRDefault="00597723" w:rsidP="00E334E1">
      <w:pPr>
        <w:pStyle w:val="BodyText"/>
        <w:spacing w:line="276" w:lineRule="auto"/>
        <w:ind w:left="-567" w:firstLine="283"/>
        <w:rPr>
          <w:rFonts w:ascii="Arial LatArm" w:hAnsi="Arial LatArm"/>
          <w:sz w:val="24"/>
          <w:szCs w:val="24"/>
          <w:lang w:val="en-US"/>
        </w:rPr>
      </w:pPr>
      <w:r w:rsidRPr="00E334E1">
        <w:rPr>
          <w:rFonts w:ascii="Arial LatArm" w:hAnsi="Arial LatArm"/>
          <w:b/>
          <w:sz w:val="24"/>
          <w:szCs w:val="24"/>
          <w:u w:val="single"/>
          <w:lang w:val="en-US"/>
        </w:rPr>
        <w:t xml:space="preserve"> ²é¨ïñ³Ï³Ý Ù³ñÅ³Ý</w:t>
      </w:r>
      <w:r w:rsidRPr="00E334E1">
        <w:rPr>
          <w:rFonts w:ascii="Arial LatArm" w:hAnsi="Arial LatArm"/>
          <w:sz w:val="24"/>
          <w:szCs w:val="24"/>
          <w:lang w:val="en-US"/>
        </w:rPr>
        <w:t>óáõÛó ¿ ï³ÉÇë, Ã» áñù³Ý ß³ÑáõÛÃ ¿ µ»ñáõÙ Çñ³óÙ³Ý áñáß³ÏÇ ÙÇ³íáñÁ:  ²ÛÝ Ñ³ßí³ñÏíáõÙ ¿ Ñ»ï¨Û³É Ï»ñå.</w:t>
      </w:r>
    </w:p>
    <w:p w:rsidR="00597723" w:rsidRPr="00E334E1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b/>
          <w:sz w:val="24"/>
          <w:szCs w:val="24"/>
          <w:lang w:val="en-US"/>
        </w:rPr>
      </w:pPr>
      <w:r w:rsidRPr="00E334E1">
        <w:rPr>
          <w:rFonts w:ascii="Arial LatArm" w:hAnsi="Arial LatArm"/>
          <w:b/>
          <w:sz w:val="24"/>
          <w:szCs w:val="24"/>
          <w:lang w:val="en-US"/>
        </w:rPr>
        <w:t xml:space="preserve">                                 ²é¨ïñ³ÛÇÝ Ù³ñÅ³Ý=½áõï ß³ÑáõÛÃÁ / Çñ³óáõÙÇó Ñ³ëáõÛÃ:</w:t>
      </w:r>
    </w:p>
    <w:p w:rsidR="00597723" w:rsidRPr="00793CE1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4"/>
          <w:szCs w:val="24"/>
          <w:lang w:val="ru-RU"/>
        </w:rPr>
      </w:pPr>
      <w:r w:rsidRPr="00E334E1">
        <w:rPr>
          <w:rFonts w:ascii="Arial LatArm" w:hAnsi="Arial LatArm"/>
          <w:b/>
          <w:sz w:val="24"/>
          <w:szCs w:val="24"/>
          <w:lang w:val="en-US"/>
        </w:rPr>
        <w:t xml:space="preserve"> </w:t>
      </w:r>
      <w:r w:rsidRPr="00793CE1">
        <w:rPr>
          <w:rFonts w:ascii="Arial LatArm" w:hAnsi="Arial LatArm"/>
          <w:b/>
          <w:sz w:val="24"/>
          <w:szCs w:val="24"/>
          <w:lang w:val="ru-RU"/>
        </w:rPr>
        <w:t xml:space="preserve">îñ³ÝëýáñÙ³óÇ³ÛÇ ·áñÍ³ÏÇóÁ </w:t>
      </w:r>
      <w:r w:rsidRPr="00793CE1">
        <w:rPr>
          <w:rFonts w:ascii="Arial LatArm" w:hAnsi="Arial LatArm"/>
          <w:sz w:val="24"/>
          <w:szCs w:val="24"/>
          <w:lang w:val="ru-RU"/>
        </w:rPr>
        <w:t>óáõÛó ¿ ï³ÉÇë, Ã» ÙÇ³íáñ ³ÏïÇíÁ áñù³Ý ßñç³Ý³éáõÃÛáõÝ ¿ ³å³ÑáíáõÙ: ²ÛÝ Ñ³ßí³ñÏíáõÙ ¿ Ñ»ï¨Û³É Ï»ñå.</w:t>
      </w:r>
    </w:p>
    <w:p w:rsidR="00597723" w:rsidRPr="00793CE1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b/>
          <w:sz w:val="24"/>
          <w:szCs w:val="24"/>
          <w:lang w:val="ru-RU"/>
        </w:rPr>
      </w:pPr>
      <w:r w:rsidRPr="00793CE1">
        <w:rPr>
          <w:rFonts w:ascii="Arial LatArm" w:hAnsi="Arial LatArm"/>
          <w:b/>
          <w:sz w:val="24"/>
          <w:szCs w:val="24"/>
          <w:lang w:val="ru-RU"/>
        </w:rPr>
        <w:t xml:space="preserve">                                   îñ³ÝëýáñÙ³óÇ³ÛÇ ·áñÍ³ÏÇóÁ=Çñ³óáõÙÇó Ñ³ëáõÛÃ / ³ÏïÇíÝ»ñ:</w:t>
      </w:r>
    </w:p>
    <w:p w:rsidR="00597723" w:rsidRPr="00C42655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ru-RU"/>
        </w:rPr>
        <w:t>üÇÝ³Ýë³Ï³Ý Ï³é³í³ñÙ³Ý ï»ëáõÃÛáõÝÁ ³é³ÝÓÝ³óÝáõÙ ¿ ÁÝÃ³óÇÏ ³ÏïÇíÝ»ñÇ Ó¨³íáñÙ³Ý ï³ñµ»ñ Ùáï»óáõÙÝ»ñ, Ñ³ÛïÝÇ »Ý.</w:t>
      </w:r>
    </w:p>
    <w:p w:rsidR="00597723" w:rsidRPr="00C42655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ru-RU"/>
        </w:rPr>
        <w:t>1. Ç¹»³É³Ï³Ý, 2. ³·ñ»ëÇí, 3 ÏáÝë»ñí³ïÇí, 4. ÏáÙåñáÙÇë³ÛÇÝ:</w:t>
      </w:r>
    </w:p>
    <w:p w:rsidR="00597723" w:rsidRPr="00C42655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ru-RU"/>
        </w:rPr>
        <w:t xml:space="preserve"> Àëï Ç¹»³É³Ï³Ý Ùá¹»ÉÇ </w:t>
      </w:r>
    </w:p>
    <w:p w:rsidR="00597723" w:rsidRPr="00C42655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ru-RU"/>
        </w:rPr>
        <w:t xml:space="preserve"> Þñç³Ý³éáõ Ï³åÇï³ÉÁ = ë»÷³Ï³Ý ßñç³Ý³éáõ .ÙÇçáóÝ»ñ = áã ÁÝÃ³óÇÏ å³ëÇíÝ»ñ – áã ÁÝÃ³óÇÏ ³ÏïÇíÝ»ñ = ÁÝÃ³óÇÏ ³ÏïÇíÝ»ñ – ÁÝÃ³óÇÏ å³ëÇíÝ»ñ:</w:t>
      </w:r>
    </w:p>
    <w:p w:rsidR="00597723" w:rsidRPr="00C42655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ru-RU"/>
        </w:rPr>
        <w:tab/>
        <w:t>²·ñ»ëÇí Ùá¹»ÉÇ ¹»åùáõÙ`</w:t>
      </w:r>
    </w:p>
    <w:p w:rsidR="00597723" w:rsidRPr="00C42655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ru-RU"/>
        </w:rPr>
        <w:t xml:space="preserve"> àã ÁÝÃ³óÇÏ å³ëÇíÝ»ñ = àã ÁÝÃ³óÇÏ ³ÏïÇíÝ»ñ+ Ð³ëï³ïáõÝ ÁÝÃ³óÇÏ ³ÏïÇíÝ»ñ:</w:t>
      </w:r>
    </w:p>
    <w:p w:rsidR="00597723" w:rsidRPr="00C42655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ru-RU"/>
        </w:rPr>
        <w:t xml:space="preserve"> ÎáÝë»ñí³ïÇí Ùá¹»ÉÇ ¹»åùáõÙ`</w:t>
      </w:r>
    </w:p>
    <w:p w:rsidR="00597723" w:rsidRPr="00C42655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ru-RU"/>
        </w:rPr>
        <w:t xml:space="preserve"> àã ÁÝÃ³óÇÏ å³ëÇíÝ»ñÁ = àã ÁÝÃ³óÇÏ ³ÏïÇíÝ»ñ + Ð³ëï³ïáõÝ ÁÝÃ³óÇÏ ³ÏïÇíÝ»ñ + ÷á÷áËáõÝ ÁÝÃ³óÇÏ ³ÏïÇíÝ»ñ:</w:t>
      </w:r>
    </w:p>
    <w:p w:rsidR="00597723" w:rsidRPr="00C42655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ru-RU"/>
        </w:rPr>
        <w:tab/>
        <w:t>ÎáÙåñáÙÇë³ÛÇÝ Ùá¹»ÉÇ ¹»åùáõÙ`</w:t>
      </w:r>
    </w:p>
    <w:p w:rsidR="00597723" w:rsidRPr="00C42655" w:rsidRDefault="00597723" w:rsidP="00504B3E">
      <w:pPr>
        <w:pStyle w:val="BodyText"/>
        <w:spacing w:line="276" w:lineRule="auto"/>
        <w:ind w:left="-567" w:firstLine="283"/>
        <w:rPr>
          <w:rFonts w:ascii="Arial LatArm" w:hAnsi="Arial LatArm"/>
          <w:sz w:val="22"/>
          <w:szCs w:val="22"/>
          <w:lang w:val="ru-RU"/>
        </w:rPr>
      </w:pPr>
      <w:r w:rsidRPr="00C42655">
        <w:rPr>
          <w:rFonts w:ascii="Arial LatArm" w:hAnsi="Arial LatArm"/>
          <w:sz w:val="22"/>
          <w:szCs w:val="22"/>
          <w:lang w:val="ru-RU"/>
        </w:rPr>
        <w:t xml:space="preserve">  àã ÁÝÃ³óÇÏ å³ëÇíÝ»ñÁ = àã ÁÝÃ³óÇÏ ³ÏïÇíÝ»ñ + Ð³ëï³ïáõÝ ÁÝÃ³óÇÏ .³ÏïÇíÝ»ñ + 0,5 ÷á÷áËáõÝ ÁÝÃ³óÇÏ ³ÏïÇíÝ»ñ:</w:t>
      </w:r>
    </w:p>
    <w:p w:rsidR="00597723" w:rsidRPr="00793CE1" w:rsidRDefault="00597723" w:rsidP="00504B3E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center"/>
        <w:rPr>
          <w:rFonts w:ascii="Arial LatArm" w:hAnsi="Arial LatArm"/>
          <w:b/>
          <w:sz w:val="24"/>
          <w:szCs w:val="24"/>
          <w:lang w:val="ru-RU"/>
        </w:rPr>
      </w:pPr>
    </w:p>
    <w:p w:rsidR="00597723" w:rsidRPr="00504B3E" w:rsidRDefault="00597723" w:rsidP="00AA6855">
      <w:pPr>
        <w:pStyle w:val="book"/>
        <w:shd w:val="clear" w:color="auto" w:fill="FDFEFF"/>
        <w:ind w:left="-567" w:firstLine="283"/>
        <w:jc w:val="both"/>
        <w:outlineLvl w:val="3"/>
        <w:rPr>
          <w:rFonts w:ascii="Arial LatArm" w:hAnsi="Arial LatArm"/>
          <w:b/>
          <w:bCs/>
          <w:color w:val="000000"/>
          <w:sz w:val="26"/>
          <w:szCs w:val="26"/>
          <w:lang w:val="uk-UA"/>
        </w:rPr>
      </w:pPr>
      <w:r w:rsidRPr="00504B3E">
        <w:rPr>
          <w:rFonts w:ascii="Sylfaen" w:hAnsi="Sylfaen" w:cs="Sylfaen"/>
          <w:b/>
          <w:sz w:val="26"/>
          <w:szCs w:val="26"/>
          <w:lang w:val="en-US"/>
        </w:rPr>
        <w:t>Թեմա</w:t>
      </w:r>
      <w:r w:rsidR="00E334E1" w:rsidRPr="00E334E1">
        <w:rPr>
          <w:rFonts w:ascii="Sylfaen" w:hAnsi="Sylfaen" w:cs="Sylfaen"/>
          <w:b/>
          <w:sz w:val="26"/>
          <w:szCs w:val="26"/>
        </w:rPr>
        <w:t xml:space="preserve"> </w:t>
      </w:r>
      <w:r w:rsidRPr="00504B3E">
        <w:rPr>
          <w:rFonts w:ascii="Arial LatArm" w:hAnsi="Arial LatArm"/>
          <w:b/>
          <w:sz w:val="26"/>
          <w:szCs w:val="26"/>
          <w:lang w:val="uk-UA"/>
        </w:rPr>
        <w:t>4</w:t>
      </w:r>
      <w:r w:rsidR="00E334E1" w:rsidRPr="00E334E1">
        <w:rPr>
          <w:rFonts w:ascii="Arial LatArm" w:hAnsi="Arial LatArm"/>
          <w:b/>
          <w:sz w:val="26"/>
          <w:szCs w:val="26"/>
        </w:rPr>
        <w:t xml:space="preserve">. </w:t>
      </w:r>
      <w:r w:rsidR="00E334E1">
        <w:rPr>
          <w:rFonts w:ascii="Sylfaen" w:hAnsi="Sylfaen"/>
          <w:b/>
          <w:sz w:val="26"/>
          <w:szCs w:val="26"/>
          <w:lang w:val="en-US"/>
        </w:rPr>
        <w:t>ՀԻՄՆԱԿԱՆ</w:t>
      </w:r>
      <w:r w:rsidR="00E334E1" w:rsidRPr="00E334E1">
        <w:rPr>
          <w:rFonts w:ascii="Sylfaen" w:hAnsi="Sylfaen"/>
          <w:b/>
          <w:sz w:val="26"/>
          <w:szCs w:val="26"/>
        </w:rPr>
        <w:t xml:space="preserve"> </w:t>
      </w:r>
      <w:r w:rsidR="00E334E1">
        <w:rPr>
          <w:rFonts w:ascii="Sylfaen" w:hAnsi="Sylfaen"/>
          <w:b/>
          <w:sz w:val="26"/>
          <w:szCs w:val="26"/>
          <w:lang w:val="en-US"/>
        </w:rPr>
        <w:t>ԿԱՊԻՏԱԼԻ</w:t>
      </w:r>
      <w:r w:rsidR="00E334E1" w:rsidRPr="00E334E1">
        <w:rPr>
          <w:rFonts w:ascii="Sylfaen" w:hAnsi="Sylfaen"/>
          <w:b/>
          <w:sz w:val="26"/>
          <w:szCs w:val="26"/>
        </w:rPr>
        <w:t xml:space="preserve"> </w:t>
      </w:r>
      <w:r w:rsidR="00E334E1">
        <w:rPr>
          <w:rFonts w:ascii="Sylfaen" w:hAnsi="Sylfaen"/>
          <w:b/>
          <w:sz w:val="26"/>
          <w:szCs w:val="26"/>
          <w:lang w:val="en-US"/>
        </w:rPr>
        <w:t>ԱՐԺԵՔԻ</w:t>
      </w:r>
      <w:r w:rsidR="00E334E1" w:rsidRPr="00E334E1">
        <w:rPr>
          <w:rFonts w:ascii="Sylfaen" w:hAnsi="Sylfaen"/>
          <w:b/>
          <w:sz w:val="26"/>
          <w:szCs w:val="26"/>
        </w:rPr>
        <w:t xml:space="preserve"> </w:t>
      </w:r>
      <w:r w:rsidR="00E334E1">
        <w:rPr>
          <w:rFonts w:ascii="Sylfaen" w:hAnsi="Sylfaen"/>
          <w:b/>
          <w:sz w:val="26"/>
          <w:szCs w:val="26"/>
          <w:lang w:val="en-US"/>
        </w:rPr>
        <w:t>ԳՆԱՀԱՏՈՒՄԸ</w:t>
      </w:r>
      <w:r w:rsidR="00E334E1" w:rsidRPr="00E334E1">
        <w:rPr>
          <w:rFonts w:ascii="Sylfaen" w:hAnsi="Sylfaen"/>
          <w:b/>
          <w:sz w:val="26"/>
          <w:szCs w:val="26"/>
        </w:rPr>
        <w:t xml:space="preserve"> </w:t>
      </w:r>
    </w:p>
    <w:p w:rsidR="00597723" w:rsidRPr="00793CE1" w:rsidRDefault="00597723" w:rsidP="00AA6855">
      <w:pPr>
        <w:pStyle w:val="Footer"/>
        <w:tabs>
          <w:tab w:val="clear" w:pos="4153"/>
          <w:tab w:val="clear" w:pos="8306"/>
        </w:tabs>
        <w:spacing w:line="360" w:lineRule="auto"/>
        <w:ind w:left="-567" w:firstLine="283"/>
        <w:jc w:val="both"/>
        <w:rPr>
          <w:rFonts w:ascii="Arial LatArm" w:hAnsi="Arial LatArm"/>
          <w:b/>
          <w:sz w:val="24"/>
          <w:szCs w:val="24"/>
          <w:lang w:val="uk-UA"/>
        </w:rPr>
      </w:pPr>
    </w:p>
    <w:p w:rsidR="00597723" w:rsidRPr="00E334E1" w:rsidRDefault="00E334E1" w:rsidP="00E334E1">
      <w:pPr>
        <w:pStyle w:val="Footer"/>
        <w:numPr>
          <w:ilvl w:val="3"/>
          <w:numId w:val="28"/>
        </w:numPr>
        <w:tabs>
          <w:tab w:val="clear" w:pos="4153"/>
          <w:tab w:val="clear" w:pos="8306"/>
        </w:tabs>
        <w:spacing w:line="360" w:lineRule="auto"/>
        <w:ind w:left="-142" w:hanging="425"/>
        <w:jc w:val="both"/>
        <w:rPr>
          <w:rFonts w:ascii="Arial LatArm" w:hAnsi="Arial LatArm"/>
          <w:b/>
          <w:sz w:val="26"/>
          <w:szCs w:val="26"/>
          <w:lang w:val="uk-UA"/>
        </w:rPr>
      </w:pPr>
      <w:r w:rsidRPr="00E334E1">
        <w:rPr>
          <w:rFonts w:ascii="Sylfaen" w:hAnsi="Sylfaen"/>
          <w:b/>
          <w:sz w:val="26"/>
          <w:szCs w:val="26"/>
          <w:lang w:val="en-US"/>
        </w:rPr>
        <w:t>Հիմնական</w:t>
      </w:r>
      <w:r w:rsidRPr="00E334E1">
        <w:rPr>
          <w:rFonts w:ascii="Sylfaen" w:hAnsi="Sylfaen"/>
          <w:b/>
          <w:sz w:val="26"/>
          <w:szCs w:val="26"/>
          <w:lang w:val="uk-UA"/>
        </w:rPr>
        <w:t xml:space="preserve"> </w:t>
      </w:r>
      <w:r w:rsidRPr="00E334E1">
        <w:rPr>
          <w:rFonts w:ascii="Sylfaen" w:hAnsi="Sylfaen"/>
          <w:b/>
          <w:sz w:val="26"/>
          <w:szCs w:val="26"/>
          <w:lang w:val="en-US"/>
        </w:rPr>
        <w:t>կապիտալի</w:t>
      </w:r>
      <w:r w:rsidRPr="00E334E1">
        <w:rPr>
          <w:rFonts w:ascii="Sylfaen" w:hAnsi="Sylfaen"/>
          <w:b/>
          <w:sz w:val="26"/>
          <w:szCs w:val="26"/>
          <w:lang w:val="uk-UA"/>
        </w:rPr>
        <w:t xml:space="preserve">  </w:t>
      </w:r>
      <w:r w:rsidRPr="00E334E1">
        <w:rPr>
          <w:rFonts w:ascii="Sylfaen" w:hAnsi="Sylfaen"/>
          <w:b/>
          <w:sz w:val="26"/>
          <w:szCs w:val="26"/>
          <w:lang w:val="en-US"/>
        </w:rPr>
        <w:t>էությունը</w:t>
      </w:r>
      <w:r w:rsidRPr="00E334E1">
        <w:rPr>
          <w:rFonts w:ascii="Sylfaen" w:hAnsi="Sylfaen"/>
          <w:b/>
          <w:sz w:val="26"/>
          <w:szCs w:val="26"/>
          <w:lang w:val="uk-UA"/>
        </w:rPr>
        <w:t xml:space="preserve">, </w:t>
      </w:r>
      <w:r w:rsidRPr="00E334E1">
        <w:rPr>
          <w:rFonts w:ascii="Sylfaen" w:hAnsi="Sylfaen"/>
          <w:b/>
          <w:sz w:val="26"/>
          <w:szCs w:val="26"/>
          <w:lang w:val="en-US"/>
        </w:rPr>
        <w:t>կազմն</w:t>
      </w:r>
      <w:r w:rsidRPr="00E334E1">
        <w:rPr>
          <w:rFonts w:ascii="Sylfaen" w:hAnsi="Sylfaen"/>
          <w:b/>
          <w:sz w:val="26"/>
          <w:szCs w:val="26"/>
          <w:lang w:val="uk-UA"/>
        </w:rPr>
        <w:t xml:space="preserve"> </w:t>
      </w:r>
      <w:r w:rsidRPr="00E334E1">
        <w:rPr>
          <w:rFonts w:ascii="Sylfaen" w:hAnsi="Sylfaen"/>
          <w:b/>
          <w:sz w:val="26"/>
          <w:szCs w:val="26"/>
          <w:lang w:val="en-US"/>
        </w:rPr>
        <w:t>ու</w:t>
      </w:r>
      <w:r w:rsidRPr="00E334E1">
        <w:rPr>
          <w:rFonts w:ascii="Sylfaen" w:hAnsi="Sylfaen"/>
          <w:b/>
          <w:sz w:val="26"/>
          <w:szCs w:val="26"/>
          <w:lang w:val="uk-UA"/>
        </w:rPr>
        <w:t xml:space="preserve"> </w:t>
      </w:r>
      <w:r w:rsidRPr="00E334E1">
        <w:rPr>
          <w:rFonts w:ascii="Sylfaen" w:hAnsi="Sylfaen"/>
          <w:b/>
          <w:sz w:val="26"/>
          <w:szCs w:val="26"/>
          <w:lang w:val="en-US"/>
        </w:rPr>
        <w:t>կառուցվածքը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793CE1">
        <w:rPr>
          <w:rFonts w:ascii="Arial LatArm" w:hAnsi="Arial LatArm"/>
          <w:sz w:val="24"/>
          <w:szCs w:val="24"/>
          <w:lang w:val="uk-UA"/>
        </w:rPr>
        <w:t xml:space="preserve"> </w:t>
      </w:r>
      <w:r w:rsidRPr="00C42655">
        <w:rPr>
          <w:rFonts w:ascii="Arial LatArm" w:hAnsi="Arial LatArm"/>
          <w:sz w:val="22"/>
          <w:szCs w:val="22"/>
          <w:lang w:val="uk-UA"/>
        </w:rPr>
        <w:t xml:space="preserve">ÐÇÙÝ³Ï³Ý Ï³åÇï³ÉÁ ³ñï³¹ñáõÃÛ³Ý ÙÇçáóÝ»ñáõÙ ³í³Ýë³íáñí³Í ³ÛÝ Ï³åÇï³ÉÝ ¿, áñÁ µáõÝ ³ñï³¹ñáõÃÛ³Ý ·áñÍÁÝÃ³óÇÝ áõÝÇ »ñÏ³ñ³ï¨ Å³Ù³Ý³Ï³Ñ³ïí³Íáí Ù³ëÝ³ÏóáõÃÛáõÝ: ÐÇÙÝ³Ï³Ý Ï³åÇï³ÉÁ Çñ Ù»ç Ý»ñ³éáõÙ ¿ ÝÛáõÃ³Ï³Ý ¨ áã ÝÛáõÃ³Ï³Ý ï³ññ»ñ, áñáÝó Ýå³ï³ÏÝ ¿ </w:t>
      </w:r>
      <w:r w:rsidRPr="00C42655">
        <w:rPr>
          <w:rFonts w:ascii="Arial LatArm" w:hAnsi="Arial LatArm"/>
          <w:sz w:val="22"/>
          <w:szCs w:val="22"/>
          <w:lang w:val="uk-UA"/>
        </w:rPr>
        <w:lastRenderedPageBreak/>
        <w:t>Ñ³ëï³ïáõÝ Ó¨áí Í³é³Û»É Ï³½Ù³Ï»ñåáõÃÛ³Ý ·áñÍáõÝ»áõÃÛ³ÝÁ: ¸ñ³Ýù ³é³çÇÝ ·áñÍ³ÍáõÙÇó ã»Ý ëå³éíáõÙ: î³ñµ»ñ³ÏáõÙ »Ý  ÑÇÙÝ³Ï³Ý Ï³åÇï³ÉÇ Ù³ëÝ³·Çï³Ï³Ý  ¨ áã Ù³ëÝ³·Çï³Ï³Ý Ó¨»ñÁ:   Ø³ëÝ³·Çï³Ï³Ý ¿ ÏáãíáõÙ ³ÛÝ ÑÇÙÝ³Ï³Ý Ï³åÇï³ÉÁ, áñÝ û·ï³·áñÍíáõÙ ¿, Ï³Ù å»ïù ¿ û·ï³·áñÍíÇ Ï³½Ù³Ï»ñåáõÃÛ³Ý ÏáÕÙÇó ·áñÍ³éÝ³Ï³Ý ·áñÍáõÝ»áõÃÛ³Ý ÁÝÃ³óùáõÙ` ³åñ³ÝùÝ»ñÇ ³ñï³¹ñÙ³Ý ¨ Í³é³ÛáõÃÛáõÝÝ»ñÇ Ù³ïáõóÙ³Ý Ñ³Ù³ñ: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sz w:val="22"/>
          <w:szCs w:val="22"/>
          <w:lang w:val="uk-UA"/>
        </w:rPr>
        <w:t>àã ÁÝÃ³óÇÏ ³ÏïÇíÝ»ñÁ Ñ³ßí³éíáõÙ »Ý   Ñ³ßí³å³Ñ³Ï³Ý Ñ³ßí³éÙ³Ý ³é³çÇÝ ¹³ëÇ Ñ³ßÇíÝ»ñáõÙ /11,13,14,15/ ¨ µ³Å³ÝíáõÙ »Ý ãáñë Ëáßáñ ËÙµ»ñÇ`</w:t>
      </w:r>
    </w:p>
    <w:p w:rsidR="00597723" w:rsidRPr="00C42655" w:rsidRDefault="00597723" w:rsidP="00524288">
      <w:pPr>
        <w:pStyle w:val="Footer"/>
        <w:numPr>
          <w:ilvl w:val="0"/>
          <w:numId w:val="32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sz w:val="22"/>
          <w:szCs w:val="22"/>
          <w:lang w:val="uk-UA"/>
        </w:rPr>
        <w:t>áã ÁÝÃ³óÇÏ ÝÛáõÃ³Ï³Ý ³ÏïÇíÝ»ñ</w:t>
      </w:r>
    </w:p>
    <w:p w:rsidR="00597723" w:rsidRPr="00C42655" w:rsidRDefault="00597723" w:rsidP="00524288">
      <w:pPr>
        <w:pStyle w:val="Footer"/>
        <w:numPr>
          <w:ilvl w:val="0"/>
          <w:numId w:val="32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sz w:val="22"/>
          <w:szCs w:val="22"/>
          <w:lang w:val="uk-UA"/>
        </w:rPr>
        <w:t>áã ÁÝÃ³óÇÏ áã ÝÛáõÃ³Ï³Ý ³ÏïÇíÝ»ñ</w:t>
      </w:r>
    </w:p>
    <w:p w:rsidR="00597723" w:rsidRPr="00C42655" w:rsidRDefault="00597723" w:rsidP="00524288">
      <w:pPr>
        <w:pStyle w:val="Footer"/>
        <w:numPr>
          <w:ilvl w:val="0"/>
          <w:numId w:val="32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sz w:val="22"/>
          <w:szCs w:val="22"/>
          <w:lang w:val="uk-UA"/>
        </w:rPr>
        <w:t>»ñÏ³ñ³Å³ÙÏ»ï Ý»ñ¹ñáõÙÝ»ñ` áã ÁÝÃ³óÇÏ ýÇÝ³Ýë³Ï³Ý ³ÏïÇíÝ»ñ</w:t>
      </w:r>
    </w:p>
    <w:p w:rsidR="00597723" w:rsidRPr="00C42655" w:rsidRDefault="00597723" w:rsidP="00524288">
      <w:pPr>
        <w:pStyle w:val="Footer"/>
        <w:numPr>
          <w:ilvl w:val="0"/>
          <w:numId w:val="32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sz w:val="22"/>
          <w:szCs w:val="22"/>
          <w:lang w:val="uk-UA"/>
        </w:rPr>
        <w:t>³ÛÉ áã ÁÝÃ³óÇÏ ³ÏïÇíÝ»ñ: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àã ÁÝÃ³óÇÏ ÝÛáõÃ³Ï³Ý ³ÏïÇíÝ»ñÁ Ý»ñ³éáõÙ »Ýª ÑÇÙÝ³Ï³Ý ÙÇçáóÝ»ñÁ (111), ¹ñ³Ýó Ù³ßí³ÍáõÃÛáõÝÁ (112), Å³Ù³Ý³Ï³</w:t>
      </w:r>
      <w:r w:rsidRPr="00C42655">
        <w:rPr>
          <w:rFonts w:ascii="Arial LatArm" w:hAnsi="Arial LatArm"/>
          <w:lang w:val="uk-UA"/>
        </w:rPr>
        <w:softHyphen/>
        <w:t>íáñ³</w:t>
      </w:r>
      <w:r w:rsidRPr="00C42655">
        <w:rPr>
          <w:rFonts w:ascii="Arial LatArm" w:hAnsi="Arial LatArm"/>
          <w:lang w:val="uk-UA"/>
        </w:rPr>
        <w:softHyphen/>
        <w:t>å»ë ß³Ñ³·áñÍáõÙÇó Ñ³Ýí³Í ÑÇÙÝ³Ï³Ý ÙÇçáóÝ»ñÁ (113), ÑáÕ³</w:t>
      </w:r>
      <w:r w:rsidRPr="00C42655">
        <w:rPr>
          <w:rFonts w:ascii="Arial LatArm" w:hAnsi="Arial LatArm"/>
          <w:lang w:val="uk-UA"/>
        </w:rPr>
        <w:softHyphen/>
        <w:t>Ù³ë»ñÁ (114), µÝ³Ï³Ý é»ëáõñëÝ»ñÁ (115), ³Ý³í³ñï áã ÁÝÃ³óÇÏ ³ÏïÇíÝ»ñÁ (117), »ñÏ³ñ³Å³ÙÏ»ï í³ñÓ³Ï³Éí³Í ÑÇÙÝ³Ï³Ý ÙÇçáóÝ»ñÁ (118):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ÐÇÙÝ³Ï³Ý ÙÇçáóÝ»ñÇ ÝÛáõÃ³Çñ³ÛÇÝ Ï³½ÙÁ µÝáõÃ³·ñíáõÙ ¿ ß»Ýù»ñÇ, Ï³éáõÛóÝ»ñÇ, ÷áË³ÝóáÕ Ñ³ñÙ³ñ³ÝùÝ»ñÇ, Ù»ù»Ý³-ë³ñ</w:t>
      </w:r>
      <w:r w:rsidRPr="00C42655">
        <w:rPr>
          <w:rFonts w:ascii="Arial LatArm" w:hAnsi="Arial LatArm"/>
          <w:lang w:val="uk-UA"/>
        </w:rPr>
        <w:softHyphen/>
      </w:r>
      <w:r w:rsidRPr="00C42655">
        <w:rPr>
          <w:rFonts w:ascii="Arial LatArm" w:hAnsi="Arial LatArm"/>
          <w:lang w:val="uk-UA"/>
        </w:rPr>
        <w:softHyphen/>
        <w:t>ù³íáñáõÙÝ»ñÇ, ïñ³Ýëåáñï³ÛÇÝ ÙÇçáóÝ»ñÇ, ³ñï³¹ñ³Ï³Ý áõ ïÝï»ë³Ï³Ý ·áõÛùÇ, ·áñÍÇùÝ»ñÇ, µ³½Ù³ÙÛ³ ïÝÏ³ñÏÝ»ñÇ, µ³ÝáÕ áõ ÙÃ»ñ³ïáõ ³Ý³ëáõÝÝ»ñÇ áõ ³ÛÉ ³ÏïÇíÝ»ñÇ ÙÇçáóáí: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ºñÏñáñ¹ ËÙµÇ áã ÝÛáõÃ³Ï³Ý ³ÏïÇíÝ»ñÁ Ý»ñ³éáõÙ »Ý Ï³½Ù³</w:t>
      </w:r>
      <w:r w:rsidRPr="00C42655">
        <w:rPr>
          <w:rFonts w:ascii="Arial LatArm" w:hAnsi="Arial LatArm"/>
          <w:lang w:val="uk-UA"/>
        </w:rPr>
        <w:softHyphen/>
        <w:t>Ï»ñåã³Ï³Ý Í³Ëë»ñÁ, ÉÇó»Ý½Ç³Ý»ñÁ, ýÇñÙ³ÛÇ ·ÇÝÁ (·áõ¹íÇÉ), ³ñïáÝ³·ñ»ñÁ, ³åñ³Ýù³ÛÇÝ Ýß³ÝÝ»ñÁ, Íñ³·ñ³ÛÇÝ ³å³Ñá</w:t>
      </w:r>
      <w:r w:rsidRPr="00C42655">
        <w:rPr>
          <w:rFonts w:ascii="Arial LatArm" w:hAnsi="Arial LatArm"/>
          <w:lang w:val="uk-UA"/>
        </w:rPr>
        <w:softHyphen/>
        <w:t>íáõ</w:t>
      </w:r>
      <w:r w:rsidRPr="00C42655">
        <w:rPr>
          <w:rFonts w:ascii="Arial LatArm" w:hAnsi="Arial LatArm"/>
          <w:lang w:val="uk-UA"/>
        </w:rPr>
        <w:softHyphen/>
        <w:t>ÙÁ, ÑáÕÇ ¨ µÝ³Ï³Ý é»ëáõñëÝ»ñÇ û·ï³·áñÍÙ³Ý Çñ³íáõÝùÁ ¨ ³ÛÉ áã ÝÛáõÃ³Ï³Ý Í³Ëë»ñÁ: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àã ÁÝÃ³óÇÏ ýÇÝ³Ýë³Ï³Ý ³ÏïÇíÝ»ñÁ Ý»ñ³éáõÙ »Ý µ³ÅÝ»</w:t>
      </w:r>
      <w:r w:rsidRPr="00C42655">
        <w:rPr>
          <w:rFonts w:ascii="Arial LatArm" w:hAnsi="Arial LatArm"/>
          <w:lang w:val="uk-UA"/>
        </w:rPr>
        <w:softHyphen/>
        <w:t>ïáÙë»ñÁ ¨ µ³ÅÝ»Ù³ë»ñÁ, å³ñï³ïáÙë»ñÁ, Ñ³ïÏ³óí³Í ÷áË³</w:t>
      </w:r>
      <w:r w:rsidRPr="00C42655">
        <w:rPr>
          <w:rFonts w:ascii="Arial LatArm" w:hAnsi="Arial LatArm"/>
          <w:lang w:val="uk-UA"/>
        </w:rPr>
        <w:softHyphen/>
        <w:t>éáõ</w:t>
      </w:r>
      <w:r w:rsidRPr="00C42655">
        <w:rPr>
          <w:rFonts w:ascii="Arial LatArm" w:hAnsi="Arial LatArm"/>
          <w:lang w:val="uk-UA"/>
        </w:rPr>
        <w:softHyphen/>
        <w:t>ÃÛáõÝÝ»ñÁ ¨ ³ÛÉ ýÇÝ³Ýë³Ï³Ý »ñÏ³ñ³Å³ÙÏ»ï Ý»ñ¹ñáõÙÝ»ñÁ: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²ÛÉ áã ÁÝÃ³óÇÏ ³ÏïÇíÝ»ñÝ áõÝ»Ý ë³ÑÙ³Ý³÷³Ï ³Ýí³Ý³</w:t>
      </w:r>
      <w:r w:rsidRPr="00C42655">
        <w:rPr>
          <w:rFonts w:ascii="Arial LatArm" w:hAnsi="Arial LatArm"/>
          <w:lang w:val="uk-UA"/>
        </w:rPr>
        <w:softHyphen/>
        <w:t>ó³ÝÏ, ·ÉË³íáñ³å»ë í»ñ³µ»ñáõÙ »Ý Ñ»ï³Ó·í³Í Í³ËëáõÙÝ»ñÇÝ ¨ Ñ»ï³Ó·í³Í Ñ³ñÏ»ñÇÝ: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b/>
          <w:i/>
          <w:lang w:val="uk-UA"/>
        </w:rPr>
      </w:pPr>
      <w:r w:rsidRPr="00C42655">
        <w:rPr>
          <w:rFonts w:ascii="Arial LatArm" w:hAnsi="Arial LatArm"/>
          <w:lang w:val="uk-UA"/>
        </w:rPr>
        <w:t xml:space="preserve">Âí³ñÏí³Í ãáñë ËÙµ»ñÝ, Çñ»Ýó Ñ³Ù³å³ï³ëË³Ý ï³ññ»ñáí, ³ñï³Ñ³ÛïáõÙ »Ý </w:t>
      </w:r>
      <w:r w:rsidRPr="00C42655">
        <w:rPr>
          <w:rFonts w:ascii="Arial LatArm" w:hAnsi="Arial LatArm"/>
          <w:b/>
          <w:i/>
          <w:lang w:val="uk-UA"/>
        </w:rPr>
        <w:t>áã ÁÝÃ³óÇÏ ³ÏïÇíÝ»ñÇ Ï³½ÙÁ, ÇëÏ ¹ñ³Ýó ÁÝ¹Ñ³Ýáõñ ³ÏïÇíÝ»ñÇª ³Ûë ËÙµÇ Ù»ç áõÝ»ó³Í ï»ë³Ï³ñ³ñ ÏßÇéÝ»ñÁª Ï³éáõóí³ÍùÁ: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àã ÁÝÃ³óÇÏ ³ÏïÇíÝ»ñÁ ·áñÍáõÝ»áõÃÛ³ÝÁ Ù³ëÝ³ÏóáõÙ »Ý ï¨³Ï³Ý Å³Ù³Ý³Ï³ßñç³ÝÇ ÁÝÃ³óùáõÙ, ÙÇÝã¨ í»ñçÝ³Ï³Ý ¹áõñë ·ñí»ÉÁ å³Ñå³ÝáõÙ »Ý  Çñ»Ýó ÝÛáõÃ³Çñ³ÛÇÝ ëÏ½µÝ³Ï³Ý Ó¨Á /Ç ï³ñµ»ñáõÃÛáõÝ ÁÝÃ³óÇÏ ³ÏïÇíÝ»ñÇ/ ¨ ³ñÅ»ùÁ Ýáñ ³ñ¹ÛáõÝùÇÝ ÷áË³ÝóáõÙ »Ý Ù³ë-Ù³ë` ÷³ëï³óÇ Ù³ßí³ÍùÇÝ Ñ³Ù³å³ï³ëË³ÝáÕ ã³÷»ñáí: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</w:p>
    <w:p w:rsidR="00597723" w:rsidRPr="00597723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b/>
          <w:sz w:val="24"/>
          <w:szCs w:val="24"/>
          <w:lang w:val="uk-UA"/>
        </w:rPr>
      </w:pPr>
    </w:p>
    <w:p w:rsidR="00597723" w:rsidRPr="00597723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b/>
          <w:sz w:val="24"/>
          <w:szCs w:val="24"/>
          <w:lang w:val="uk-UA"/>
        </w:rPr>
      </w:pPr>
      <w:r w:rsidRPr="00597723">
        <w:rPr>
          <w:rFonts w:ascii="Arial LatArm" w:hAnsi="Arial LatArm"/>
          <w:b/>
          <w:sz w:val="24"/>
          <w:szCs w:val="24"/>
          <w:lang w:val="uk-UA"/>
        </w:rPr>
        <w:t>2.ÐÇÙÝ³Ï³Ý Ï³åÇï³ÉÇ Ù³ßí³ÍùÁ ¨ Ñ³ßí³ñÏÙ³Ý »Õ³Ý³ÏÝ»ñÁ</w:t>
      </w:r>
    </w:p>
    <w:p w:rsidR="00597723" w:rsidRPr="00597723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sz w:val="24"/>
          <w:szCs w:val="24"/>
          <w:lang w:val="uk-UA"/>
        </w:rPr>
      </w:pP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àã ÁÝÃ³óÇÏ ³ÏïÇíÝ»ñÁ ß³Ñ³·áñÍÙ³Ý (û·ï³</w:t>
      </w:r>
      <w:r w:rsidRPr="00C42655">
        <w:rPr>
          <w:rFonts w:ascii="Arial LatArm" w:hAnsi="Arial LatArm"/>
          <w:lang w:val="uk-UA"/>
        </w:rPr>
        <w:softHyphen/>
        <w:t>·áñÍÙ³Ý) ÁÝÃ³óùáõÙ ³ëïÇ×³Ý³µ³ñ Ù³ßíáõÙ »Ý ¨ ³Ù»Ý ï³ñÇ ÏáñóÝáõÙ ëÏ½µÝ³Ï³Ý ³ñÅ»ùÇ Ñ³Ù³å³ï³ëË³Ý Ù³ëÁ, áñÇ ã³</w:t>
      </w:r>
      <w:r w:rsidRPr="00C42655">
        <w:rPr>
          <w:rFonts w:ascii="Arial LatArm" w:hAnsi="Arial LatArm"/>
          <w:lang w:val="uk-UA"/>
        </w:rPr>
        <w:softHyphen/>
        <w:t>÷áí ¨ ³í»É³ÝáõÙ »Ý ·áñÍáõÝ»áõÃÛ³Ý Í³Ëë»ñÁ: Ð³ßíåÑ. Ñ³ßí³éÙ³Ý Ýáñ ëï³Ý¹³ñïÝ»ñáí ³Ýï»ëíáõÙ ¿  ³ÙáñïÇ½³óÇ³ÛÇ, áñå»ë ýÇÝ³Ýë³Ï³Ý Ñ³ëÏ³óáõÃÛ³Ý ³ÛÝ Ó¨³Ï»ñåáõÙÁ, Áëï áñÇ` ³ÙáñïÇ½³óÇ³Ý  Ù³ßí³ÍùÇ ¹ñ³Ù³Ï³Ý ³ñï³Ñ³ÛïáõÃÛáõÝÝ ¿: Ø³ßí³ÍáõÃÛ³Ý Ñ³ëÏ³</w:t>
      </w:r>
      <w:r w:rsidRPr="00C42655">
        <w:rPr>
          <w:rFonts w:ascii="Arial LatArm" w:hAnsi="Arial LatArm"/>
          <w:lang w:val="uk-UA"/>
        </w:rPr>
        <w:softHyphen/>
      </w:r>
      <w:r w:rsidRPr="00C42655">
        <w:rPr>
          <w:rFonts w:ascii="Arial LatArm" w:hAnsi="Arial LatArm"/>
          <w:lang w:val="uk-UA"/>
        </w:rPr>
        <w:softHyphen/>
      </w:r>
      <w:r w:rsidRPr="00C42655">
        <w:rPr>
          <w:rFonts w:ascii="Arial LatArm" w:hAnsi="Arial LatArm"/>
          <w:lang w:val="uk-UA"/>
        </w:rPr>
        <w:softHyphen/>
        <w:t>óáõÃÛ³ÝÁ ïñíáõÙ ¿ ¹ñ³Ù³Ï³Ý µáí³Ý¹³ÏáõÃÛáõÝ ¨ Ñ³Ý·»ó</w:t>
      </w:r>
      <w:r w:rsidRPr="00C42655">
        <w:rPr>
          <w:rFonts w:ascii="Arial LatArm" w:hAnsi="Arial LatArm"/>
          <w:lang w:val="uk-UA"/>
        </w:rPr>
        <w:softHyphen/>
        <w:t>íáõÙ ³ÏïÇíÇ ³ñÅ»ùÇ û·ï³Ï³ñ Í³é³ÛáõÃÛ³Ýª ï³ñÇÝ»ñÇ íñ³ å³ñµ»</w:t>
      </w:r>
      <w:r w:rsidRPr="00C42655">
        <w:rPr>
          <w:rFonts w:ascii="Arial LatArm" w:hAnsi="Arial LatArm"/>
          <w:lang w:val="uk-UA"/>
        </w:rPr>
        <w:softHyphen/>
        <w:t xml:space="preserve">ñ³Ï³Ý µ³ßËíáÕ ·áõÙ³ñÇ: ²ÛÉ Ï»ñåª §Ø³ßí³ÍáõÃÛ³Ý ·áõÙ³ñÁ ³ÏïÇíÇ </w:t>
      </w:r>
      <w:r w:rsidRPr="00C42655">
        <w:rPr>
          <w:rFonts w:ascii="Arial LatArm" w:hAnsi="Arial LatArm"/>
          <w:lang w:val="uk-UA"/>
        </w:rPr>
        <w:lastRenderedPageBreak/>
        <w:t>ëÏ½µÝ³Ï³Ý ³ñÅ»ùÇ Ï³Ù ýÇÝ³Ýë³Ï³Ý Ñ³ßí»ï</w:t>
      </w:r>
      <w:r w:rsidRPr="00C42655">
        <w:rPr>
          <w:rFonts w:ascii="Arial LatArm" w:hAnsi="Arial LatArm"/>
          <w:lang w:val="uk-UA"/>
        </w:rPr>
        <w:softHyphen/>
        <w:t>íáõ</w:t>
      </w:r>
      <w:r w:rsidRPr="00C42655">
        <w:rPr>
          <w:rFonts w:ascii="Arial LatArm" w:hAnsi="Arial LatArm"/>
          <w:lang w:val="uk-UA"/>
        </w:rPr>
        <w:softHyphen/>
        <w:t>ÃÛáõÝÝ»ñáõÙ ¹ñ³Ý ÷áË³ñÇÝáÕ ³ÛÉ ·áõÙ³ñÇ ¨ ÙÝ³óáñ</w:t>
      </w:r>
      <w:r w:rsidRPr="00C42655">
        <w:rPr>
          <w:rFonts w:ascii="Arial LatArm" w:hAnsi="Arial LatArm"/>
          <w:lang w:val="uk-UA"/>
        </w:rPr>
        <w:softHyphen/>
        <w:t>¹³ÛÇÝ ³ñÅ»ùÇ ï³ñµ»ñáõÃÛáõÝÝ ¿¦: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ú·ï³Ï³ñ Í³é³ÛáõÃÛáõÝÝ ³ÛÝ Å³Ù³Ý³Ï³Ñ³ïí³ÍÝ ¿, áñÇ ÁÝÃ³ó</w:t>
      </w:r>
      <w:r w:rsidRPr="00C42655">
        <w:rPr>
          <w:rFonts w:ascii="Arial LatArm" w:hAnsi="Arial LatArm"/>
          <w:lang w:val="uk-UA"/>
        </w:rPr>
        <w:softHyphen/>
        <w:t>ùáõÙ Ï³½Ù³Ï»ñåáõÃÛáõÝÝ ³ÏÝÏ³ÉáõÙ ¿ û·ï³·áñÍ»É ³ÏïÇ</w:t>
      </w:r>
      <w:r w:rsidRPr="00C42655">
        <w:rPr>
          <w:rFonts w:ascii="Arial LatArm" w:hAnsi="Arial LatArm"/>
          <w:lang w:val="uk-UA"/>
        </w:rPr>
        <w:softHyphen/>
        <w:t xml:space="preserve">íÁ: 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sz w:val="22"/>
          <w:szCs w:val="22"/>
          <w:lang w:val="uk-UA"/>
        </w:rPr>
        <w:t>§Þ³ÑáõÃ³Ñ³ñÏÇ Ù³ëÇÝ¦ ÐÐ ûñ»Ýùáí  ÑÇÙÝ³Ï³Ý ÙÇçáóÝ»ñÁ Áëï ß³Ñ³·áñÍÙ³Ý û·ï³Ï³ñ ï¨áÕáõÃÛ³Ý ¹³ë³Ï³ñ·íáõÙ »Ý.</w:t>
      </w:r>
    </w:p>
    <w:p w:rsidR="00597723" w:rsidRPr="00C42655" w:rsidRDefault="00597723" w:rsidP="00524288">
      <w:pPr>
        <w:pStyle w:val="Footer"/>
        <w:numPr>
          <w:ilvl w:val="0"/>
          <w:numId w:val="33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sz w:val="22"/>
          <w:szCs w:val="22"/>
          <w:lang w:val="uk-UA"/>
        </w:rPr>
        <w:t>³ñï³¹ñ³Ï³Ý Ýß³Ý³ÏáõÃÛ³Ý ß»Ýù»ñ, ßÇÝáõÃÛáõÝÝ»ñ – 20 ï³ñÇ</w:t>
      </w:r>
    </w:p>
    <w:p w:rsidR="00597723" w:rsidRPr="00C42655" w:rsidRDefault="00597723" w:rsidP="00524288">
      <w:pPr>
        <w:pStyle w:val="Footer"/>
        <w:numPr>
          <w:ilvl w:val="0"/>
          <w:numId w:val="33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sz w:val="22"/>
          <w:szCs w:val="22"/>
          <w:lang w:val="uk-UA"/>
        </w:rPr>
        <w:t>ÑÛáõñ³ÝáóÝ»ñ, å³ÝëÇáÝ³ïÝ»ñ, ³éáÕç³ñ³ÝÝ»ñ – 10 ï³ñÇ</w:t>
      </w:r>
    </w:p>
    <w:p w:rsidR="00597723" w:rsidRPr="00C42655" w:rsidRDefault="00597723" w:rsidP="00524288">
      <w:pPr>
        <w:pStyle w:val="Footer"/>
        <w:numPr>
          <w:ilvl w:val="0"/>
          <w:numId w:val="33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sz w:val="22"/>
          <w:szCs w:val="22"/>
          <w:lang w:val="uk-UA"/>
        </w:rPr>
        <w:t>Ñ³ßíáÕ³Ï³Ý ï»ËÝÇÏ³ - 1 ï³ñÇ</w:t>
      </w:r>
    </w:p>
    <w:p w:rsidR="00597723" w:rsidRPr="00C42655" w:rsidRDefault="00597723" w:rsidP="00524288">
      <w:pPr>
        <w:pStyle w:val="Footer"/>
        <w:numPr>
          <w:ilvl w:val="0"/>
          <w:numId w:val="33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sz w:val="22"/>
          <w:szCs w:val="22"/>
          <w:lang w:val="uk-UA"/>
        </w:rPr>
        <w:t>éáµáïáï»ËÝÇÏ³ ¨ Ñáëù³ÛÇÝ ·Í»ñ – 3 ï³ñÇ</w:t>
      </w:r>
    </w:p>
    <w:p w:rsidR="00597723" w:rsidRPr="00C42655" w:rsidRDefault="00597723" w:rsidP="00524288">
      <w:pPr>
        <w:pStyle w:val="Footer"/>
        <w:numPr>
          <w:ilvl w:val="0"/>
          <w:numId w:val="33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sz w:val="22"/>
          <w:szCs w:val="22"/>
          <w:lang w:val="uk-UA"/>
        </w:rPr>
        <w:t>³ÛÉ ÑÇÙÝ³Ï³Ý ÙÇçáóÝ»ñ, µ³ÝáÕ ³Ý³ëáõÝÝ»ñ, µ³½Ù³ÙÛ³ ïÝÏ³ñÏÝ»ñ, ÑáÕÇ íñ³ Ï³ï³ñí³Í Ï³åÇï³É Í³Ëë»ñ –5 ï³ñÇ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b/>
          <w:i/>
          <w:lang w:val="uk-UA"/>
        </w:rPr>
      </w:pPr>
      <w:r w:rsidRPr="00C42655">
        <w:rPr>
          <w:rFonts w:ascii="Arial LatArm" w:hAnsi="Arial LatArm"/>
          <w:lang w:val="uk-UA"/>
        </w:rPr>
        <w:t xml:space="preserve">àã ÁÝÃ³óÇÏ ³ÏïÇíÝ»ñÁ ·Ý³Ñ³ïíáõÙ »Ý </w:t>
      </w:r>
      <w:r w:rsidRPr="00C42655">
        <w:rPr>
          <w:rFonts w:ascii="Arial LatArm" w:hAnsi="Arial LatArm"/>
          <w:b/>
          <w:i/>
          <w:lang w:val="uk-UA"/>
        </w:rPr>
        <w:t>ëÏ½µÝ³Ï³Ý, ÙÝ³</w:t>
      </w:r>
      <w:r w:rsidRPr="00C42655">
        <w:rPr>
          <w:rFonts w:ascii="Arial LatArm" w:hAnsi="Arial LatArm"/>
          <w:b/>
          <w:i/>
          <w:lang w:val="uk-UA"/>
        </w:rPr>
        <w:softHyphen/>
        <w:t>óáñ¹³ÛÇÝ (½áõï) ¨ í»ñ³·Ý³Ñ³ïÙ³Ý ³ñÅ»ùÝ»ñáí: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b/>
          <w:i/>
          <w:lang w:val="uk-UA"/>
        </w:rPr>
        <w:t>êÏ½µÝ³Ï³Ý (å³ïÙ³Ï³Ý) ³ñÅ»ùÁ</w:t>
      </w:r>
      <w:r w:rsidRPr="00C42655">
        <w:rPr>
          <w:rFonts w:ascii="Arial LatArm" w:hAnsi="Arial LatArm"/>
          <w:lang w:val="uk-UA"/>
        </w:rPr>
        <w:t xml:space="preserve"> Ï³ñáÕ ¿ Ù»ÏÝ³µ³Ýí»É »ñÏáõ Ó¨áíª</w:t>
      </w:r>
    </w:p>
    <w:p w:rsidR="00597723" w:rsidRPr="00C42655" w:rsidRDefault="00597723" w:rsidP="00524288">
      <w:pPr>
        <w:pStyle w:val="BodyTextIndent"/>
        <w:numPr>
          <w:ilvl w:val="0"/>
          <w:numId w:val="36"/>
        </w:numPr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³ÏïÇíÇ Ó»éùµ»ñÙ³Ý Ï³Ù Ï³éáõóÙ³Ý Å³Ù³Ý³Ï í×³ñí³Í ¹ñ³Ù³Ï³Ý ÙÇçáóÝ»ñÇ ·áõÙ³ñ (Ñ³ïáõóÙ³Ý Çñ³Ï³Ý ³ñÅ»ù),</w:t>
      </w:r>
    </w:p>
    <w:p w:rsidR="00597723" w:rsidRPr="00C42655" w:rsidRDefault="00597723" w:rsidP="00524288">
      <w:pPr>
        <w:pStyle w:val="BodyTextIndent"/>
        <w:numPr>
          <w:ilvl w:val="0"/>
          <w:numId w:val="36"/>
        </w:numPr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³ÏïÇíÇ Ó»éùµ»ñÙ³Ý Ï³Ù Ï³éáõóÙ³Ý Å³Ù³Ý³Ï ÏáÕÙ»ñÇ Ñ³Ù³Ó³ÛÝáõÃÛ³Ùµ áñáßí³Í í×³ñí»ÉÇù ¹ñ³Ù³Ï³Ý ÙÇçáó</w:t>
      </w:r>
      <w:r w:rsidRPr="00C42655">
        <w:rPr>
          <w:rFonts w:ascii="Arial LatArm" w:hAnsi="Arial LatArm"/>
          <w:lang w:val="uk-UA"/>
        </w:rPr>
        <w:softHyphen/>
        <w:t>Ý»ñÇ ·áõÙ³ñ (Ñ³ïáõóÙ³Ý Çñ³Ï³Ý ³ñÅ»ùÁª ³ÏïÇíÇ Ó»éù µ»ñÙ³Ý å³ÑÇ ¹ñáõÃÛ³Ùµ):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b/>
          <w:i/>
          <w:lang w:val="uk-UA"/>
        </w:rPr>
        <w:t>Æñ³Ï³Ý ³ñÅ»ù</w:t>
      </w:r>
      <w:r w:rsidRPr="00C42655">
        <w:rPr>
          <w:rFonts w:ascii="Arial LatArm" w:hAnsi="Arial LatArm"/>
          <w:lang w:val="uk-UA"/>
        </w:rPr>
        <w:t xml:space="preserve"> ³ñï³Ñ³ÛïáõÃÛáõÝÁ ³ÛÝ ·áõÙ³ñÝ ¿, áñáí ³ÏïÇíÝ ³é¨ïñ³Ï³Ý ·áñÍ³ñùÇ ÁÝÃ³óùáõÙ Ï³ñáÕ ¿ ÷áË³Ý³Ï</w:t>
      </w:r>
      <w:r w:rsidRPr="00C42655">
        <w:rPr>
          <w:rFonts w:ascii="Arial LatArm" w:hAnsi="Arial LatArm"/>
          <w:lang w:val="uk-UA"/>
        </w:rPr>
        <w:softHyphen/>
        <w:t>í»É Çñ³½»Ï ¨ å³ïñ³ëï³Ï³Ù ÏáÕÙ»ñÇ ÙÇç¨: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b/>
          <w:i/>
          <w:lang w:val="uk-UA"/>
        </w:rPr>
        <w:t>ì»ñ³·Ý³Ñ³ïÙ³Ý ³ñÅ»ùÁ</w:t>
      </w:r>
      <w:r w:rsidRPr="00C42655">
        <w:rPr>
          <w:rFonts w:ascii="Arial LatArm" w:hAnsi="Arial LatArm"/>
          <w:lang w:val="uk-UA"/>
        </w:rPr>
        <w:t xml:space="preserve"> ³ÏïÇíÇ ³ÛÝ ³ñÅ»ùÝ ¿, áñÁ áñáß</w:t>
      </w:r>
      <w:r w:rsidRPr="00C42655">
        <w:rPr>
          <w:rFonts w:ascii="Arial LatArm" w:hAnsi="Arial LatArm"/>
          <w:lang w:val="uk-UA"/>
        </w:rPr>
        <w:softHyphen/>
        <w:t>íáõÙ ¿ ¹ñ³ í»ñ³·Ý³Ñ³ïÙ³Ý ³ñ¹ÛáõÝùáõÙ: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b/>
          <w:i/>
          <w:lang w:val="uk-UA"/>
        </w:rPr>
        <w:t>ØÝ³óáñ¹³ÛÇÝ ³ñÅ»ùÁ</w:t>
      </w:r>
      <w:r w:rsidRPr="00C42655">
        <w:rPr>
          <w:rFonts w:ascii="Arial LatArm" w:hAnsi="Arial LatArm"/>
          <w:lang w:val="uk-UA"/>
        </w:rPr>
        <w:t xml:space="preserve"> ³ÛÝ ½áõï ·áõÙ³ñÝ ¿, áñÁ Ï³½Ù³Ï»ñ</w:t>
      </w:r>
      <w:r w:rsidRPr="00C42655">
        <w:rPr>
          <w:rFonts w:ascii="Arial LatArm" w:hAnsi="Arial LatArm"/>
          <w:lang w:val="uk-UA"/>
        </w:rPr>
        <w:softHyphen/>
        <w:t>åáõ</w:t>
      </w:r>
      <w:r w:rsidRPr="00C42655">
        <w:rPr>
          <w:rFonts w:ascii="Arial LatArm" w:hAnsi="Arial LatArm"/>
          <w:lang w:val="uk-UA"/>
        </w:rPr>
        <w:softHyphen/>
        <w:t>ÃÛáõÝÁ ³ÏÝÏ³ÉáõÙ ¿ ëï³Ý³É ³ÏïÇíÇóª ¹ñ³ û·ï³Ï³ñ Í³é³Ûáõ</w:t>
      </w:r>
      <w:r w:rsidRPr="00C42655">
        <w:rPr>
          <w:rFonts w:ascii="Arial LatArm" w:hAnsi="Arial LatArm"/>
          <w:lang w:val="uk-UA"/>
        </w:rPr>
        <w:softHyphen/>
        <w:t>ÃÛ³Ý í»ñçáõÙª ¹áõñë·ñÙ³Ý ëå³ëíáÕ Í³Ëë»ñÁ Ñ³Ý»Éáõó Ñ»ïá: ØÇÝã¨ ëáõÛÝ ëï³Ý¹³ñïÇ Ý»ñ¹ñáõÙÁ ÙÝ³óáñ¹³ÛÇÝ ³ñÅ»ù (½áõï ³ñÅ»ù) Ñ³ëÏ³óáõÃÛáõÝÁ Í³é³ÛáõÃÛ³Ý ÁÝÃ³óùáõÙ ÁÝÏ³Éí»É ¿ñ áñå»ë ëÏ½µÝ³Ï³Ý ³ñÅ»ùÇ ¨ ÷³ëï³óÇ Ñ³ßí³ñÏí³Í Ù³ßí³ÍùÇ (³ÙáñïÇ½³óÇ³ÛÇ) ï³ñµ»ñáõÃÛáõÝ, ÇëÏ Í³é³ÛáõÃÛ³Ý í»ñçáõÙª ÉáõÍ³ñ³ÛÇÝ (ã³ÙáñïÇ½³óí³Í) ³ñÅ»ùÇ ·áõÙ³ñ: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àã ÁÝÃ³óÇÏ ³ÏïÇíÝ»ñÁ û·ï³Ï³ñ ß³Ñ³·áñÍÙ³Ý ÁÝÃ³óùáõÙ, Ý³¨ ß³Ñ³·áñÍáõÙÇó ¹áõñë (³Ý·áñÍáõÃÛ³Ý íÇ×³ÏáõÙ) »ÝÃ³ñÏ</w:t>
      </w:r>
      <w:r w:rsidRPr="00C42655">
        <w:rPr>
          <w:rFonts w:ascii="Arial LatArm" w:hAnsi="Arial LatArm"/>
          <w:lang w:val="uk-UA"/>
        </w:rPr>
        <w:softHyphen/>
        <w:t>íáõÙ »Ý Ù³ßí³ÍùÇ ¨ ³ëïÇ×³Ý³µ³ñ ÏáñóÝáõÙ »Ý Çñ»Ýó ëÏ½µ</w:t>
      </w:r>
      <w:r w:rsidRPr="00C42655">
        <w:rPr>
          <w:rFonts w:ascii="Arial LatArm" w:hAnsi="Arial LatArm"/>
          <w:lang w:val="uk-UA"/>
        </w:rPr>
        <w:softHyphen/>
        <w:t>Ý³Ï³Ý ³ñÅ»ùÁ: ØÇç³½·³ÛÇÝ ã³÷³ÝÇßÝ»ñáí, áã ÁÝÃ³óÇÏ ³ÏïÇíÝ»ñÇ Ù³ßí³ÍùÁ ÁÝ¹áõÝíáõÙ ¿ áñå»ë ¹ñ³Ýó ß³Ñ³·áñÍÙ³Ý ³ÙµáÕç ï¨áÕáõÃÛ³Ý ÁÝÃ³óùáõÙ ³ÙáñïÇ½³óÙ³Ý »ÝÃ³Ï³ ·áõÙ³ñÇó Ï³ï³ñíáÕ å³ñµ»ñ³Ï³Ý Ñ³ïÏ³óáõÙ: ²ÙáñïÇ½³óÙ³Ý »ÝÃ³Ï³ ·áõÙ³ñ ¿  áã ÁÝÃ³óÇÏ ³ÏïÇíÇ Ñ³ßí»Ïßé³ÛÇÝ ¨ ÙÝ³óáñ¹³ÛÇÝ ³ñÅ»ùÝ»ñÇ ï³ñµ»ñáõÃÛáõÝÁ:</w:t>
      </w:r>
    </w:p>
    <w:p w:rsidR="00597723" w:rsidRPr="00C42655" w:rsidRDefault="00597723" w:rsidP="00524288">
      <w:pPr>
        <w:spacing w:after="0"/>
        <w:ind w:left="-567" w:firstLine="283"/>
        <w:jc w:val="both"/>
        <w:rPr>
          <w:rFonts w:ascii="Arial LatArm" w:hAnsi="Arial LatArm"/>
          <w:u w:val="single"/>
          <w:lang w:val="uk-UA"/>
        </w:rPr>
      </w:pPr>
      <w:r w:rsidRPr="00C42655">
        <w:rPr>
          <w:rFonts w:ascii="Arial LatArm" w:hAnsi="Arial LatArm"/>
          <w:b/>
          <w:lang w:val="uk-UA"/>
        </w:rPr>
        <w:t xml:space="preserve">àã ÁÝÃ³óÇÏ ³ÏïÇíÝ»ñÇ Ýáñ ³ñ¹ÛáõÝùÇÝ ÷áË³ÝóíáÕ  ³ñÅ»ùÁ Ñ³ßí³ñÏíáõÙ ¿ </w:t>
      </w:r>
      <w:r w:rsidRPr="00C42655">
        <w:rPr>
          <w:rFonts w:ascii="Arial LatArm" w:hAnsi="Arial LatArm"/>
          <w:u w:val="single"/>
          <w:lang w:val="uk-UA"/>
        </w:rPr>
        <w:t>Ù³ë-Ù³ë Áëï ³ÙÇëÝ»ñÇ.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àã ÁÝÃ³óÇÏ ³ÏïÇíÝ»ñÇ Ù³ßí³ÍùÇ å³ï×³é Ï³ñáÕ »Ý Ñ³Ý¹Çë³Ý³É`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³) áã ÁÝÃ³óÇÏ ³ÏïÇíÝ»ñÇ û·ï³·áñÍáõÙÁ (ß³Ñ³·áñÍáõÙÁ),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µ) û·ï³Ï³ñ Å³Ù³Ý³ÏÇ Éñ³Ý³ÉÁ,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·) áã ÁÝÃ³óÇÏ ³ÏïÇíÇ §Í»ñ³Ý³ÉÁ¦ (ï»ËÝáÉá·Ç³Ý»ñÇ, ï»ËÝÇ</w:t>
      </w:r>
      <w:r w:rsidRPr="00C42655">
        <w:rPr>
          <w:rFonts w:ascii="Arial LatArm" w:hAnsi="Arial LatArm"/>
          <w:lang w:val="uk-UA"/>
        </w:rPr>
        <w:softHyphen/>
        <w:t>Ï³ÛÇ, ßáõÏ³Û³Ï³Ý å³Ñ³Ýç³ñÏÇ ÷á÷áËí»Éáõ Ñ»ï Ý³¨ µ³ñáÛ³</w:t>
      </w:r>
      <w:r w:rsidRPr="00C42655">
        <w:rPr>
          <w:rFonts w:ascii="Arial LatArm" w:hAnsi="Arial LatArm"/>
          <w:lang w:val="uk-UA"/>
        </w:rPr>
        <w:softHyphen/>
        <w:t>å»ë Ù³ßí»ÉÁ),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¹) ³Õù³ï³óáõÙÁ (Ñ³Ýù³ÛÇÝ å³ß³ñÝ»ñÁ):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uk-UA"/>
        </w:rPr>
      </w:pPr>
      <w:r w:rsidRPr="00C42655">
        <w:rPr>
          <w:rFonts w:ascii="Arial LatArm" w:hAnsi="Arial LatArm"/>
          <w:lang w:val="uk-UA"/>
        </w:rPr>
        <w:t>îÝï»ë³í³ñÙ³Ý åñ³ÏïÇÏ³ÛáõÙ Ï³ñáÕ »Ý ÏÇñ³éí»É Ù³ßí³Í</w:t>
      </w:r>
      <w:r w:rsidRPr="00C42655">
        <w:rPr>
          <w:rFonts w:ascii="Arial LatArm" w:hAnsi="Arial LatArm"/>
          <w:lang w:val="uk-UA"/>
        </w:rPr>
        <w:softHyphen/>
        <w:t>ùÇ Ñ³ßí³ñÏÙ³Ý µ³½Ù³ÃÇí Ù»Ãá¹Ý»ñ áõ Ùáï»óáõÙÝ»ñ: Î³½Ù³</w:t>
      </w:r>
      <w:r w:rsidRPr="00C42655">
        <w:rPr>
          <w:rFonts w:ascii="Arial LatArm" w:hAnsi="Arial LatArm"/>
          <w:lang w:val="uk-UA"/>
        </w:rPr>
        <w:softHyphen/>
        <w:t>Ï»ñ</w:t>
      </w:r>
      <w:r w:rsidRPr="00C42655">
        <w:rPr>
          <w:rFonts w:ascii="Arial LatArm" w:hAnsi="Arial LatArm"/>
          <w:lang w:val="uk-UA"/>
        </w:rPr>
        <w:softHyphen/>
        <w:t xml:space="preserve">åáõÃÛáõÝÝ»ñÁ, Ù³ßí³ÍùÇ Ï³é³í³ñÙ³Ý Çñ»Ýó ÁÝ¹áõÝ³Í </w:t>
      </w:r>
      <w:r w:rsidRPr="00C42655">
        <w:rPr>
          <w:rFonts w:ascii="Arial LatArm" w:hAnsi="Arial LatArm"/>
          <w:lang w:val="uk-UA"/>
        </w:rPr>
        <w:lastRenderedPageBreak/>
        <w:t>ù³Õ³ù³Ï³ÝáõÃÛáõÝÇó »ÉÝ»Éáí, Ï³ñáÕ »Ý û·ïí»É ó³ÝÏ³ó³Í Ù»Ï Ï³Ù ÙÇ ù³ÝÇ Ù»Ãá¹Ý»ñÇó: ¶áñÍÝ³Ï³ÝáõÙ ³í»ÉÇ Ñ³×³Ë ÏÇñ³é</w:t>
      </w:r>
      <w:r w:rsidRPr="00C42655">
        <w:rPr>
          <w:rFonts w:ascii="Arial LatArm" w:hAnsi="Arial LatArm"/>
          <w:lang w:val="uk-UA"/>
        </w:rPr>
        <w:softHyphen/>
        <w:t>íáõÙ »Ý Ñ»ï¨Û³É Ù»Ãá¹Ý»ñÁª</w:t>
      </w:r>
    </w:p>
    <w:p w:rsidR="00597723" w:rsidRPr="00C42655" w:rsidRDefault="00597723" w:rsidP="00524288">
      <w:pPr>
        <w:pStyle w:val="Footer"/>
        <w:numPr>
          <w:ilvl w:val="0"/>
          <w:numId w:val="34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b/>
          <w:i/>
          <w:sz w:val="22"/>
          <w:szCs w:val="22"/>
          <w:lang w:val="uk-UA"/>
        </w:rPr>
        <w:t>·Í³ÛÇÝ Ï³Ù Ñ³í³ë³ñ³ã³÷</w:t>
      </w:r>
      <w:r w:rsidRPr="00C42655">
        <w:rPr>
          <w:rFonts w:ascii="Arial LatArm" w:hAnsi="Arial LatArm"/>
          <w:sz w:val="22"/>
          <w:szCs w:val="22"/>
          <w:lang w:val="uk-UA"/>
        </w:rPr>
        <w:t xml:space="preserve"> (ï³ñ»Ï³Ý ³ÙáñïÇ½³óÇ³Ý=ëÏ½µÝ³Ï³Ý ³ñÅ»ù- ÙÝ³óáñ¹³ÛÇÝ ³ñÅ»ù/ û·ï³Ï³ñ ß³Ñ³·áñÍÙ³Ý ï³ñÇÝ»ñÇ ÃÇí)</w:t>
      </w:r>
    </w:p>
    <w:p w:rsidR="00597723" w:rsidRPr="00C42655" w:rsidRDefault="00597723" w:rsidP="00524288">
      <w:pPr>
        <w:pStyle w:val="Footer"/>
        <w:numPr>
          <w:ilvl w:val="0"/>
          <w:numId w:val="34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b/>
          <w:i/>
          <w:sz w:val="22"/>
          <w:szCs w:val="22"/>
          <w:lang w:val="uk-UA"/>
        </w:rPr>
        <w:t>ÙÝ³óáñ¹Ç Ýí³½»óÙ³Ý »Õ³Ý³ÏÁ</w:t>
      </w:r>
      <w:r w:rsidRPr="00C42655">
        <w:rPr>
          <w:rFonts w:ascii="Arial LatArm" w:hAnsi="Arial LatArm"/>
          <w:sz w:val="22"/>
          <w:szCs w:val="22"/>
          <w:lang w:val="uk-UA"/>
        </w:rPr>
        <w:t xml:space="preserve"> (¹ñáõÛùÁ=((1- ³ÏïÇíÇ ÙÝ³óáñ¹³ÛÇÝ ³ñÅ»ù/ ëÏ½µÝ³Ï³Ý ³ñÅ»ù)) </w:t>
      </w:r>
      <w:r w:rsidRPr="00C42655">
        <w:rPr>
          <w:rFonts w:ascii="Arial LatArm" w:hAnsi="Arial LatArm"/>
          <w:sz w:val="22"/>
          <w:szCs w:val="22"/>
        </w:rPr>
        <w:t>x</w:t>
      </w:r>
      <w:r w:rsidRPr="00C42655">
        <w:rPr>
          <w:rFonts w:ascii="Arial LatArm" w:hAnsi="Arial LatArm"/>
          <w:sz w:val="22"/>
          <w:szCs w:val="22"/>
          <w:lang w:val="uk-UA"/>
        </w:rPr>
        <w:t>100%)</w:t>
      </w:r>
    </w:p>
    <w:p w:rsidR="00597723" w:rsidRPr="00C42655" w:rsidRDefault="00597723" w:rsidP="00524288">
      <w:pPr>
        <w:pStyle w:val="Footer"/>
        <w:numPr>
          <w:ilvl w:val="0"/>
          <w:numId w:val="34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b/>
          <w:i/>
          <w:sz w:val="22"/>
          <w:szCs w:val="22"/>
          <w:lang w:val="uk-UA"/>
        </w:rPr>
        <w:t>ÏñÏÝ³ÏÇ ¹ñáõÛùáí ³ÙáñïÇ½³óÇ³ÛÇ</w:t>
      </w:r>
      <w:r w:rsidRPr="00C42655">
        <w:rPr>
          <w:rFonts w:ascii="Arial LatArm" w:hAnsi="Arial LatArm"/>
          <w:sz w:val="22"/>
          <w:szCs w:val="22"/>
          <w:lang w:val="uk-UA"/>
        </w:rPr>
        <w:t xml:space="preserve"> »Õ³Ý³ÏÁ (Ù³ßí³ÍùÇ ·áõÙ³ñÁ = ³ÏïÇíÇ ï³ñ»ëÏ½µÇ ëÏ½µÝ³Ï³Ý ³ñÅ»ù </w:t>
      </w:r>
      <w:r w:rsidRPr="00C42655">
        <w:rPr>
          <w:rFonts w:ascii="Arial LatArm" w:hAnsi="Arial LatArm"/>
          <w:sz w:val="22"/>
          <w:szCs w:val="22"/>
        </w:rPr>
        <w:t>x</w:t>
      </w:r>
      <w:r w:rsidRPr="00C42655">
        <w:rPr>
          <w:rFonts w:ascii="Arial LatArm" w:hAnsi="Arial LatArm"/>
          <w:sz w:val="22"/>
          <w:szCs w:val="22"/>
          <w:lang w:val="uk-UA"/>
        </w:rPr>
        <w:t xml:space="preserve"> Ù³ßí³ÍùÇ ÝáñÙ³ </w:t>
      </w:r>
      <w:r w:rsidRPr="00C42655">
        <w:rPr>
          <w:rFonts w:ascii="Arial LatArm" w:hAnsi="Arial LatArm"/>
          <w:sz w:val="22"/>
          <w:szCs w:val="22"/>
        </w:rPr>
        <w:t>x</w:t>
      </w:r>
      <w:r w:rsidRPr="00C42655">
        <w:rPr>
          <w:rFonts w:ascii="Arial LatArm" w:hAnsi="Arial LatArm"/>
          <w:sz w:val="22"/>
          <w:szCs w:val="22"/>
          <w:lang w:val="uk-UA"/>
        </w:rPr>
        <w:t xml:space="preserve"> 2)</w:t>
      </w:r>
    </w:p>
    <w:p w:rsidR="00597723" w:rsidRPr="00C42655" w:rsidRDefault="00597723" w:rsidP="00524288">
      <w:pPr>
        <w:pStyle w:val="Footer"/>
        <w:numPr>
          <w:ilvl w:val="0"/>
          <w:numId w:val="34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b/>
          <w:sz w:val="22"/>
          <w:szCs w:val="22"/>
          <w:lang w:val="uk-UA"/>
        </w:rPr>
      </w:pPr>
      <w:r w:rsidRPr="00C42655">
        <w:rPr>
          <w:rFonts w:ascii="Arial LatArm" w:hAnsi="Arial LatArm"/>
          <w:b/>
          <w:i/>
          <w:sz w:val="22"/>
          <w:szCs w:val="22"/>
          <w:lang w:val="uk-UA"/>
        </w:rPr>
        <w:t>ï³ñÇÝ»ñÇ ·áõÙ³ñÇ »Õ³Ý³ÏÁ</w:t>
      </w:r>
      <w:r w:rsidRPr="00C42655">
        <w:rPr>
          <w:rFonts w:ascii="Arial LatArm" w:hAnsi="Arial LatArm"/>
          <w:sz w:val="22"/>
          <w:szCs w:val="22"/>
          <w:lang w:val="uk-UA"/>
        </w:rPr>
        <w:t xml:space="preserve">   Þ³Ñ³·áñÍÙ³Ý ï³ñÝ»ñÇ ó³ÝÏ³ó³Í ÃíÇ ¹»åùáõÙ ï³ñÇÝ»ñÇ ·áõÙ³ñÁ Ï³ñ»ÉÇ ¿ áñáß»Ï Ñ»ï¨Û³É µ³Ý³Ó¨áí</w:t>
      </w:r>
      <w:r w:rsidRPr="00C42655">
        <w:rPr>
          <w:rFonts w:ascii="Arial LatArm" w:hAnsi="Arial LatArm"/>
          <w:b/>
          <w:sz w:val="22"/>
          <w:szCs w:val="22"/>
          <w:lang w:val="uk-UA"/>
        </w:rPr>
        <w:t>` î¶=</w:t>
      </w:r>
      <w:r w:rsidRPr="00C42655">
        <w:rPr>
          <w:rFonts w:ascii="Arial LatArm" w:hAnsi="Arial LatArm"/>
          <w:b/>
          <w:sz w:val="22"/>
          <w:szCs w:val="22"/>
        </w:rPr>
        <w:t>nx</w:t>
      </w:r>
      <w:r w:rsidRPr="00C42655">
        <w:rPr>
          <w:rFonts w:ascii="Arial LatArm" w:hAnsi="Arial LatArm"/>
          <w:b/>
          <w:sz w:val="22"/>
          <w:szCs w:val="22"/>
          <w:lang w:val="uk-UA"/>
        </w:rPr>
        <w:t>(</w:t>
      </w:r>
      <w:r w:rsidRPr="00C42655">
        <w:rPr>
          <w:rFonts w:ascii="Arial LatArm" w:hAnsi="Arial LatArm"/>
          <w:b/>
          <w:sz w:val="22"/>
          <w:szCs w:val="22"/>
        </w:rPr>
        <w:t>n</w:t>
      </w:r>
      <w:r w:rsidRPr="00C42655">
        <w:rPr>
          <w:rFonts w:ascii="Arial LatArm" w:hAnsi="Arial LatArm"/>
          <w:b/>
          <w:sz w:val="22"/>
          <w:szCs w:val="22"/>
          <w:lang w:val="uk-UA"/>
        </w:rPr>
        <w:t>+1) / 2: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b/>
          <w:i/>
          <w:sz w:val="22"/>
          <w:szCs w:val="22"/>
          <w:lang w:val="uk-UA"/>
        </w:rPr>
        <w:t>¶Í³ÛÇÝ Ï³Ù Ñ³í³ë³ñ³ã³÷ »Õ³Ý³ÏÇ ¹»åùáõÙ µáÉáñ ï³ñÇÝ»ñÇ Ñ³Ù³ñ ³ÙáñïÇ½³óíáõÙ ¿ ÙÇ¨ÝáõÛÝ ·áõÙ³ñÁ</w:t>
      </w:r>
      <w:r w:rsidRPr="00C42655">
        <w:rPr>
          <w:rFonts w:ascii="Arial LatArm" w:hAnsi="Arial LatArm"/>
          <w:b/>
          <w:sz w:val="22"/>
          <w:szCs w:val="22"/>
          <w:lang w:val="uk-UA"/>
        </w:rPr>
        <w:t>:</w:t>
      </w:r>
      <w:r w:rsidRPr="00C42655">
        <w:rPr>
          <w:rFonts w:ascii="Arial LatArm" w:hAnsi="Arial LatArm"/>
          <w:sz w:val="22"/>
          <w:szCs w:val="22"/>
          <w:lang w:val="uk-UA"/>
        </w:rPr>
        <w:t xml:space="preserve"> úñÇÝ³Ï, ³ÏïÇíÇ   ëÏ½µÝ³Ï³Ý ³ñÅ»ùÁ 24000 ¿, ÇëÏ û·ï³Ï³ñ ß³Ñ³·áñÍÙ³Ý Å³ÙÏ»ïÁ 5 ï³ñÇ. ²Û¹ ¹»åùáõÙ µáÉáñ ÑÇÝ· ï³ñÇÝ»ñÇ Ñ³Ù³ñ ÏÑ³ßí³ñÏÇ ³ÙáñïÇ½³óÇ³ 4800 ·áõÙ³ñÇ ã³÷áí (24000</w:t>
      </w:r>
      <w:r w:rsidRPr="00C42655">
        <w:rPr>
          <w:rFonts w:ascii="Arial LatArm" w:hAnsi="Arial LatArm"/>
          <w:sz w:val="22"/>
          <w:szCs w:val="22"/>
        </w:rPr>
        <w:t>x</w:t>
      </w:r>
      <w:r w:rsidRPr="00C42655">
        <w:rPr>
          <w:rFonts w:ascii="Arial LatArm" w:hAnsi="Arial LatArm"/>
          <w:sz w:val="22"/>
          <w:szCs w:val="22"/>
          <w:lang w:val="uk-UA"/>
        </w:rPr>
        <w:t>20/100):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sz w:val="22"/>
          <w:szCs w:val="22"/>
          <w:lang w:val="uk-UA"/>
        </w:rPr>
        <w:t>ØÝ³óáñ¹Ç Ýí³½»óÙ³Ý Ù»Ãá¹Ç ¹»åùáõÙ ß³Ñ³·áñÍÙ³Ý ³é³çÇÝ ï³ñáõÙ ³ÙáñïÇ½³óÇ³ÛÇ ï³ñ»Ï³Ý ïáÏáëÁ Ñ³ßí³ñÏíáõÝ ¿ ëÏ½µÝ³Ï³Ý ³ñÅ»ùÇ, Ñ»ï³·³ ï³ñÇÝ»ñÇÝ` ½áõï Ñ³ßí»ÏßéÇ ³ñÅ»ùÇ ÝÏ³ïÙ³Ùµ: Àëï ÙÝ³óáñ¹Ç Ýí³½»óÙ³Ý »Õ³Ý³ÏÇ Ù³ßí³ÍùÁ Ñ³ßí³ñÏíáõÙ ¿ Ñ»ï¨Û³ÉÏ»ñå.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  <w:lang w:val="uk-UA"/>
        </w:rPr>
      </w:pPr>
      <w:r w:rsidRPr="00C42655">
        <w:rPr>
          <w:rFonts w:ascii="Arial LatArm" w:hAnsi="Arial LatArm"/>
          <w:sz w:val="22"/>
          <w:szCs w:val="22"/>
          <w:lang w:val="uk-UA"/>
        </w:rPr>
        <w:t xml:space="preserve"> ²ÏïÇíÇ ëÏ½µÝ³Ï³Ý ³ñÅ»ùÁ 24000 ¿, ÇëÏ û·ï³Ï³ñ ß³Ñ³·áñÍÙ³Ý Å³ÙÏ»ïÁ 5 ï³ñÇ.</w:t>
      </w:r>
    </w:p>
    <w:p w:rsidR="00597723" w:rsidRPr="00C42655" w:rsidRDefault="00597723" w:rsidP="00524288">
      <w:pPr>
        <w:pStyle w:val="Footer"/>
        <w:numPr>
          <w:ilvl w:val="0"/>
          <w:numId w:val="35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>(24000 x 20%) / 100=4800                                     Ù³ßí³ÍùÁ`   4800,</w:t>
      </w:r>
    </w:p>
    <w:p w:rsidR="00597723" w:rsidRPr="00C42655" w:rsidRDefault="00597723" w:rsidP="00524288">
      <w:pPr>
        <w:pStyle w:val="Footer"/>
        <w:numPr>
          <w:ilvl w:val="0"/>
          <w:numId w:val="35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>(19200 x 20%) / 100=3840                                     Ù³ßí³ÍùÁ`  8640,</w:t>
      </w:r>
    </w:p>
    <w:p w:rsidR="00597723" w:rsidRPr="00C42655" w:rsidRDefault="00597723" w:rsidP="00524288">
      <w:pPr>
        <w:pStyle w:val="Footer"/>
        <w:numPr>
          <w:ilvl w:val="0"/>
          <w:numId w:val="35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>((24000 - 8640) x 20%) / 100=3072                       Ù³ßí³ÍùÁ` 11712,</w:t>
      </w:r>
    </w:p>
    <w:p w:rsidR="00597723" w:rsidRPr="00C42655" w:rsidRDefault="00597723" w:rsidP="00524288">
      <w:pPr>
        <w:pStyle w:val="Footer"/>
        <w:numPr>
          <w:ilvl w:val="0"/>
          <w:numId w:val="35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>((24000 -11712) x 20%) / 100=2458                      Ù³ßí³ÍùÁ` 14170,</w:t>
      </w:r>
    </w:p>
    <w:p w:rsidR="00597723" w:rsidRPr="00C42655" w:rsidRDefault="00597723" w:rsidP="00524288">
      <w:pPr>
        <w:pStyle w:val="Footer"/>
        <w:numPr>
          <w:ilvl w:val="0"/>
          <w:numId w:val="35"/>
        </w:numPr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 xml:space="preserve">((24000 -14170) x 20%) / 100=1966                      Ù³ßí³ÍùÁ` 16136  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 xml:space="preserve">                                                               ÙÝ³óáñ¹` 7864: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 xml:space="preserve">Ð»ï³·³ ï³ñÇÝ»ñÇ ³ÙáñïÇ½³óÇáÝ Ñ³ïÏ³óáõÙÝ»ñÇ Ñ³ëï³ï³·ñí³Í ïáÏáëÁ áñáßíáõÙ ¿ Ñ»ï¨Û³É µ³Ý³Ó¨áí` </w:t>
      </w:r>
      <w:r w:rsidRPr="00C42655">
        <w:rPr>
          <w:rFonts w:ascii="Arial LatArm" w:hAnsi="Arial LatArm"/>
          <w:sz w:val="22"/>
          <w:szCs w:val="22"/>
        </w:rPr>
        <w:tab/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b/>
          <w:sz w:val="22"/>
          <w:szCs w:val="22"/>
        </w:rPr>
      </w:pPr>
      <w:r w:rsidRPr="00C42655">
        <w:rPr>
          <w:rFonts w:ascii="Arial LatArm" w:hAnsi="Arial LatArm"/>
          <w:b/>
          <w:sz w:val="22"/>
          <w:szCs w:val="22"/>
        </w:rPr>
        <w:t xml:space="preserve">                    ¸ñáõÛùÁ=1-(³ÏïÇíÇ ÙÝ³óáñ¹³ÛÇÝ ³ñÅ»ù/³ÏïÇíÇ ëÏ½µÝ³Ï³Ý ³ñÅ»ù)x100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>1-ÇÝ ï³ñÇ  ((1- (19200 / 24000)) x 100%=20%,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>2-ñ¹ ï³ñÇ  (1- ((19200 – 3840) / 24000)) x 100%=36%,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>3-ñ¹ ï³ñÇ  (1- ((15360 – 3072) / 24000)) x 100%=49%: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b/>
          <w:sz w:val="22"/>
          <w:szCs w:val="22"/>
        </w:rPr>
      </w:pPr>
      <w:r w:rsidRPr="00C42655">
        <w:rPr>
          <w:rFonts w:ascii="Arial LatArm" w:hAnsi="Arial LatArm"/>
          <w:b/>
          <w:sz w:val="22"/>
          <w:szCs w:val="22"/>
        </w:rPr>
        <w:t xml:space="preserve"> Àëï ï³ñÇÝ»ñÇ ·áõÙ³ñÇ »Õ³Ý³ÏÇ ÝáõÛÝ ûñÇÝ³ÏÇ ¹»åùáõÙ ÏáõÝ»Ý³Ýù Ñ»ï¨Û³ÉÁ`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b/>
          <w:sz w:val="22"/>
          <w:szCs w:val="22"/>
        </w:rPr>
      </w:pPr>
      <w:r w:rsidRPr="00C42655">
        <w:rPr>
          <w:rFonts w:ascii="Arial LatArm" w:hAnsi="Arial LatArm"/>
          <w:b/>
          <w:sz w:val="22"/>
          <w:szCs w:val="22"/>
        </w:rPr>
        <w:t xml:space="preserve">  S=(5x (5+1)) / 2=15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>1-ÇÝ ï³ñáõÙ ÏÉÇÝÇ` (5/15) x 24000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>2-ñ¹ ï³ñáõÙ ÏÉÇÝÇ` (4/15) x 24000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>3-ñ¹ ï³ñáõÙ`(3/15) x 24000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>4-ñ¹ ï³ñáõÙ` (2/15) x 24000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>5-ñ¹ ï³ñáõÙ` (1/15) x 24000: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rFonts w:ascii="Arial LatArm" w:hAnsi="Arial LatArm"/>
          <w:sz w:val="22"/>
          <w:szCs w:val="22"/>
        </w:rPr>
      </w:pPr>
      <w:r w:rsidRPr="00C42655">
        <w:rPr>
          <w:rFonts w:ascii="Arial LatArm" w:hAnsi="Arial LatArm"/>
          <w:sz w:val="22"/>
          <w:szCs w:val="22"/>
        </w:rPr>
        <w:tab/>
        <w:t>Üß»Ýù, áñ µáÉáñ ¹»åù»ñáõÙ, »Ã» ³ÙáñïÇ½³óÇ³Ý ãÇ Ñ³ßí³ñÏíáõÙ ·Í³ÛÇÝ »Õ³Ý³Ïáí, ÙÇ¨ÝáõÛÝÝ ¿ ³ÛÝ Ñ³ñÏíáÕ ß³ÑáõÛÃÁ áñáß»ÉÇë å»ïù ¿ í»ñ³Ñ³ßí³ñÏíÇ Ñ»Ýó ³Û¹ »Õ³Ý³Ïáí: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en-AU"/>
        </w:rPr>
      </w:pPr>
      <w:r w:rsidRPr="00C42655">
        <w:rPr>
          <w:rFonts w:ascii="Arial LatArm" w:hAnsi="Arial LatArm"/>
          <w:lang w:val="en-AU"/>
        </w:rPr>
        <w:t>Ø³ßí³ÍùÁ Ñ³×³Ë ³ñï³Ñ³ÛïíáõÙ ¿ ïáÏáëÝ»ñáíª ëÏ½µÝ³Ï³Ý ³ñÅ»ùÇ ÝÏ³ïÙ³Ùµ: úñÇÝ³Ï, ·Í³ÛÇÝ »Õ³Ý³Ïáí ³ÙáñïÇ½³óÇ³ Ñ³ßí³ñÏ»Éáõ ¹»åùáõÙ, »Ã» Í³é³ÛáõÃÛ</w:t>
      </w:r>
      <w:bookmarkStart w:id="0" w:name="_GoBack"/>
      <w:bookmarkEnd w:id="0"/>
      <w:r w:rsidRPr="00C42655">
        <w:rPr>
          <w:rFonts w:ascii="Arial LatArm" w:hAnsi="Arial LatArm"/>
          <w:lang w:val="en-AU"/>
        </w:rPr>
        <w:t>³Ý ï¨áÕáõÃÛáõÝÁ 5 ï³ñÇ ¿, ¨ Ý³Ë³ï»ëíáõÙ ¿ ÙÝ³óáñ¹³ÛÇÝ ³ñÅ»ùÇ ½ñáÛ³Ï³Ý ÙÝ³óáñ¹, ³ÙáñïÇ½³óÇ³ÛÇ ï</w:t>
      </w:r>
      <w:r w:rsidR="00D15EFB" w:rsidRPr="00C42655">
        <w:rPr>
          <w:rFonts w:ascii="Arial LatArm" w:hAnsi="Arial LatArm"/>
          <w:lang w:val="en-AU"/>
        </w:rPr>
        <w:t>³ñ»Ï³Ý ÝáñÙ³Ý ÏÉÇÝÇ 20% (100:5)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en-AU"/>
        </w:rPr>
      </w:pPr>
      <w:r w:rsidRPr="00C42655">
        <w:rPr>
          <w:rFonts w:ascii="Arial LatArm" w:hAnsi="Arial LatArm"/>
          <w:b/>
          <w:i/>
          <w:lang w:val="en-AU"/>
        </w:rPr>
        <w:t>Àëï û·ï³Ï³ñ ß³Ñ³·áñÍÙ³Ý ï¨áÕáõÃÛ³Ýª áã ÁÝÃ³óÇÏ ³Ï</w:t>
      </w:r>
      <w:r w:rsidRPr="00C42655">
        <w:rPr>
          <w:rFonts w:ascii="Arial LatArm" w:hAnsi="Arial LatArm"/>
          <w:b/>
          <w:i/>
          <w:lang w:val="en-AU"/>
        </w:rPr>
        <w:softHyphen/>
        <w:t>ïÇí</w:t>
      </w:r>
      <w:r w:rsidRPr="00C42655">
        <w:rPr>
          <w:rFonts w:ascii="Arial LatArm" w:hAnsi="Arial LatArm"/>
          <w:b/>
          <w:i/>
          <w:lang w:val="en-AU"/>
        </w:rPr>
        <w:softHyphen/>
        <w:t>Ý»ñÇ ËÙµ»ñÇ ÙÇçÇÝ ï³ñ»Ï³Ý Ñ³ßí»Ïßé³ÛÇÝ ³ñÅ»ùÁ</w:t>
      </w:r>
      <w:r w:rsidRPr="00C42655">
        <w:rPr>
          <w:rFonts w:ascii="Arial LatArm" w:hAnsi="Arial LatArm"/>
          <w:lang w:val="en-AU"/>
        </w:rPr>
        <w:t xml:space="preserve"> Ï³ñ»ÉÇ ¿ Ñ³ßí³ñÏ»É ï³ñµ»ñ Ùáï»óáõÙÝ»ñáí: ²é³í»É ÏÇñ³é»ÉÇ Ù»Ãá¹</w:t>
      </w:r>
      <w:r w:rsidRPr="00C42655">
        <w:rPr>
          <w:rFonts w:ascii="Arial LatArm" w:hAnsi="Arial LatArm"/>
          <w:lang w:val="en-AU"/>
        </w:rPr>
        <w:softHyphen/>
        <w:t>Ý»ñÁ 3-Ý »Ýª</w:t>
      </w:r>
    </w:p>
    <w:p w:rsidR="00597723" w:rsidRPr="00C42655" w:rsidRDefault="00597723" w:rsidP="00524288">
      <w:pPr>
        <w:pStyle w:val="BodyTextIndent"/>
        <w:numPr>
          <w:ilvl w:val="0"/>
          <w:numId w:val="37"/>
        </w:numPr>
        <w:spacing w:after="0"/>
        <w:ind w:left="-567" w:firstLine="283"/>
        <w:jc w:val="both"/>
        <w:rPr>
          <w:rFonts w:ascii="Arial LatArm" w:hAnsi="Arial LatArm"/>
          <w:lang w:val="en-AU"/>
        </w:rPr>
      </w:pPr>
      <w:r w:rsidRPr="00C42655">
        <w:rPr>
          <w:rFonts w:ascii="Arial LatArm" w:hAnsi="Arial LatArm"/>
          <w:lang w:val="en-AU"/>
        </w:rPr>
        <w:lastRenderedPageBreak/>
        <w:t>ÙÇçÇÝ Å³Ù³Ý³Ï³·ñ³Ï³Ý,</w:t>
      </w:r>
    </w:p>
    <w:p w:rsidR="00597723" w:rsidRPr="00C42655" w:rsidRDefault="00597723" w:rsidP="00524288">
      <w:pPr>
        <w:pStyle w:val="BodyTextIndent"/>
        <w:numPr>
          <w:ilvl w:val="0"/>
          <w:numId w:val="37"/>
        </w:numPr>
        <w:spacing w:after="0"/>
        <w:ind w:left="-567" w:firstLine="283"/>
        <w:jc w:val="both"/>
        <w:rPr>
          <w:rFonts w:ascii="Arial LatArm" w:hAnsi="Arial LatArm"/>
          <w:lang w:val="en-AU"/>
        </w:rPr>
      </w:pPr>
      <w:r w:rsidRPr="00C42655">
        <w:rPr>
          <w:rFonts w:ascii="Arial LatArm" w:hAnsi="Arial LatArm"/>
          <w:lang w:val="en-AU"/>
        </w:rPr>
        <w:t>ÑÇÙÝ³Ï³Ý ÙÇçáóÝ»ñÇ ³åñ³Ýù³ÛÇÝ Ñ³ßí»ÏßéÇ,</w:t>
      </w:r>
    </w:p>
    <w:p w:rsidR="00597723" w:rsidRPr="00C42655" w:rsidRDefault="00597723" w:rsidP="00524288">
      <w:pPr>
        <w:pStyle w:val="BodyTextIndent"/>
        <w:numPr>
          <w:ilvl w:val="0"/>
          <w:numId w:val="37"/>
        </w:numPr>
        <w:spacing w:after="0"/>
        <w:ind w:left="-567" w:firstLine="283"/>
        <w:jc w:val="both"/>
        <w:rPr>
          <w:rFonts w:ascii="Arial LatArm" w:hAnsi="Arial LatArm"/>
          <w:lang w:val="en-AU"/>
        </w:rPr>
      </w:pPr>
      <w:r w:rsidRPr="00C42655">
        <w:rPr>
          <w:rFonts w:ascii="Arial LatArm" w:hAnsi="Arial LatArm"/>
          <w:lang w:val="en-AU"/>
        </w:rPr>
        <w:t>ÙÇçÇÝ Ãí³µ³Ý³Ï³Ý:</w:t>
      </w:r>
    </w:p>
    <w:p w:rsidR="00597723" w:rsidRPr="00C42655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jc w:val="both"/>
        <w:rPr>
          <w:sz w:val="22"/>
          <w:szCs w:val="22"/>
        </w:rPr>
      </w:pPr>
      <w:r w:rsidRPr="00C42655">
        <w:rPr>
          <w:rFonts w:ascii="Arial LatArm" w:hAnsi="Arial LatArm"/>
          <w:b/>
          <w:sz w:val="22"/>
          <w:szCs w:val="22"/>
          <w:u w:val="single"/>
        </w:rPr>
        <w:t>ØÇçÇÝ Å³Ù³Ý³Ï³·ñ³Ï³Ý Ù»Ãá¹Ç</w:t>
      </w:r>
      <w:r w:rsidRPr="00C42655">
        <w:rPr>
          <w:rFonts w:ascii="Arial LatArm" w:hAnsi="Arial LatArm"/>
          <w:sz w:val="22"/>
          <w:szCs w:val="22"/>
        </w:rPr>
        <w:t xml:space="preserve"> ¹»åùáõÙ »É³Ï»ï »Ý ÁÝ¹áõÝ</w:t>
      </w:r>
      <w:r w:rsidRPr="00C42655">
        <w:rPr>
          <w:rFonts w:ascii="Arial LatArm" w:hAnsi="Arial LatArm"/>
          <w:sz w:val="22"/>
          <w:szCs w:val="22"/>
        </w:rPr>
        <w:softHyphen/>
        <w:t>íáõÙ µáÉáñ ³ÙÇëÝ»ñÇ Ï³Ù »é³ÙëÛ³ÏÝ»ñÇ ëÏ½µÇ ÙÝ³óáñ¹Ý»ñÁª ³é³çÇÝ ³Ùëí³ Ï³Ù »é³ÙëÛ³ÏÇ ëÏ½µÇ ÙÝ³óáñ¹Ç Ï»ëÇÝ ³í»É³ó</w:t>
      </w:r>
      <w:r w:rsidRPr="00C42655">
        <w:rPr>
          <w:rFonts w:ascii="Arial LatArm" w:hAnsi="Arial LatArm"/>
          <w:sz w:val="22"/>
          <w:szCs w:val="22"/>
        </w:rPr>
        <w:softHyphen/>
        <w:t>íáõÙ »Ý ÙÛáõë µáÉáñ ³ÙÇëÝ»ñÇ ÙÝ³óáñ¹Ý»ñÁ, ï³ñ»í»ñçÇ ÙÝ³</w:t>
      </w:r>
      <w:r w:rsidRPr="00C42655">
        <w:rPr>
          <w:rFonts w:ascii="Arial LatArm" w:hAnsi="Arial LatArm"/>
          <w:sz w:val="22"/>
          <w:szCs w:val="22"/>
        </w:rPr>
        <w:softHyphen/>
        <w:t>óáñ¹Ç Ï»ëÁ ¨ µ³Å³ÝíáõÙ  12-Ç (³ÙÇëÝ»ñÇ ÃíÇÝ): ú·ï³·áñÍíáõÙ ¿ Ñ»ï¨Û³É µ³Ý³Ó¨Á</w:t>
      </w:r>
      <w:r w:rsidRPr="00C42655">
        <w:rPr>
          <w:position w:val="-10"/>
          <w:sz w:val="22"/>
          <w:szCs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 fillcolor="window">
            <v:imagedata r:id="rId8" o:title=""/>
          </v:shape>
          <o:OLEObject Type="Embed" ProgID="Equation.3" ShapeID="_x0000_i1025" DrawAspect="Content" ObjectID="_1674049519" r:id="rId9"/>
        </w:objec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en-AU"/>
        </w:rPr>
      </w:pPr>
      <w:r w:rsidRPr="00C42655">
        <w:rPr>
          <w:rFonts w:ascii="Arial LatArm" w:hAnsi="Arial LatArm"/>
          <w:b/>
          <w:u w:val="single"/>
          <w:lang w:val="en-AU"/>
        </w:rPr>
        <w:t>ºñÏñáñ¹ Ù»Ãá¹Á</w:t>
      </w:r>
      <w:r w:rsidRPr="00C42655">
        <w:rPr>
          <w:rFonts w:ascii="Arial LatArm" w:hAnsi="Arial LatArm"/>
          <w:lang w:val="en-AU"/>
        </w:rPr>
        <w:t xml:space="preserve"> ÑÇÙÝí³Í ¿ ³åñ³Ýù³ÛÇÝ Ñ³ßí»ÏßéÇ ëÏ½µáõÝ</w:t>
      </w:r>
      <w:r w:rsidRPr="00C42655">
        <w:rPr>
          <w:rFonts w:ascii="Arial LatArm" w:hAnsi="Arial LatArm"/>
          <w:lang w:val="en-AU"/>
        </w:rPr>
        <w:softHyphen/>
        <w:t>ùÇ íñ³ª ï³ñ»ëÏ½µÇ ÙÝ³óáñ¹ÇÝ ³í»É³óíáõÙ ¿ ï³ñí³ ÁÝÃ³óùáõÙ ·áñÍ³ñÏÙ³Ý »ÝÃ³Ï³ áã ÁÝÃ³óÇÏ ³ÏïÇíÝ»ñÇ ÙÇçÇÝ ï³ñ»Ï³Ý ³ñÅ»ùÁ ¨ Ñ³ÝíáõÙ ¹áõñë·ñÙ³Ý (ûï³ñÙ³Ý) »ÝÃ³Ï³ Ù³ëÇ ÙÇçÇÝ ï³ñ»Ï³Ý ³ñÅ»ùÁª Áëï Ñ»ï¨Û³É µ³Ý³Ó¨Çª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en-AU"/>
        </w:rPr>
      </w:pPr>
      <w:r w:rsidRPr="00C42655">
        <w:rPr>
          <w:rFonts w:ascii="Arial LatArm" w:hAnsi="Arial LatArm"/>
          <w:position w:val="-20"/>
        </w:rPr>
        <w:object w:dxaOrig="2219" w:dyaOrig="540">
          <v:shape id="_x0000_i1026" type="#_x0000_t75" style="width:111pt;height:27pt" o:ole="" fillcolor="window">
            <v:imagedata r:id="rId10" o:title=""/>
          </v:shape>
          <o:OLEObject Type="Embed" ProgID="Equation.3" ShapeID="_x0000_i1026" DrawAspect="Content" ObjectID="_1674049520" r:id="rId11"/>
        </w:object>
      </w:r>
      <w:r w:rsidRPr="00C42655">
        <w:rPr>
          <w:rFonts w:ascii="Arial LatArm" w:hAnsi="Arial LatArm"/>
          <w:lang w:val="en-AU"/>
        </w:rPr>
        <w:t>,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en-AU"/>
        </w:rPr>
      </w:pPr>
      <w:r w:rsidRPr="00C42655">
        <w:rPr>
          <w:rFonts w:ascii="Arial LatArm" w:hAnsi="Arial LatArm"/>
          <w:lang w:val="en-AU"/>
        </w:rPr>
        <w:t xml:space="preserve">áñï»Õª 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en-AU"/>
        </w:rPr>
      </w:pPr>
      <w:r w:rsidRPr="00C42655">
        <w:rPr>
          <w:rFonts w:ascii="Arial LatArm" w:hAnsi="Arial LatArm"/>
          <w:lang w:val="en-AU"/>
        </w:rPr>
        <w:t>Ø</w:t>
      </w:r>
      <w:r w:rsidRPr="00C42655">
        <w:rPr>
          <w:rFonts w:ascii="Arial LatArm" w:hAnsi="Arial LatArm"/>
          <w:vertAlign w:val="subscript"/>
          <w:lang w:val="en-AU"/>
        </w:rPr>
        <w:t>0</w:t>
      </w:r>
      <w:r w:rsidRPr="00C42655">
        <w:rPr>
          <w:rFonts w:ascii="Arial LatArm" w:hAnsi="Arial LatArm"/>
          <w:lang w:val="en-AU"/>
        </w:rPr>
        <w:t>-Ý ï³ñ»ëÏ½µÇ ¹ñáõÃÛ³Ùµ ³éÏ³ ³ÏïÇíÝ»ñÇ ëÏ½µÝ³Ï³Ý ³ñÅ»ùÝ ¿,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en-AU"/>
        </w:rPr>
      </w:pPr>
      <w:r w:rsidRPr="00C42655">
        <w:rPr>
          <w:rFonts w:ascii="Arial LatArm" w:hAnsi="Arial LatArm"/>
          <w:lang w:val="en-AU"/>
        </w:rPr>
        <w:t>Ø</w:t>
      </w:r>
      <w:r w:rsidRPr="00C42655">
        <w:rPr>
          <w:rFonts w:ascii="Arial LatArm" w:hAnsi="Arial LatArm"/>
          <w:vertAlign w:val="subscript"/>
          <w:lang w:val="en-AU"/>
        </w:rPr>
        <w:t>1</w:t>
      </w:r>
      <w:r w:rsidRPr="00C42655">
        <w:rPr>
          <w:rFonts w:ascii="Arial LatArm" w:hAnsi="Arial LatArm"/>
          <w:lang w:val="en-AU"/>
        </w:rPr>
        <w:t>-Á  åÉ³Ý³ÛÇÝ Å³Ù³Ý³Ï³ßñç³ÝáõÙ ß³Ñ³·áñÍÙ³Ý Ñ³ÝÓÝíáÕ áã ÁÝÃ³óÇÏ ³ÏïÇíÝ»ñÇ ëÏ½µÝ³Ï³Ý ³ñÅ»ùÝ ¿,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en-AU"/>
        </w:rPr>
      </w:pPr>
      <w:r w:rsidRPr="00C42655">
        <w:rPr>
          <w:rFonts w:ascii="Arial LatArm" w:hAnsi="Arial LatArm"/>
          <w:lang w:val="en-AU"/>
        </w:rPr>
        <w:t>Ø</w:t>
      </w:r>
      <w:r w:rsidRPr="00C42655">
        <w:rPr>
          <w:rFonts w:ascii="Arial LatArm" w:hAnsi="Arial LatArm"/>
          <w:vertAlign w:val="subscript"/>
          <w:lang w:val="en-AU"/>
        </w:rPr>
        <w:t>2</w:t>
      </w:r>
      <w:r w:rsidRPr="00C42655">
        <w:rPr>
          <w:rFonts w:ascii="Arial LatArm" w:hAnsi="Arial LatArm"/>
          <w:lang w:val="en-AU"/>
        </w:rPr>
        <w:t>-Á åÉ³Ý³ÛÇÝ Å³Ù³Ý³Ï³ßñç³ÝáõÙ ¹áõñë·ñÙ³Ý »ÝÃ³Ï³ ³ÏïÇíÝ»ñÇ ëÏ½µÝ³Ï³Ý ³ñÅ»ùÝ ¿,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en-AU"/>
        </w:rPr>
      </w:pPr>
      <w:r w:rsidRPr="00C42655">
        <w:rPr>
          <w:rFonts w:ascii="Arial LatArm" w:hAnsi="Arial LatArm"/>
          <w:lang w:val="en-AU"/>
        </w:rPr>
        <w:t>t – åÉ³Ý³ÛÇÝ Å³Ù³Ý³ÏÇ ß³Ñ³·áñÍÙ³Ý (³ßË³ï»Éáõ) ³ÙÇë</w:t>
      </w:r>
      <w:r w:rsidRPr="00C42655">
        <w:rPr>
          <w:rFonts w:ascii="Arial LatArm" w:hAnsi="Arial LatArm"/>
          <w:lang w:val="en-AU"/>
        </w:rPr>
        <w:softHyphen/>
        <w:t>Ý»ñÇ ÃÇíÝ ¿:</w:t>
      </w:r>
    </w:p>
    <w:p w:rsidR="00597723" w:rsidRPr="00C42655" w:rsidRDefault="00597723" w:rsidP="00524288">
      <w:pPr>
        <w:pStyle w:val="BodyTextIndent"/>
        <w:spacing w:after="0"/>
        <w:ind w:left="-567" w:firstLine="283"/>
        <w:jc w:val="both"/>
        <w:rPr>
          <w:rFonts w:ascii="Arial LatArm" w:hAnsi="Arial LatArm"/>
          <w:lang w:val="en-AU"/>
        </w:rPr>
      </w:pPr>
      <w:r w:rsidRPr="00C42655">
        <w:rPr>
          <w:rFonts w:ascii="Arial LatArm" w:hAnsi="Arial LatArm"/>
          <w:lang w:val="en-AU"/>
        </w:rPr>
        <w:t>ÆÝãå»ë Ýßí»ó, ëáíáñ³µ³ñ í»ñóíáõÙ »Ý ÉñÇí ³ÙÇëÝ»ñÁ: ºñµ ß³ñÅÁ (·áñÍ³ñÏáõÙÁ, ¹áõñë·ñáõÙÁ) Ý³Ë³ï»ëí³Í ¿ »é³ÙëÛ³Ï</w:t>
      </w:r>
      <w:r w:rsidRPr="00C42655">
        <w:rPr>
          <w:rFonts w:ascii="Arial LatArm" w:hAnsi="Arial LatArm"/>
          <w:lang w:val="en-AU"/>
        </w:rPr>
        <w:softHyphen/>
        <w:t>Ý»</w:t>
      </w:r>
      <w:r w:rsidRPr="00C42655">
        <w:rPr>
          <w:rFonts w:ascii="Arial LatArm" w:hAnsi="Arial LatArm"/>
          <w:lang w:val="en-AU"/>
        </w:rPr>
        <w:softHyphen/>
        <w:t>ñáí, ÁÝ¹áõÝí³Í ¿ ³é³çÇÝ »é³ÙëÛ³ÏáõÙ ß³Ñ³·áñÍÙ³Ý Ñ³ÝÓÝí»</w:t>
      </w:r>
      <w:r w:rsidRPr="00C42655">
        <w:rPr>
          <w:rFonts w:ascii="Arial LatArm" w:hAnsi="Arial LatArm"/>
          <w:lang w:val="en-AU"/>
        </w:rPr>
        <w:softHyphen/>
        <w:t>ÉÇù ³ÏïÇíÝ»ñÇ ³ßË³ï³Í ³ÙÇëÝ»ñÇ ÃÇíÁ í»ñóÝ»É 10, ÙÛáõëÝ»</w:t>
      </w:r>
      <w:r w:rsidRPr="00C42655">
        <w:rPr>
          <w:rFonts w:ascii="Arial LatArm" w:hAnsi="Arial LatArm"/>
          <w:lang w:val="en-AU"/>
        </w:rPr>
        <w:softHyphen/>
        <w:t>ñÇÝÁ Ñ³Ù³å³ï³ëË³Ý³µ³ñª 7, 4, 1 ³ÙÇë: ¸áõñë·ñÙ³Ý ¹»åùáõÙ ÁÝ¹Ñ³Ï³é³ÏÁª ³é³çÇÝ »é³ÙëÛ³ÏÇÝÁª 1, »ñÏñáñ¹ÇÝÁª 4, »ññáñ</w:t>
      </w:r>
      <w:r w:rsidRPr="00C42655">
        <w:rPr>
          <w:rFonts w:ascii="Arial LatArm" w:hAnsi="Arial LatArm"/>
          <w:lang w:val="en-AU"/>
        </w:rPr>
        <w:softHyphen/>
        <w:t>¹ÇÝÁª 7 ¨ ãáññáñ¹ÇÝÁª 10:</w:t>
      </w:r>
    </w:p>
    <w:p w:rsidR="00597723" w:rsidRPr="00793CE1" w:rsidRDefault="00597723" w:rsidP="00524288">
      <w:pPr>
        <w:pStyle w:val="Footer"/>
        <w:tabs>
          <w:tab w:val="clear" w:pos="4153"/>
          <w:tab w:val="clear" w:pos="8306"/>
        </w:tabs>
        <w:spacing w:line="276" w:lineRule="auto"/>
        <w:ind w:left="-567" w:firstLine="283"/>
        <w:rPr>
          <w:rFonts w:ascii="Arial LatArm" w:hAnsi="Arial LatArm"/>
          <w:b/>
          <w:sz w:val="24"/>
          <w:szCs w:val="24"/>
        </w:rPr>
      </w:pPr>
    </w:p>
    <w:p w:rsidR="00597723" w:rsidRPr="00533BEE" w:rsidRDefault="00597723" w:rsidP="00524288">
      <w:pPr>
        <w:tabs>
          <w:tab w:val="left" w:pos="284"/>
          <w:tab w:val="left" w:pos="567"/>
        </w:tabs>
        <w:spacing w:after="0"/>
        <w:ind w:left="-567" w:firstLine="283"/>
        <w:jc w:val="both"/>
        <w:rPr>
          <w:rFonts w:ascii="Sylfaen" w:hAnsi="Sylfaen"/>
          <w:b/>
          <w:sz w:val="26"/>
          <w:szCs w:val="26"/>
          <w:lang w:val="en-AU"/>
        </w:rPr>
      </w:pPr>
      <w:r w:rsidRPr="00533BEE">
        <w:rPr>
          <w:rFonts w:ascii="Sylfaen" w:hAnsi="Sylfaen"/>
          <w:b/>
          <w:sz w:val="26"/>
          <w:szCs w:val="26"/>
          <w:lang w:val="en-US"/>
        </w:rPr>
        <w:t>Թեմա</w:t>
      </w:r>
      <w:r w:rsidRPr="00533BEE">
        <w:rPr>
          <w:b/>
          <w:sz w:val="26"/>
          <w:szCs w:val="26"/>
          <w:lang w:val="uk-UA"/>
        </w:rPr>
        <w:t>5.</w:t>
      </w:r>
      <w:r w:rsidR="00533BEE">
        <w:rPr>
          <w:b/>
          <w:sz w:val="26"/>
          <w:szCs w:val="26"/>
          <w:lang w:val="en-US"/>
        </w:rPr>
        <w:t xml:space="preserve"> </w:t>
      </w:r>
      <w:r w:rsidR="00533BEE">
        <w:rPr>
          <w:rFonts w:ascii="Sylfaen" w:hAnsi="Sylfaen"/>
          <w:b/>
          <w:sz w:val="26"/>
          <w:szCs w:val="26"/>
          <w:lang w:val="en-US"/>
        </w:rPr>
        <w:t>ՖԻՆԱՆՍԱԿԱՆ ՌԻՍԿԵՐԻ ԿԱՌԱՎԱՐՈՒՄԸ</w:t>
      </w:r>
    </w:p>
    <w:p w:rsidR="00643594" w:rsidRPr="00533BEE" w:rsidRDefault="00C5276B" w:rsidP="00524288">
      <w:pPr>
        <w:tabs>
          <w:tab w:val="left" w:pos="284"/>
          <w:tab w:val="left" w:pos="567"/>
        </w:tabs>
        <w:spacing w:after="0"/>
        <w:ind w:left="-567" w:firstLine="283"/>
        <w:jc w:val="both"/>
        <w:rPr>
          <w:lang w:val="en-US"/>
        </w:rPr>
      </w:pPr>
      <w:r>
        <w:rPr>
          <w:rFonts w:ascii="Sylfaen" w:hAnsi="Sylfaen" w:cs="Sylfaen"/>
        </w:rPr>
        <w:t>Ռիսկն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հիմնական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գործոններից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793CE1">
        <w:rPr>
          <w:lang w:val="en-AU"/>
        </w:rPr>
        <w:t xml:space="preserve">, </w:t>
      </w:r>
      <w:r>
        <w:rPr>
          <w:rFonts w:ascii="Sylfaen" w:hAnsi="Sylfaen" w:cs="Sylfaen"/>
        </w:rPr>
        <w:t>որն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ազդում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ներդրողների</w:t>
      </w:r>
      <w:r w:rsidRPr="00793CE1">
        <w:rPr>
          <w:lang w:val="en-AU"/>
        </w:rPr>
        <w:t xml:space="preserve">, </w:t>
      </w:r>
      <w:r>
        <w:rPr>
          <w:rFonts w:ascii="Sylfaen" w:hAnsi="Sylfaen" w:cs="Sylfaen"/>
        </w:rPr>
        <w:t>տնային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տնտեսությունների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793CE1">
        <w:rPr>
          <w:lang w:val="en-AU"/>
        </w:rPr>
        <w:t xml:space="preserve">, </w:t>
      </w:r>
      <w:r>
        <w:rPr>
          <w:rFonts w:ascii="Sylfaen" w:hAnsi="Sylfaen" w:cs="Sylfaen"/>
        </w:rPr>
        <w:t>հատկապես</w:t>
      </w:r>
      <w:r w:rsidRPr="00793CE1">
        <w:rPr>
          <w:lang w:val="en-AU"/>
        </w:rPr>
        <w:t xml:space="preserve">, </w:t>
      </w:r>
      <w:r>
        <w:rPr>
          <w:rFonts w:ascii="Sylfaen" w:hAnsi="Sylfaen" w:cs="Sylfaen"/>
        </w:rPr>
        <w:t>ֆինանսական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կազմակերպությունների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որոշումների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վրա։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Այս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համատեքստում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զարմանալի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չէ</w:t>
      </w:r>
      <w:r w:rsidRPr="00533BEE">
        <w:rPr>
          <w:lang w:val="en-US"/>
        </w:rPr>
        <w:t xml:space="preserve">, </w:t>
      </w:r>
      <w:r>
        <w:rPr>
          <w:rFonts w:ascii="Sylfaen" w:hAnsi="Sylfaen" w:cs="Sylfaen"/>
        </w:rPr>
        <w:t>որ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ֆինանսական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համակարգի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զգալի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մասը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ծառայում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ռիսկերի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արդյունավետ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տեղաբաշխմանը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շուկայի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մասնակիցների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միջև։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Ռիսկերի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տեղաբաշխման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գործառույթը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հնարավորություն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տալիս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շուկայի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մասնակիցներին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ընտրելու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ռիսկի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մակարդակը</w:t>
      </w:r>
      <w:r w:rsidRPr="00533BEE">
        <w:rPr>
          <w:lang w:val="en-US"/>
        </w:rPr>
        <w:t xml:space="preserve">, </w:t>
      </w:r>
      <w:r>
        <w:rPr>
          <w:rFonts w:ascii="Sylfaen" w:hAnsi="Sylfaen" w:cs="Sylfaen"/>
        </w:rPr>
        <w:t>որն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առավելագույնն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համապատասխանում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իրենց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նպատակներին</w:t>
      </w:r>
      <w:r w:rsidRPr="00533BEE">
        <w:rPr>
          <w:lang w:val="en-US"/>
        </w:rPr>
        <w:t xml:space="preserve">, </w:t>
      </w:r>
      <w:r>
        <w:rPr>
          <w:rFonts w:ascii="Sylfaen" w:hAnsi="Sylfaen" w:cs="Sylfaen"/>
        </w:rPr>
        <w:t>ինչն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էլ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հերթին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նպաստում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միջոցների</w:t>
      </w:r>
      <w:r w:rsidR="00533BEE">
        <w:rPr>
          <w:rFonts w:ascii="Sylfaen" w:hAnsi="Sylfaen" w:cs="Sylfaen"/>
          <w:lang w:val="en-US"/>
        </w:rPr>
        <w:t xml:space="preserve"> </w:t>
      </w:r>
      <w:r w:rsidRPr="00533BEE">
        <w:rPr>
          <w:lang w:val="en-US"/>
        </w:rPr>
        <w:t>/</w:t>
      </w:r>
      <w:r>
        <w:rPr>
          <w:rFonts w:ascii="Sylfaen" w:hAnsi="Sylfaen" w:cs="Sylfaen"/>
        </w:rPr>
        <w:t>ակտիվների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արդյունավետ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տեղաբաշխմանը։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Միջոցների</w:t>
      </w:r>
      <w:r w:rsidRPr="00533BEE">
        <w:rPr>
          <w:lang w:val="en-US"/>
        </w:rPr>
        <w:t>/</w:t>
      </w:r>
      <w:r w:rsidR="00533BEE">
        <w:rPr>
          <w:lang w:val="en-US"/>
        </w:rPr>
        <w:t xml:space="preserve"> </w:t>
      </w:r>
      <w:r>
        <w:rPr>
          <w:rFonts w:ascii="Sylfaen" w:hAnsi="Sylfaen" w:cs="Sylfaen"/>
        </w:rPr>
        <w:t>ակտիվների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արդյունավետ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տեղաբաշխումը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ենթադրում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եկամուտների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ռիսկերի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գնահատում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ապագա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որոշակի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ժամանակահատվածի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համար։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Ռիսկերի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ազդեցության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գնահատումը</w:t>
      </w:r>
      <w:r w:rsidRPr="00533BEE">
        <w:rPr>
          <w:lang w:val="en-US"/>
        </w:rPr>
        <w:t xml:space="preserve">, </w:t>
      </w:r>
      <w:r>
        <w:rPr>
          <w:rFonts w:ascii="Sylfaen" w:hAnsi="Sylfaen" w:cs="Sylfaen"/>
        </w:rPr>
        <w:t>ինչպես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նաև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տեղաբաշխելու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վերահսկելու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ուղիների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վերլուծությունը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պահանջում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մաթեմատիկական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հաշվողական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գործիքների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մեծ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զինանոցի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կիրառություն։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Իրապես</w:t>
      </w:r>
      <w:r w:rsidRPr="00533BEE">
        <w:rPr>
          <w:lang w:val="en-US"/>
        </w:rPr>
        <w:t xml:space="preserve">, </w:t>
      </w:r>
      <w:r>
        <w:rPr>
          <w:rFonts w:ascii="Sylfaen" w:hAnsi="Sylfaen" w:cs="Sylfaen"/>
        </w:rPr>
        <w:t>ժամանակակից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ֆինանսական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մոդելները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ներառում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հավանականության</w:t>
      </w:r>
      <w:r w:rsidRPr="00533BEE">
        <w:rPr>
          <w:lang w:val="en-US"/>
        </w:rPr>
        <w:t xml:space="preserve">, </w:t>
      </w:r>
      <w:r>
        <w:rPr>
          <w:rFonts w:ascii="Sylfaen" w:hAnsi="Sylfaen" w:cs="Sylfaen"/>
        </w:rPr>
        <w:t>օպտիմիզացիայի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գնահատման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տեսությունների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բարդ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կիրառություններ</w:t>
      </w:r>
      <w:r w:rsidRPr="00533BEE">
        <w:rPr>
          <w:lang w:val="en-US"/>
        </w:rPr>
        <w:t xml:space="preserve">, </w:t>
      </w:r>
      <w:r>
        <w:rPr>
          <w:rFonts w:ascii="Sylfaen" w:hAnsi="Sylfaen" w:cs="Sylfaen"/>
        </w:rPr>
        <w:t>որոնց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հիմնական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ուղղությունների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ներկայացումը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հանդիսանում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այս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դասընթացի</w:t>
      </w:r>
      <w:r w:rsidR="00533BE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նպատակը։</w:t>
      </w:r>
    </w:p>
    <w:p w:rsidR="00961553" w:rsidRDefault="00643594" w:rsidP="00524288">
      <w:pPr>
        <w:tabs>
          <w:tab w:val="left" w:pos="284"/>
          <w:tab w:val="left" w:pos="567"/>
        </w:tabs>
        <w:spacing w:after="0"/>
        <w:ind w:left="-567" w:firstLine="283"/>
        <w:jc w:val="both"/>
        <w:rPr>
          <w:lang w:val="en-US"/>
        </w:rPr>
      </w:pPr>
      <w:r w:rsidRPr="00533BEE">
        <w:rPr>
          <w:lang w:val="en-US"/>
        </w:rPr>
        <w:tab/>
      </w:r>
      <w:r w:rsidR="00C5276B" w:rsidRPr="00643594">
        <w:rPr>
          <w:rFonts w:ascii="Sylfaen" w:hAnsi="Sylfaen" w:cs="Sylfaen"/>
          <w:b/>
        </w:rPr>
        <w:t>Ռիսկերի</w:t>
      </w:r>
      <w:r w:rsidR="00533BEE">
        <w:rPr>
          <w:rFonts w:ascii="Sylfaen" w:hAnsi="Sylfaen" w:cs="Sylfaen"/>
          <w:b/>
          <w:lang w:val="en-US"/>
        </w:rPr>
        <w:t xml:space="preserve"> </w:t>
      </w:r>
      <w:r w:rsidR="00C5276B" w:rsidRPr="00643594">
        <w:rPr>
          <w:rFonts w:ascii="Sylfaen" w:hAnsi="Sylfaen" w:cs="Sylfaen"/>
          <w:b/>
        </w:rPr>
        <w:t>կառավարման</w:t>
      </w:r>
      <w:r w:rsidR="00533BEE">
        <w:rPr>
          <w:rFonts w:ascii="Sylfaen" w:hAnsi="Sylfaen" w:cs="Sylfaen"/>
          <w:b/>
          <w:lang w:val="en-US"/>
        </w:rPr>
        <w:t xml:space="preserve"> </w:t>
      </w:r>
      <w:r w:rsidR="00C5276B" w:rsidRPr="00643594">
        <w:rPr>
          <w:rFonts w:ascii="Sylfaen" w:hAnsi="Sylfaen" w:cs="Sylfaen"/>
          <w:b/>
        </w:rPr>
        <w:t>գործընթացը։</w:t>
      </w:r>
      <w:r w:rsidR="00533BEE">
        <w:rPr>
          <w:rFonts w:ascii="Sylfaen" w:hAnsi="Sylfaen" w:cs="Sylfaen"/>
          <w:b/>
          <w:lang w:val="en-US"/>
        </w:rPr>
        <w:t xml:space="preserve"> </w:t>
      </w:r>
      <w:r w:rsidR="00C5276B">
        <w:rPr>
          <w:rFonts w:ascii="Sylfaen" w:hAnsi="Sylfaen" w:cs="Sylfaen"/>
        </w:rPr>
        <w:t>Ռիսկերն</w:t>
      </w:r>
      <w:r w:rsidR="00533BE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այնքան</w:t>
      </w:r>
      <w:r w:rsidR="00533BE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տեսանելի</w:t>
      </w:r>
      <w:r w:rsidR="00533BE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չեն</w:t>
      </w:r>
      <w:r w:rsidR="00C5276B" w:rsidRPr="00533BEE">
        <w:rPr>
          <w:lang w:val="en-US"/>
        </w:rPr>
        <w:t xml:space="preserve">, </w:t>
      </w:r>
      <w:r w:rsidR="00C5276B">
        <w:rPr>
          <w:rFonts w:ascii="Sylfaen" w:hAnsi="Sylfaen" w:cs="Sylfaen"/>
        </w:rPr>
        <w:t>որքան</w:t>
      </w:r>
      <w:r w:rsidR="00533BE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եկամուտները</w:t>
      </w:r>
      <w:r w:rsidR="00533BE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և</w:t>
      </w:r>
      <w:r w:rsidR="00533BE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ծախսերը</w:t>
      </w:r>
      <w:r w:rsidR="00C5276B" w:rsidRPr="00533BEE">
        <w:rPr>
          <w:lang w:val="en-US"/>
        </w:rPr>
        <w:t xml:space="preserve">, </w:t>
      </w:r>
      <w:r w:rsidR="00C5276B">
        <w:rPr>
          <w:rFonts w:ascii="Sylfaen" w:hAnsi="Sylfaen" w:cs="Sylfaen"/>
        </w:rPr>
        <w:t>չնայած</w:t>
      </w:r>
      <w:r w:rsidR="00533BE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այս</w:t>
      </w:r>
      <w:r w:rsidR="00533BE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օրվա</w:t>
      </w:r>
      <w:r w:rsidR="00533BE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ռիսկերը</w:t>
      </w:r>
      <w:r w:rsidR="00533BE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վաղվա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հնարավոր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կորուստներն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են։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Այնուամենայնիվ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դա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չի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նշանակում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որ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ֆինանսական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ռիսկերը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որոնք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ծագում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ապագայի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անորոշությունից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հնարավոր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չէ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կառավարել։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Ռիսկերի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կառավարումն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իրենից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ներկայացնում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անընդհատ</w:t>
      </w:r>
      <w:r w:rsidR="00723A1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գործըն</w:t>
      </w:r>
      <w:r w:rsidR="00723A1E">
        <w:rPr>
          <w:rFonts w:ascii="Sylfaen" w:hAnsi="Sylfaen" w:cs="Sylfaen"/>
          <w:lang w:val="en-US"/>
        </w:rPr>
        <w:t xml:space="preserve">թաց: </w:t>
      </w:r>
      <w:r w:rsidR="00C5276B">
        <w:rPr>
          <w:rFonts w:ascii="Sylfaen" w:hAnsi="Sylfaen" w:cs="Sylfaen"/>
        </w:rPr>
        <w:t>Սակայնայն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գործընթաց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որը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գործնականում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հազվադեպ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հարթ</w:t>
      </w:r>
      <w:r w:rsidR="00723A1E">
        <w:rPr>
          <w:rFonts w:ascii="Sylfaen" w:hAnsi="Sylfaen" w:cs="Sylfaen"/>
          <w:lang w:val="en-US"/>
        </w:rPr>
        <w:t xml:space="preserve"> ը</w:t>
      </w:r>
      <w:r w:rsidR="00C5276B">
        <w:rPr>
          <w:rFonts w:ascii="Sylfaen" w:hAnsi="Sylfaen" w:cs="Sylfaen"/>
        </w:rPr>
        <w:t>նթանում</w:t>
      </w:r>
      <w:r w:rsidR="00C5276B" w:rsidRPr="00723A1E">
        <w:rPr>
          <w:lang w:val="en-US"/>
        </w:rPr>
        <w:t xml:space="preserve">. </w:t>
      </w:r>
      <w:r w:rsidR="00723A1E">
        <w:rPr>
          <w:rFonts w:ascii="Sylfaen" w:hAnsi="Sylfaen" w:cs="Sylfaen"/>
        </w:rPr>
        <w:t>Ե</w:t>
      </w:r>
      <w:r w:rsidR="00C5276B">
        <w:rPr>
          <w:rFonts w:ascii="Sylfaen" w:hAnsi="Sylfaen" w:cs="Sylfaen"/>
        </w:rPr>
        <w:t>րբեմն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հիմնական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խնդիրը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lastRenderedPageBreak/>
        <w:t>ճանաչումն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մեկ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այլ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դեպքում՝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արդյունավետ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փոխանցումը</w:t>
      </w:r>
      <w:r w:rsidR="00C5276B" w:rsidRPr="00723A1E">
        <w:rPr>
          <w:lang w:val="en-US"/>
        </w:rPr>
        <w:t xml:space="preserve">: </w:t>
      </w:r>
      <w:r w:rsidR="00C5276B">
        <w:rPr>
          <w:rFonts w:ascii="Sylfaen" w:hAnsi="Sylfaen" w:cs="Sylfaen"/>
        </w:rPr>
        <w:t>Ռիսկերի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կառավարման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գործընթացը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միտված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չէ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միայն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ռիսկերի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անընդհատ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նվազեցմանը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քանի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որ</w:t>
      </w:r>
      <w:r w:rsidR="00723A1E">
        <w:rPr>
          <w:rFonts w:ascii="Sylfaen" w:hAnsi="Sylfaen" w:cs="Sylfaen"/>
          <w:lang w:val="en-US"/>
        </w:rPr>
        <w:t xml:space="preserve"> չ</w:t>
      </w:r>
      <w:r w:rsidR="00C5276B">
        <w:rPr>
          <w:rFonts w:ascii="Sylfaen" w:hAnsi="Sylfaen" w:cs="Sylfaen"/>
        </w:rPr>
        <w:t>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կարելի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ժամանակակից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ռիսկերի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կառավարմանը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վերագրել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միայն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պաշտպանողական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ֆունկցիա</w:t>
      </w:r>
      <w:r w:rsidR="00C5276B" w:rsidRPr="00723A1E">
        <w:rPr>
          <w:lang w:val="en-US"/>
        </w:rPr>
        <w:t xml:space="preserve">: </w:t>
      </w:r>
      <w:r w:rsidR="00C5276B">
        <w:rPr>
          <w:rFonts w:ascii="Sylfaen" w:hAnsi="Sylfaen" w:cs="Sylfaen"/>
        </w:rPr>
        <w:t>Ռիսկերի</w:t>
      </w:r>
      <w:r w:rsidR="00C5276B" w:rsidRPr="00723A1E">
        <w:rPr>
          <w:lang w:val="en-US"/>
        </w:rPr>
        <w:t xml:space="preserve"> 4 </w:t>
      </w:r>
      <w:r w:rsidR="00C5276B">
        <w:rPr>
          <w:rFonts w:ascii="Sylfaen" w:hAnsi="Sylfaen" w:cs="Sylfaen"/>
        </w:rPr>
        <w:t>կառավարման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գործընթացը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նկարագրում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այն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թե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ինչպես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կազմակերպություններն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ակտիվորեն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ընտրում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տեսակը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և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մակարդակը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որը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համապատասխանում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վերջիններիս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նպատակներին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և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սահմանափակումներին</w:t>
      </w:r>
      <w:r w:rsidR="00C5276B" w:rsidRPr="00723A1E">
        <w:rPr>
          <w:lang w:val="en-US"/>
        </w:rPr>
        <w:t xml:space="preserve">: </w:t>
      </w:r>
      <w:r w:rsidR="00C5276B">
        <w:rPr>
          <w:rFonts w:ascii="Sylfaen" w:hAnsi="Sylfaen" w:cs="Sylfaen"/>
        </w:rPr>
        <w:t>Շատ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բիզնես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որոշումներ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ընթացիկ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միջոցները</w:t>
      </w:r>
      <w:r w:rsidR="00C5276B" w:rsidRPr="00723A1E">
        <w:rPr>
          <w:lang w:val="en-US"/>
        </w:rPr>
        <w:t xml:space="preserve"> «</w:t>
      </w:r>
      <w:r w:rsidR="00C5276B">
        <w:rPr>
          <w:rFonts w:ascii="Sylfaen" w:hAnsi="Sylfaen" w:cs="Sylfaen"/>
        </w:rPr>
        <w:t>զոհաբերելու</w:t>
      </w:r>
      <w:r w:rsidR="00C5276B" w:rsidRPr="00723A1E">
        <w:rPr>
          <w:lang w:val="en-US"/>
        </w:rPr>
        <w:t xml:space="preserve">» </w:t>
      </w:r>
      <w:r w:rsidR="00C5276B">
        <w:rPr>
          <w:rFonts w:ascii="Sylfaen" w:hAnsi="Sylfaen" w:cs="Sylfaen"/>
        </w:rPr>
        <w:t>մասին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են</w:t>
      </w:r>
      <w:r w:rsidR="00C5276B" w:rsidRPr="00723A1E">
        <w:rPr>
          <w:lang w:val="en-US"/>
        </w:rPr>
        <w:t xml:space="preserve">` </w:t>
      </w:r>
      <w:r w:rsidR="00C5276B">
        <w:rPr>
          <w:rFonts w:ascii="Sylfaen" w:hAnsi="Sylfaen" w:cs="Sylfaen"/>
        </w:rPr>
        <w:t>ապագայում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անորոշ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եկամուտներ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ստանալու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նպատակով</w:t>
      </w:r>
      <w:r w:rsidR="00C5276B" w:rsidRPr="00723A1E">
        <w:rPr>
          <w:lang w:val="en-US"/>
        </w:rPr>
        <w:t xml:space="preserve">: </w:t>
      </w:r>
      <w:r w:rsidR="00C5276B">
        <w:rPr>
          <w:rFonts w:ascii="Sylfaen" w:hAnsi="Sylfaen" w:cs="Sylfaen"/>
        </w:rPr>
        <w:t>Այս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իմաստով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ռիսկերի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կառավարումը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և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վերցնելը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չեն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հակադրվում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միմյանց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այլ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նույն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մետաղադրամի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երկու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կողմերն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են</w:t>
      </w:r>
      <w:r w:rsidR="00C5276B" w:rsidRPr="00723A1E">
        <w:rPr>
          <w:lang w:val="en-US"/>
        </w:rPr>
        <w:t xml:space="preserve">:  </w:t>
      </w:r>
      <w:r w:rsidR="00C5276B">
        <w:rPr>
          <w:rFonts w:ascii="Sylfaen" w:hAnsi="Sylfaen" w:cs="Sylfaen"/>
        </w:rPr>
        <w:t>Այնուամենայնիվ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ֆինանսական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իսկերի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կառավարման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գործընթացը՝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որպես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ֆորմալ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դիսցիպլին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վերջին</w:t>
      </w:r>
      <w:r w:rsidR="00C5276B" w:rsidRPr="00723A1E">
        <w:rPr>
          <w:lang w:val="en-US"/>
        </w:rPr>
        <w:t xml:space="preserve"> 15 </w:t>
      </w:r>
      <w:r w:rsidR="00C5276B">
        <w:rPr>
          <w:rFonts w:ascii="Sylfaen" w:hAnsi="Sylfaen" w:cs="Sylfaen"/>
        </w:rPr>
        <w:t>տարիների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ընթացքում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հարթ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չի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ընթացել</w:t>
      </w:r>
      <w:r w:rsidR="00C5276B" w:rsidRPr="00723A1E">
        <w:rPr>
          <w:lang w:val="en-US"/>
        </w:rPr>
        <w:t xml:space="preserve">: </w:t>
      </w:r>
      <w:r w:rsidR="00C5276B">
        <w:rPr>
          <w:rFonts w:ascii="Sylfaen" w:hAnsi="Sylfaen" w:cs="Sylfaen"/>
        </w:rPr>
        <w:t>Ռիսկերի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կառավարման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փոփոխական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հաջողությունը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հիմնականում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պայմանավորված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կազմակերպությունների՝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կորպորատիվ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կառավարման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համակարգում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խզումներով։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Այդ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խզումները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երբեմն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հանգեցրել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առանձին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կազմակերպությունների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օրինակ՝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Լեհման</w:t>
      </w:r>
      <w:r w:rsidR="00723A1E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Բրադերս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կամ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Էնրոն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սնանկացման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և</w:t>
      </w:r>
      <w:r w:rsidR="00C5276B" w:rsidRPr="00723A1E">
        <w:rPr>
          <w:lang w:val="en-US"/>
        </w:rPr>
        <w:t>/</w:t>
      </w:r>
      <w:r w:rsidR="00C5276B">
        <w:rPr>
          <w:rFonts w:ascii="Sylfaen" w:hAnsi="Sylfaen" w:cs="Sylfaen"/>
        </w:rPr>
        <w:t>կամ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ֆինանսական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շուկաների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փլուզման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եթե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ֆինանսական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դժվարությունների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բախված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կազմակերպությունները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եղել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են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համակարգաստեղծ։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Մեկ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այլ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մտահոգություն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ժամանակակից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զարգացած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ածանցյալ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գործիքների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շուկան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որը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մի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կողմից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հնարավորություն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տալիս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առավել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արդյունավետ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կերպով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կառավարելու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ռիսկերը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սակայն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մյուս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կողմից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կարող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դառնալ</w:t>
      </w:r>
      <w:r w:rsidR="00C5276B" w:rsidRPr="00723A1E">
        <w:rPr>
          <w:lang w:val="en-US"/>
        </w:rPr>
        <w:t xml:space="preserve"> «</w:t>
      </w:r>
      <w:r w:rsidR="00C5276B">
        <w:rPr>
          <w:rFonts w:ascii="Sylfaen" w:hAnsi="Sylfaen" w:cs="Sylfaen"/>
        </w:rPr>
        <w:t>հիվանդ</w:t>
      </w:r>
      <w:r w:rsidR="00336E4D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օրգան</w:t>
      </w:r>
      <w:r w:rsidR="00C5276B" w:rsidRPr="00723A1E">
        <w:rPr>
          <w:lang w:val="en-US"/>
        </w:rPr>
        <w:t xml:space="preserve">». </w:t>
      </w:r>
      <w:r w:rsidR="00040B35">
        <w:rPr>
          <w:rFonts w:ascii="Sylfaen" w:hAnsi="Sylfaen" w:cs="Sylfaen"/>
        </w:rPr>
        <w:t>Ա</w:t>
      </w:r>
      <w:r w:rsidR="00C5276B">
        <w:rPr>
          <w:rFonts w:ascii="Sylfaen" w:hAnsi="Sylfaen" w:cs="Sylfaen"/>
        </w:rPr>
        <w:t>ծանցյալ</w:t>
      </w:r>
      <w:r w:rsidR="00040B35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գործիքների</w:t>
      </w:r>
      <w:r w:rsidR="00040B35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շուկան</w:t>
      </w:r>
      <w:r w:rsidR="00040B35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էականորեն</w:t>
      </w:r>
      <w:r w:rsidR="00040B35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հեշտացնում</w:t>
      </w:r>
      <w:r w:rsidR="00040B35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040B35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ռիսկային</w:t>
      </w:r>
      <w:r w:rsidR="00040B35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ակտիվներում</w:t>
      </w:r>
      <w:r w:rsidR="00040B35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մեծ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ներդրումներ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կատարելու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հնարավորությունը</w:t>
      </w:r>
      <w:r w:rsidR="00C5276B" w:rsidRPr="00723A1E">
        <w:rPr>
          <w:lang w:val="en-US"/>
        </w:rPr>
        <w:t xml:space="preserve">, </w:t>
      </w:r>
      <w:r w:rsidR="00C5276B">
        <w:rPr>
          <w:rFonts w:ascii="Sylfaen" w:hAnsi="Sylfaen" w:cs="Sylfaen"/>
        </w:rPr>
        <w:t>որը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կարող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հանգեցնել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զգալի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կորուստների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լծակի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էֆեկտով։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Ճգնաժամի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պայմաններում</w:t>
      </w:r>
      <w:r w:rsidR="00C5276B" w:rsidRPr="00961553">
        <w:rPr>
          <w:lang w:val="en-US"/>
        </w:rPr>
        <w:t xml:space="preserve">, </w:t>
      </w:r>
      <w:r w:rsidR="00C5276B">
        <w:rPr>
          <w:rFonts w:ascii="Sylfaen" w:hAnsi="Sylfaen" w:cs="Sylfaen"/>
        </w:rPr>
        <w:t>երբ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գերազանցվում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ռիսկի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թույլատրելի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մակարդակը</w:t>
      </w:r>
      <w:r w:rsidR="00C5276B" w:rsidRPr="00961553">
        <w:rPr>
          <w:lang w:val="en-US"/>
        </w:rPr>
        <w:t xml:space="preserve">, </w:t>
      </w:r>
      <w:r w:rsidR="00C5276B">
        <w:rPr>
          <w:rFonts w:ascii="Sylfaen" w:hAnsi="Sylfaen" w:cs="Sylfaen"/>
        </w:rPr>
        <w:t>այդ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ակտիվների՝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շուկայի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համար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մեծ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ծավալով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և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կարճ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ժամանակահատվածում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վաճառքը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հանգեցնում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շուկայի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առավել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մեծ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տատանողականության</w:t>
      </w:r>
      <w:r w:rsidR="00C5276B" w:rsidRPr="00961553">
        <w:rPr>
          <w:lang w:val="en-US"/>
        </w:rPr>
        <w:t xml:space="preserve">, </w:t>
      </w:r>
      <w:r w:rsidR="00C5276B">
        <w:rPr>
          <w:rFonts w:ascii="Sylfaen" w:hAnsi="Sylfaen" w:cs="Sylfaen"/>
        </w:rPr>
        <w:t>որն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էլ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իր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հերթին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կարող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հանգեցնել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համակարգային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ռիսկի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աճի։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Այսպիսով</w:t>
      </w:r>
      <w:r w:rsidR="00C5276B" w:rsidRPr="00961553">
        <w:rPr>
          <w:lang w:val="en-US"/>
        </w:rPr>
        <w:t xml:space="preserve">` </w:t>
      </w:r>
      <w:r w:rsidR="00C5276B">
        <w:rPr>
          <w:rFonts w:ascii="Sylfaen" w:hAnsi="Sylfaen" w:cs="Sylfaen"/>
        </w:rPr>
        <w:t>անհրաժեշտ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առավել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մանրամասնորեն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ուսումնասիրել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իսկերը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և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գնահատել՝որքանով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են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կազմակերպության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ռիսկայնության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չափի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և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կառուցվածքի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փոփոխությունները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ծառայում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վերջինիս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նպատակներին</w:t>
      </w:r>
      <w:r w:rsidR="00C5276B" w:rsidRPr="00961553">
        <w:rPr>
          <w:lang w:val="en-US"/>
        </w:rPr>
        <w:t xml:space="preserve">: </w:t>
      </w:r>
      <w:r w:rsidR="00C5276B">
        <w:rPr>
          <w:rFonts w:ascii="Sylfaen" w:hAnsi="Sylfaen" w:cs="Sylfaen"/>
        </w:rPr>
        <w:t>Պետք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վստահ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լինել</w:t>
      </w:r>
      <w:r w:rsidR="00C5276B" w:rsidRPr="00961553">
        <w:rPr>
          <w:lang w:val="en-US"/>
        </w:rPr>
        <w:t xml:space="preserve">, </w:t>
      </w:r>
      <w:r w:rsidR="00C5276B">
        <w:rPr>
          <w:rFonts w:ascii="Sylfaen" w:hAnsi="Sylfaen" w:cs="Sylfaen"/>
        </w:rPr>
        <w:t>որ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ռիսկի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վերաբերյալ</w:t>
      </w:r>
      <w:r w:rsidR="00C5276B" w:rsidRPr="00961553">
        <w:rPr>
          <w:lang w:val="en-US"/>
        </w:rPr>
        <w:t xml:space="preserve"> «</w:t>
      </w:r>
      <w:r w:rsidR="00C5276B">
        <w:rPr>
          <w:rFonts w:ascii="Sylfaen" w:hAnsi="Sylfaen" w:cs="Sylfaen"/>
        </w:rPr>
        <w:t>գրագիտությունը</w:t>
      </w:r>
      <w:r w:rsidR="00C5276B" w:rsidRPr="00961553">
        <w:rPr>
          <w:lang w:val="en-US"/>
        </w:rPr>
        <w:t xml:space="preserve">» </w:t>
      </w:r>
      <w:r w:rsidR="00C5276B">
        <w:rPr>
          <w:rFonts w:ascii="Sylfaen" w:hAnsi="Sylfaen" w:cs="Sylfaen"/>
        </w:rPr>
        <w:t>բարձր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է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այնքան</w:t>
      </w:r>
      <w:r w:rsidR="00C5276B" w:rsidRPr="00961553">
        <w:rPr>
          <w:lang w:val="en-US"/>
        </w:rPr>
        <w:t xml:space="preserve">, </w:t>
      </w:r>
      <w:r w:rsidR="00C5276B">
        <w:rPr>
          <w:rFonts w:ascii="Sylfaen" w:hAnsi="Sylfaen" w:cs="Sylfaen"/>
        </w:rPr>
        <w:t>որքան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եկամտի</w:t>
      </w:r>
      <w:r w:rsidR="00961553">
        <w:rPr>
          <w:rFonts w:ascii="Sylfaen" w:hAnsi="Sylfaen" w:cs="Sylfaen"/>
          <w:lang w:val="en-US"/>
        </w:rPr>
        <w:t xml:space="preserve"> </w:t>
      </w:r>
      <w:r w:rsidR="00C5276B">
        <w:rPr>
          <w:rFonts w:ascii="Sylfaen" w:hAnsi="Sylfaen" w:cs="Sylfaen"/>
        </w:rPr>
        <w:t>վերաբերյալ</w:t>
      </w:r>
      <w:r w:rsidR="00C5276B" w:rsidRPr="00961553">
        <w:rPr>
          <w:lang w:val="en-US"/>
        </w:rPr>
        <w:t xml:space="preserve">: </w:t>
      </w:r>
    </w:p>
    <w:p w:rsidR="00961553" w:rsidRPr="00961553" w:rsidRDefault="00C5276B" w:rsidP="00961553">
      <w:pPr>
        <w:pStyle w:val="ListParagraph"/>
        <w:numPr>
          <w:ilvl w:val="0"/>
          <w:numId w:val="35"/>
        </w:numPr>
        <w:tabs>
          <w:tab w:val="left" w:pos="284"/>
          <w:tab w:val="left" w:pos="567"/>
        </w:tabs>
        <w:jc w:val="both"/>
        <w:rPr>
          <w:rFonts w:ascii="Sylfaen" w:hAnsi="Sylfaen" w:cs="Sylfaen"/>
        </w:rPr>
      </w:pPr>
      <w:r w:rsidRPr="00961553">
        <w:rPr>
          <w:rFonts w:ascii="Sylfaen" w:hAnsi="Sylfaen" w:cs="Sylfaen"/>
          <w:b/>
        </w:rPr>
        <w:t>Ռիսկերի</w:t>
      </w:r>
      <w:r w:rsidR="00961553" w:rsidRPr="00961553">
        <w:rPr>
          <w:rFonts w:ascii="Sylfaen" w:hAnsi="Sylfaen" w:cs="Sylfaen"/>
          <w:b/>
        </w:rPr>
        <w:t xml:space="preserve"> </w:t>
      </w:r>
      <w:r w:rsidRPr="00961553">
        <w:rPr>
          <w:rFonts w:ascii="Sylfaen" w:hAnsi="Sylfaen" w:cs="Sylfaen"/>
          <w:b/>
        </w:rPr>
        <w:t>կառավարման</w:t>
      </w:r>
      <w:r w:rsidR="00961553" w:rsidRPr="00961553">
        <w:rPr>
          <w:rFonts w:ascii="Sylfaen" w:hAnsi="Sylfaen" w:cs="Sylfaen"/>
          <w:b/>
        </w:rPr>
        <w:t xml:space="preserve"> </w:t>
      </w:r>
      <w:r w:rsidRPr="00961553">
        <w:rPr>
          <w:rFonts w:ascii="Sylfaen" w:hAnsi="Sylfaen" w:cs="Sylfaen"/>
          <w:b/>
        </w:rPr>
        <w:t>արդի</w:t>
      </w:r>
      <w:r w:rsidR="00961553" w:rsidRPr="00961553">
        <w:rPr>
          <w:rFonts w:ascii="Sylfaen" w:hAnsi="Sylfaen" w:cs="Sylfaen"/>
          <w:b/>
        </w:rPr>
        <w:t xml:space="preserve"> </w:t>
      </w:r>
      <w:r w:rsidRPr="00961553">
        <w:rPr>
          <w:rFonts w:ascii="Sylfaen" w:hAnsi="Sylfaen" w:cs="Sylfaen"/>
          <w:b/>
        </w:rPr>
        <w:t>խնդիրները։</w:t>
      </w:r>
      <w:r w:rsidR="00961553" w:rsidRPr="00961553">
        <w:rPr>
          <w:rFonts w:ascii="Sylfaen" w:hAnsi="Sylfaen" w:cs="Sylfaen"/>
          <w:b/>
        </w:rPr>
        <w:t xml:space="preserve"> </w:t>
      </w:r>
    </w:p>
    <w:p w:rsidR="00232A79" w:rsidRPr="007D3C8B" w:rsidRDefault="00C5276B" w:rsidP="00961553">
      <w:pPr>
        <w:pStyle w:val="ListParagraph"/>
        <w:tabs>
          <w:tab w:val="left" w:pos="-567"/>
          <w:tab w:val="left" w:pos="284"/>
        </w:tabs>
        <w:ind w:left="-567" w:firstLine="425"/>
        <w:jc w:val="both"/>
        <w:rPr>
          <w:rFonts w:ascii="Sylfaen" w:hAnsi="Sylfaen" w:cs="Sylfaen"/>
          <w:sz w:val="22"/>
          <w:szCs w:val="22"/>
        </w:rPr>
      </w:pPr>
      <w:r w:rsidRPr="007D3C8B">
        <w:rPr>
          <w:rFonts w:ascii="Sylfaen" w:hAnsi="Sylfaen" w:cs="Sylfaen"/>
          <w:sz w:val="22"/>
          <w:szCs w:val="22"/>
        </w:rPr>
        <w:t>Միջազգային</w:t>
      </w:r>
      <w:r w:rsidR="00961553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ֆինանսական</w:t>
      </w:r>
      <w:r w:rsidR="00961553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շուկաներն</w:t>
      </w:r>
      <w:r w:rsidR="00961553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իրենցից</w:t>
      </w:r>
      <w:r w:rsidR="00961553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ներկայացնում</w:t>
      </w:r>
      <w:r w:rsidR="00961553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</w:t>
      </w:r>
      <w:r w:rsidR="00961553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բարդ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զարգացող</w:t>
      </w:r>
      <w:r w:rsidR="00961553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և</w:t>
      </w:r>
      <w:r w:rsidRPr="007D3C8B">
        <w:rPr>
          <w:sz w:val="22"/>
          <w:szCs w:val="22"/>
        </w:rPr>
        <w:t xml:space="preserve"> «</w:t>
      </w:r>
      <w:r w:rsidRPr="007D3C8B">
        <w:rPr>
          <w:rFonts w:ascii="Sylfaen" w:hAnsi="Sylfaen" w:cs="Sylfaen"/>
          <w:sz w:val="22"/>
          <w:szCs w:val="22"/>
        </w:rPr>
        <w:t>ինքնակրթվող</w:t>
      </w:r>
      <w:r w:rsidRPr="007D3C8B">
        <w:rPr>
          <w:sz w:val="22"/>
          <w:szCs w:val="22"/>
        </w:rPr>
        <w:t xml:space="preserve">» </w:t>
      </w:r>
      <w:r w:rsidRPr="007D3C8B">
        <w:rPr>
          <w:rFonts w:ascii="Sylfaen" w:hAnsi="Sylfaen" w:cs="Sylfaen"/>
          <w:sz w:val="22"/>
          <w:szCs w:val="22"/>
        </w:rPr>
        <w:t>համակարգ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որի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զարգացումն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ուղեկցվել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ռիսկերի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կառավարման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բնագավառի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հաջողություններով</w:t>
      </w:r>
      <w:r w:rsidRPr="007D3C8B">
        <w:rPr>
          <w:sz w:val="22"/>
          <w:szCs w:val="22"/>
        </w:rPr>
        <w:t xml:space="preserve">: </w:t>
      </w:r>
      <w:r w:rsidRPr="007D3C8B">
        <w:rPr>
          <w:rFonts w:ascii="Sylfaen" w:hAnsi="Sylfaen" w:cs="Sylfaen"/>
          <w:sz w:val="22"/>
          <w:szCs w:val="22"/>
        </w:rPr>
        <w:t>Որպես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այդ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համակարգը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մոդելավորելու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փորձ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կատարող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և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նրա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վարվելակերպը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կանխատեսող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քանակական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բնագավառ՝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ռիսկերի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քանակական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կառավարումը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օգտվում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ֆիզիկայի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մաթեմատիկայի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և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այլ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բնական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գիտությունների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մեթոդներից</w:t>
      </w:r>
      <w:r w:rsidRPr="007D3C8B">
        <w:rPr>
          <w:sz w:val="22"/>
          <w:szCs w:val="22"/>
        </w:rPr>
        <w:t xml:space="preserve">: </w:t>
      </w:r>
      <w:r w:rsidRPr="007D3C8B">
        <w:rPr>
          <w:rFonts w:ascii="Sylfaen" w:hAnsi="Sylfaen" w:cs="Sylfaen"/>
          <w:sz w:val="22"/>
          <w:szCs w:val="22"/>
        </w:rPr>
        <w:t>Ցուցաբերելով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ֆինանսական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խնդիրների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քանակական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վերլուծության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լայն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հնարավորություններ՝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միևնույն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ժամանակ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ֆինանսական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մոդելավորման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խնդիրները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զարգացող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ֆինանսական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շուկաների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համար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կարող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էականորեն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պարզեցվել՝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կիրառելով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բնական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համակարգերին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բնորոշ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կայունություն</w:t>
      </w:r>
      <w:r w:rsidRPr="007D3C8B">
        <w:rPr>
          <w:sz w:val="22"/>
          <w:szCs w:val="22"/>
        </w:rPr>
        <w:t xml:space="preserve">: </w:t>
      </w:r>
      <w:r w:rsidRPr="007D3C8B">
        <w:rPr>
          <w:rFonts w:ascii="Sylfaen" w:hAnsi="Sylfaen" w:cs="Sylfaen"/>
          <w:sz w:val="22"/>
          <w:szCs w:val="22"/>
        </w:rPr>
        <w:t>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տարբերություն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բնական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համակարգերի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որոնց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զարգացումը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sz w:val="22"/>
          <w:szCs w:val="22"/>
        </w:rPr>
        <w:t>/</w:t>
      </w:r>
      <w:r w:rsidRPr="007D3C8B">
        <w:rPr>
          <w:rFonts w:ascii="Sylfaen" w:hAnsi="Sylfaen" w:cs="Sylfaen"/>
          <w:sz w:val="22"/>
          <w:szCs w:val="22"/>
        </w:rPr>
        <w:t>վարքագիծը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բնութագրող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գլխավոր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փոխկապվածությունները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հիմնականում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չեն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ենթարկվում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փոփոխության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ֆինանսական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շուկաների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հիմնարար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բնութագրիչները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փոփոխվում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և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դրանց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վերաբերյալ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գոյություն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ունեցող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գիտելիքները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վերածվում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շուկայի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մասնակիցների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աշխատանքային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փորձի</w:t>
      </w:r>
      <w:r w:rsidRPr="007D3C8B">
        <w:rPr>
          <w:sz w:val="22"/>
          <w:szCs w:val="22"/>
        </w:rPr>
        <w:t xml:space="preserve">: </w:t>
      </w:r>
      <w:r w:rsidRPr="007D3C8B">
        <w:rPr>
          <w:rFonts w:ascii="Sylfaen" w:hAnsi="Sylfaen" w:cs="Sylfaen"/>
          <w:sz w:val="22"/>
          <w:szCs w:val="22"/>
        </w:rPr>
        <w:t>Համակարգային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ռիսկի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գործոնների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ստոխաստիկ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վարվելակերպը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և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նույնիսկ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պատճառահետևանքային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կապերը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դրանց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մասին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ներդրողների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գիտելիքների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պատճառով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ենթարկվում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անընդհատ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փոփոխությունների</w:t>
      </w:r>
      <w:r w:rsidRPr="007D3C8B">
        <w:rPr>
          <w:sz w:val="22"/>
          <w:szCs w:val="22"/>
        </w:rPr>
        <w:t xml:space="preserve">: </w:t>
      </w:r>
      <w:r w:rsidRPr="007D3C8B">
        <w:rPr>
          <w:rFonts w:ascii="Sylfaen" w:hAnsi="Sylfaen" w:cs="Sylfaen"/>
          <w:sz w:val="22"/>
          <w:szCs w:val="22"/>
        </w:rPr>
        <w:t>Ուստի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ռիսկերի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կառավարման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յուրաքանչյուր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մոդել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պահանջում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իրականության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հետ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հաճախակի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համեմատում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և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ճշգրտում</w:t>
      </w:r>
      <w:r w:rsidRPr="007D3C8B">
        <w:rPr>
          <w:sz w:val="22"/>
          <w:szCs w:val="22"/>
        </w:rPr>
        <w:t xml:space="preserve">` </w:t>
      </w:r>
      <w:r w:rsidRPr="007D3C8B">
        <w:rPr>
          <w:rFonts w:ascii="Sylfaen" w:hAnsi="Sylfaen" w:cs="Sylfaen"/>
          <w:sz w:val="22"/>
          <w:szCs w:val="22"/>
        </w:rPr>
        <w:t>համոզվելու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համար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որ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մոդելի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կանխատեսումները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դեռևս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համընկնում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շուկայի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վարվելակերպի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հետ</w:t>
      </w:r>
      <w:r w:rsidRPr="007D3C8B">
        <w:rPr>
          <w:sz w:val="22"/>
          <w:szCs w:val="22"/>
        </w:rPr>
        <w:t xml:space="preserve">: </w:t>
      </w:r>
      <w:r w:rsidRPr="007D3C8B">
        <w:rPr>
          <w:rFonts w:ascii="Sylfaen" w:hAnsi="Sylfaen" w:cs="Sylfaen"/>
          <w:sz w:val="22"/>
          <w:szCs w:val="22"/>
        </w:rPr>
        <w:t>Օրինակ՝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եթե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գների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դինամիկան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="001C23BB" w:rsidRPr="007D3C8B">
        <w:rPr>
          <w:rFonts w:ascii="Sylfaen" w:hAnsi="Sylfaen" w:cs="Sylfaen"/>
          <w:sz w:val="22"/>
          <w:szCs w:val="22"/>
          <w:lang w:val="ru-RU"/>
        </w:rPr>
        <w:t>չ</w:t>
      </w:r>
      <w:r w:rsidRPr="007D3C8B">
        <w:rPr>
          <w:rFonts w:ascii="Sylfaen" w:hAnsi="Sylfaen" w:cs="Sylfaen"/>
          <w:sz w:val="22"/>
          <w:szCs w:val="22"/>
        </w:rPr>
        <w:t>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համընկնում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մոդելի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կանխատեսումների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հետ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ապա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ֆինանսական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գործիքի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արժեքը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թերագնահատվում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գերագնահատվում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Pr="007D3C8B">
        <w:rPr>
          <w:rFonts w:ascii="MS Gothic" w:eastAsia="MS Gothic" w:hAnsi="MS Gothic" w:cs="MS Gothic" w:hint="eastAsia"/>
          <w:sz w:val="22"/>
          <w:szCs w:val="22"/>
        </w:rPr>
        <w:t>․</w:t>
      </w:r>
      <w:r w:rsidRPr="007D3C8B">
        <w:rPr>
          <w:rFonts w:ascii="Sylfaen" w:hAnsi="Sylfaen" w:cs="Sylfaen"/>
          <w:sz w:val="22"/>
          <w:szCs w:val="22"/>
        </w:rPr>
        <w:t>դա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նշանակում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որ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կիրառվող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մոդելի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կառուցվածքը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բարոյապես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մաշվել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և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lastRenderedPageBreak/>
        <w:t>անհրաժեշտ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այն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վերանայել</w:t>
      </w:r>
      <w:r w:rsidRPr="007D3C8B">
        <w:rPr>
          <w:sz w:val="22"/>
          <w:szCs w:val="22"/>
        </w:rPr>
        <w:t xml:space="preserve">: </w:t>
      </w:r>
      <w:r w:rsidRPr="007D3C8B">
        <w:rPr>
          <w:rFonts w:ascii="Sylfaen" w:hAnsi="Sylfaen" w:cs="Sylfaen"/>
          <w:sz w:val="22"/>
          <w:szCs w:val="22"/>
        </w:rPr>
        <w:t>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լրումն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վերը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նշվածի՝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եթե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ընդունվում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այն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ենթադրությունը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որ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շուկան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տրամադրում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ռիսկերի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մասին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գիտելիքները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այլ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="001C23BB" w:rsidRPr="007D3C8B">
        <w:rPr>
          <w:rFonts w:ascii="Sylfaen" w:hAnsi="Sylfaen" w:cs="Sylfaen"/>
          <w:sz w:val="22"/>
          <w:szCs w:val="22"/>
          <w:lang w:val="ru-RU"/>
        </w:rPr>
        <w:t>ո</w:t>
      </w:r>
      <w:r w:rsidRPr="007D3C8B">
        <w:rPr>
          <w:rFonts w:ascii="Sylfaen" w:hAnsi="Sylfaen" w:cs="Sylfaen"/>
          <w:sz w:val="22"/>
          <w:szCs w:val="22"/>
        </w:rPr>
        <w:t>չ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թե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տեսությունն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այն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մատուցում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ապա</w:t>
      </w:r>
      <w:r w:rsidRPr="007D3C8B">
        <w:rPr>
          <w:sz w:val="22"/>
          <w:szCs w:val="22"/>
        </w:rPr>
        <w:t xml:space="preserve"> «</w:t>
      </w:r>
      <w:r w:rsidRPr="007D3C8B">
        <w:rPr>
          <w:rFonts w:ascii="Sylfaen" w:hAnsi="Sylfaen" w:cs="Sylfaen"/>
          <w:sz w:val="22"/>
          <w:szCs w:val="22"/>
        </w:rPr>
        <w:t>ռիսկի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օբյեկտիվ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գործոն</w:t>
      </w:r>
      <w:r w:rsidRPr="007D3C8B">
        <w:rPr>
          <w:sz w:val="22"/>
          <w:szCs w:val="22"/>
        </w:rPr>
        <w:t xml:space="preserve">» </w:t>
      </w:r>
      <w:r w:rsidRPr="007D3C8B">
        <w:rPr>
          <w:rFonts w:ascii="Sylfaen" w:hAnsi="Sylfaen" w:cs="Sylfaen"/>
          <w:sz w:val="22"/>
          <w:szCs w:val="22"/>
        </w:rPr>
        <w:t>հասկացությունը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կորցնում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իր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ուժը</w:t>
      </w:r>
      <w:r w:rsidRPr="007D3C8B">
        <w:rPr>
          <w:sz w:val="22"/>
          <w:szCs w:val="22"/>
        </w:rPr>
        <w:t xml:space="preserve">: </w:t>
      </w:r>
      <w:r w:rsidRPr="007D3C8B">
        <w:rPr>
          <w:rFonts w:ascii="Sylfaen" w:hAnsi="Sylfaen" w:cs="Sylfaen"/>
          <w:sz w:val="22"/>
          <w:szCs w:val="22"/>
        </w:rPr>
        <w:t>Քանի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որ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ֆինանսական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ռիսկերը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շարունակ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փոփոխվում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ապա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դրանք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գնահատող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մեթոդները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նույնպես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պետք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զարգանան</w:t>
      </w:r>
      <w:r w:rsidRPr="007D3C8B">
        <w:rPr>
          <w:sz w:val="22"/>
          <w:szCs w:val="22"/>
        </w:rPr>
        <w:t xml:space="preserve">: </w:t>
      </w:r>
      <w:r w:rsidRPr="007D3C8B">
        <w:rPr>
          <w:rFonts w:ascii="Sylfaen" w:hAnsi="Sylfaen" w:cs="Sylfaen"/>
          <w:sz w:val="22"/>
          <w:szCs w:val="22"/>
        </w:rPr>
        <w:t>Մինչ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այն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պահը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երբ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ռիսկը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բնութագրող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գործոնները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դառնում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</w:t>
      </w:r>
      <w:r w:rsidRPr="007D3C8B">
        <w:rPr>
          <w:sz w:val="22"/>
          <w:szCs w:val="22"/>
        </w:rPr>
        <w:t xml:space="preserve"> «</w:t>
      </w:r>
      <w:r w:rsidRPr="007D3C8B">
        <w:rPr>
          <w:rFonts w:ascii="Sylfaen" w:hAnsi="Sylfaen" w:cs="Sylfaen"/>
          <w:sz w:val="22"/>
          <w:szCs w:val="22"/>
        </w:rPr>
        <w:t>օբյեկտիվ</w:t>
      </w:r>
      <w:r w:rsidRPr="007D3C8B">
        <w:rPr>
          <w:sz w:val="22"/>
          <w:szCs w:val="22"/>
        </w:rPr>
        <w:t xml:space="preserve">», </w:t>
      </w:r>
      <w:r w:rsidRPr="007D3C8B">
        <w:rPr>
          <w:rFonts w:ascii="Sylfaen" w:hAnsi="Sylfaen" w:cs="Sylfaen"/>
          <w:sz w:val="22"/>
          <w:szCs w:val="22"/>
        </w:rPr>
        <w:t>ռիսկի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բնույթը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կարող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որակապես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փոխվել</w:t>
      </w:r>
      <w:r w:rsidRPr="007D3C8B">
        <w:rPr>
          <w:sz w:val="22"/>
          <w:szCs w:val="22"/>
        </w:rPr>
        <w:t xml:space="preserve">: </w:t>
      </w:r>
      <w:r w:rsidRPr="007D3C8B">
        <w:rPr>
          <w:rFonts w:ascii="Sylfaen" w:hAnsi="Sylfaen" w:cs="Sylfaen"/>
          <w:sz w:val="22"/>
          <w:szCs w:val="22"/>
        </w:rPr>
        <w:t>Ֆինանսական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ռիսկերի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տեսակներն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իրենց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բնույթով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էապես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տարբեր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և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հետևաբար</w:t>
      </w:r>
      <w:r w:rsidRPr="007D3C8B">
        <w:rPr>
          <w:sz w:val="22"/>
          <w:szCs w:val="22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ռիսկի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յուրաքանչյուր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տեսակ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պահանջում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յուրովի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մոտեցում։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Իտարբերություն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շուկայական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ռիսկերի</w:t>
      </w:r>
      <w:r w:rsidRPr="007D3C8B">
        <w:rPr>
          <w:sz w:val="22"/>
          <w:szCs w:val="22"/>
          <w:lang w:val="en-AU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որոնք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բավականաչափ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ուսումնասիրված</w:t>
      </w:r>
      <w:r w:rsidR="001C23BB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</w:t>
      </w:r>
      <w:r w:rsidRPr="007D3C8B">
        <w:rPr>
          <w:sz w:val="22"/>
          <w:szCs w:val="22"/>
          <w:lang w:val="en-AU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ռիսկի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այլ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տեսակների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գնահատման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և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կառավարման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ոլորտում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բարելավման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հնարավորությունները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և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մարտահրավերները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առավել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քիչ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են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ուսումնասիրված։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Այս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համատեքստում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ֆինանսական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ռիսկերի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կառավարման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ոլորտում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հիմնական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խնդիրներից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խորությամբ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վերլուծել</w:t>
      </w:r>
      <w:r w:rsidR="00456C1A" w:rsidRPr="007D3C8B">
        <w:rPr>
          <w:rFonts w:ascii="Sylfaen" w:hAnsi="Sylfaen" w:cs="Sylfaen"/>
          <w:sz w:val="22"/>
          <w:szCs w:val="22"/>
        </w:rPr>
        <w:t xml:space="preserve"> ա</w:t>
      </w:r>
      <w:r w:rsidRPr="007D3C8B">
        <w:rPr>
          <w:rFonts w:ascii="Sylfaen" w:hAnsi="Sylfaen" w:cs="Sylfaen"/>
          <w:sz w:val="22"/>
          <w:szCs w:val="22"/>
        </w:rPr>
        <w:t>ռանցքային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ռիսկերի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համակարգված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վարվելակերպը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և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նրանց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միջև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առկա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փոխհարաբերությունները</w:t>
      </w:r>
      <w:r w:rsidRPr="007D3C8B">
        <w:rPr>
          <w:sz w:val="22"/>
          <w:szCs w:val="22"/>
          <w:lang w:val="en-AU"/>
        </w:rPr>
        <w:t xml:space="preserve">: </w:t>
      </w:r>
      <w:r w:rsidRPr="007D3C8B">
        <w:rPr>
          <w:rFonts w:ascii="Sylfaen" w:hAnsi="Sylfaen" w:cs="Sylfaen"/>
          <w:sz w:val="22"/>
          <w:szCs w:val="22"/>
        </w:rPr>
        <w:t>Մասնավորապես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այս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ոլորտի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մարտահրավերներից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է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վիճակագրական</w:t>
      </w:r>
      <w:r w:rsidRPr="007D3C8B">
        <w:rPr>
          <w:sz w:val="22"/>
          <w:szCs w:val="22"/>
          <w:lang w:val="en-AU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էկոնոմետրիկական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և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ֆինանսական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մեթոդները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զարգացնել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մինչև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այն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մակարդակը</w:t>
      </w:r>
      <w:r w:rsidRPr="007D3C8B">
        <w:rPr>
          <w:sz w:val="22"/>
          <w:szCs w:val="22"/>
          <w:lang w:val="en-AU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որ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գնահատվեն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ոչ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նորմալ</w:t>
      </w:r>
      <w:r w:rsidRPr="007D3C8B">
        <w:rPr>
          <w:sz w:val="22"/>
          <w:szCs w:val="22"/>
          <w:lang w:val="en-AU"/>
        </w:rPr>
        <w:t xml:space="preserve">, </w:t>
      </w:r>
      <w:r w:rsidRPr="007D3C8B">
        <w:rPr>
          <w:rFonts w:ascii="Sylfaen" w:hAnsi="Sylfaen" w:cs="Sylfaen"/>
          <w:sz w:val="22"/>
          <w:szCs w:val="22"/>
        </w:rPr>
        <w:t>սթրեսային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իրավիճակներում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ռիսկի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տարբեր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գործոնների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միջև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հարաբերությունները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և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սպասվող</w:t>
      </w:r>
      <w:r w:rsidR="00456C1A" w:rsidRPr="007D3C8B">
        <w:rPr>
          <w:rFonts w:ascii="Sylfaen" w:hAnsi="Sylfaen" w:cs="Sylfaen"/>
          <w:sz w:val="22"/>
          <w:szCs w:val="22"/>
        </w:rPr>
        <w:t xml:space="preserve"> </w:t>
      </w:r>
      <w:r w:rsidRPr="007D3C8B">
        <w:rPr>
          <w:rFonts w:ascii="Sylfaen" w:hAnsi="Sylfaen" w:cs="Sylfaen"/>
          <w:sz w:val="22"/>
          <w:szCs w:val="22"/>
        </w:rPr>
        <w:t>կորուստները։</w:t>
      </w:r>
      <w:r w:rsidR="00456C1A" w:rsidRPr="007D3C8B">
        <w:rPr>
          <w:rFonts w:ascii="Sylfaen" w:hAnsi="Sylfaen" w:cs="Sylfaen"/>
          <w:sz w:val="22"/>
          <w:szCs w:val="22"/>
        </w:rPr>
        <w:t xml:space="preserve">  </w:t>
      </w:r>
    </w:p>
    <w:p w:rsidR="00456C1A" w:rsidRPr="00961553" w:rsidRDefault="00456C1A" w:rsidP="00961553">
      <w:pPr>
        <w:pStyle w:val="ListParagraph"/>
        <w:tabs>
          <w:tab w:val="left" w:pos="-567"/>
          <w:tab w:val="left" w:pos="284"/>
        </w:tabs>
        <w:ind w:left="-567" w:firstLine="425"/>
        <w:jc w:val="both"/>
        <w:rPr>
          <w:rFonts w:ascii="Sylfaen" w:hAnsi="Sylfaen" w:cs="Sylfaen"/>
        </w:rPr>
      </w:pPr>
    </w:p>
    <w:p w:rsidR="00597723" w:rsidRPr="00456C1A" w:rsidRDefault="00597723" w:rsidP="00524288">
      <w:pPr>
        <w:tabs>
          <w:tab w:val="left" w:pos="284"/>
          <w:tab w:val="left" w:pos="567"/>
        </w:tabs>
        <w:spacing w:after="0"/>
        <w:ind w:left="-567" w:firstLine="283"/>
        <w:jc w:val="both"/>
        <w:rPr>
          <w:rFonts w:ascii="Sylfaen" w:hAnsi="Sylfaen"/>
          <w:b/>
          <w:sz w:val="26"/>
          <w:szCs w:val="26"/>
          <w:lang w:val="en-US"/>
        </w:rPr>
      </w:pPr>
      <w:r w:rsidRPr="00456C1A">
        <w:rPr>
          <w:rFonts w:ascii="Sylfaen" w:hAnsi="Sylfaen"/>
          <w:b/>
          <w:sz w:val="26"/>
          <w:szCs w:val="26"/>
          <w:lang w:val="en-US"/>
        </w:rPr>
        <w:t>Թեմա</w:t>
      </w:r>
      <w:r w:rsidRPr="00456C1A">
        <w:rPr>
          <w:rFonts w:ascii="Sylfaen" w:hAnsi="Sylfaen"/>
          <w:b/>
          <w:sz w:val="26"/>
          <w:szCs w:val="26"/>
          <w:lang w:val="uk-UA"/>
        </w:rPr>
        <w:t xml:space="preserve"> 6.</w:t>
      </w:r>
      <w:r w:rsidRPr="00456C1A">
        <w:rPr>
          <w:rFonts w:ascii="Sylfaen" w:hAnsi="Sylfaen"/>
          <w:b/>
          <w:sz w:val="26"/>
          <w:szCs w:val="26"/>
          <w:lang w:val="en-US"/>
        </w:rPr>
        <w:t>Ֆինանսական</w:t>
      </w:r>
      <w:r w:rsidR="00456C1A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456C1A">
        <w:rPr>
          <w:rFonts w:ascii="Sylfaen" w:hAnsi="Sylfaen"/>
          <w:b/>
          <w:sz w:val="26"/>
          <w:szCs w:val="26"/>
          <w:lang w:val="en-US"/>
        </w:rPr>
        <w:t>կայունության</w:t>
      </w:r>
      <w:r w:rsidR="00456C1A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456C1A">
        <w:rPr>
          <w:rFonts w:ascii="Sylfaen" w:hAnsi="Sylfaen"/>
          <w:b/>
          <w:sz w:val="26"/>
          <w:szCs w:val="26"/>
          <w:lang w:val="en-US"/>
        </w:rPr>
        <w:t>գնահատումը</w:t>
      </w:r>
      <w:r w:rsidR="00456C1A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456C1A">
        <w:rPr>
          <w:rFonts w:ascii="Sylfaen" w:hAnsi="Sylfaen"/>
          <w:b/>
          <w:sz w:val="26"/>
          <w:szCs w:val="26"/>
          <w:lang w:val="en-US"/>
        </w:rPr>
        <w:t>և</w:t>
      </w:r>
      <w:r w:rsidR="00456C1A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456C1A">
        <w:rPr>
          <w:rFonts w:ascii="Sylfaen" w:hAnsi="Sylfaen"/>
          <w:b/>
          <w:sz w:val="26"/>
          <w:szCs w:val="26"/>
          <w:lang w:val="en-US"/>
        </w:rPr>
        <w:t>կառավարումը</w:t>
      </w:r>
    </w:p>
    <w:p w:rsidR="00C5276B" w:rsidRPr="007D3C8B" w:rsidRDefault="00232A79" w:rsidP="00524288">
      <w:pPr>
        <w:tabs>
          <w:tab w:val="left" w:pos="284"/>
          <w:tab w:val="left" w:pos="567"/>
        </w:tabs>
        <w:spacing w:after="0"/>
        <w:ind w:left="-567" w:firstLine="283"/>
        <w:jc w:val="both"/>
        <w:rPr>
          <w:rFonts w:ascii="Sylfaen" w:hAnsi="Sylfaen"/>
          <w:b/>
          <w:lang w:val="en-US"/>
        </w:rPr>
      </w:pPr>
      <w:r w:rsidRPr="007D3C8B">
        <w:rPr>
          <w:rFonts w:ascii="Sylfaen" w:hAnsi="Sylfaen" w:cs="Sylfaen"/>
          <w:color w:val="000000"/>
          <w:shd w:val="clear" w:color="auto" w:fill="FFFFFF"/>
          <w:lang w:val="en-US"/>
        </w:rPr>
        <w:tab/>
      </w:r>
      <w:r w:rsidR="00C5276B" w:rsidRPr="007D3C8B">
        <w:rPr>
          <w:rFonts w:ascii="Sylfaen" w:eastAsia="Times New Roman" w:hAnsi="Sylfaen" w:cs="Sylfaen"/>
          <w:lang w:val="en-US" w:eastAsia="en-US"/>
        </w:rPr>
        <w:t>Ֆինանսական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կայունության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գնահատումը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կազմակերպությունների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ֆինանսական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կառավարման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կարևորագույն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տար</w:t>
      </w:r>
      <w:r w:rsidR="00456C1A" w:rsidRPr="007D3C8B">
        <w:rPr>
          <w:rFonts w:ascii="Sylfaen" w:eastAsia="Times New Roman" w:hAnsi="Sylfaen" w:cs="Sylfaen"/>
          <w:lang w:val="en-US" w:eastAsia="en-US"/>
        </w:rPr>
        <w:t>ր</w:t>
      </w:r>
      <w:r w:rsidR="00C5276B" w:rsidRPr="007D3C8B">
        <w:rPr>
          <w:rFonts w:ascii="Sylfaen" w:eastAsia="Times New Roman" w:hAnsi="Sylfaen" w:cs="Sylfaen"/>
          <w:lang w:val="en-US" w:eastAsia="en-US"/>
        </w:rPr>
        <w:t>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է, ինչը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հատկապես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առաջնային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է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ՀՀ-ում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գործող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ակտիվ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մրցակցային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շուկայի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լայնացմանը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զուգընթաց: Ֆինանսական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կայունությունը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իր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հերթին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համարվում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է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նաև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ֆինանսական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վերլուծության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գործիքներից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մեկը: Ֆինանսական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կայունությունը՝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որպես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կազմակերպությունների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ֆինանսատնտեսական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վերլուծության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գործիք, բազմաբնույթ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գործոնների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ազդեցության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տակ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է, որոնք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տարբեր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ձևով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են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ներգործում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ֆինանսական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կայունության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գնահատման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վրա: Ընդհանուր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առմամբ, ֆինանսական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կայունության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վրա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ազդող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գործոնները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մեծ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թիվ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են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կազմում, և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կարևոր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խնդիր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է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համարվում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այդ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գործոններից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զտել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առավել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հատկանշականները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և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մեծ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ազդեցություն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ունեցողները: Այդ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նպատակով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անհրաժեշտ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է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կատարել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տարբեր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տեսակի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և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բնույթի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վերլուծություններ՝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կիրառելով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կազմակերպության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ֆինանսական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իրավիճակի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ցուցանիշների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համախմբերը, որոնցից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են՝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իրացվելիությունը, վճարունակությունը, շահութաբերությունը, շրջանառելիությունը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և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այլն: Ֆինանսական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կայունության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վերաբերյալ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համապատասխան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վերլուծությունները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կարևորվում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են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առևտրային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կազմակերպությունների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մրցունակության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աստիճանի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և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ընդհանուր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առմամբ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երկրի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տնտեսական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կայունության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և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տնտեսության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ռազմավարական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զարգացման</w:t>
      </w:r>
      <w:r w:rsidR="00456C1A" w:rsidRPr="007D3C8B">
        <w:rPr>
          <w:rFonts w:ascii="Sylfaen" w:eastAsia="Times New Roman" w:hAnsi="Sylfaen" w:cs="Sylfaen"/>
          <w:lang w:val="en-US" w:eastAsia="en-US"/>
        </w:rPr>
        <w:t xml:space="preserve"> </w:t>
      </w:r>
      <w:r w:rsidR="00C5276B" w:rsidRPr="007D3C8B">
        <w:rPr>
          <w:rFonts w:ascii="Sylfaen" w:eastAsia="Times New Roman" w:hAnsi="Sylfaen" w:cs="Sylfaen"/>
          <w:lang w:val="en-US" w:eastAsia="en-US"/>
        </w:rPr>
        <w:t>տեսանկյունից</w:t>
      </w:r>
      <w:r w:rsidR="00C5276B" w:rsidRPr="007D3C8B">
        <w:rPr>
          <w:rFonts w:ascii="Arial" w:hAnsi="Arial" w:cs="Arial"/>
          <w:color w:val="000000"/>
          <w:shd w:val="clear" w:color="auto" w:fill="FFFFFF"/>
          <w:lang w:val="en-US"/>
        </w:rPr>
        <w:t xml:space="preserve">: </w:t>
      </w:r>
    </w:p>
    <w:p w:rsidR="001F7C4D" w:rsidRPr="007D3C8B" w:rsidRDefault="001F7C4D" w:rsidP="00524288">
      <w:pPr>
        <w:pStyle w:val="book"/>
        <w:shd w:val="clear" w:color="auto" w:fill="FDFEFF"/>
        <w:spacing w:line="276" w:lineRule="auto"/>
        <w:ind w:left="-567" w:firstLine="283"/>
        <w:jc w:val="center"/>
        <w:outlineLvl w:val="3"/>
        <w:rPr>
          <w:rFonts w:ascii="Sylfaen" w:hAnsi="Sylfaen"/>
          <w:b/>
          <w:sz w:val="26"/>
          <w:szCs w:val="26"/>
          <w:lang w:val="uk-UA"/>
        </w:rPr>
      </w:pPr>
      <w:r w:rsidRPr="007D3C8B">
        <w:rPr>
          <w:rFonts w:ascii="Sylfaen" w:hAnsi="Sylfaen"/>
          <w:b/>
          <w:sz w:val="26"/>
          <w:szCs w:val="26"/>
          <w:lang w:val="en-US"/>
        </w:rPr>
        <w:t>Թեմա</w:t>
      </w:r>
      <w:r w:rsidRPr="007D3C8B">
        <w:rPr>
          <w:rFonts w:ascii="Sylfaen" w:hAnsi="Sylfaen"/>
          <w:b/>
          <w:sz w:val="26"/>
          <w:szCs w:val="26"/>
          <w:lang w:val="uk-UA"/>
        </w:rPr>
        <w:t xml:space="preserve"> 7.</w:t>
      </w:r>
      <w:r w:rsidR="007D3C8B" w:rsidRPr="007D3C8B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7D3C8B">
        <w:rPr>
          <w:rFonts w:ascii="Sylfaen" w:hAnsi="Sylfaen"/>
          <w:b/>
          <w:sz w:val="26"/>
          <w:szCs w:val="26"/>
          <w:lang w:val="en-US"/>
        </w:rPr>
        <w:t>Ֆինանսական</w:t>
      </w:r>
      <w:r w:rsidR="007D3C8B" w:rsidRPr="007D3C8B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7D3C8B">
        <w:rPr>
          <w:rFonts w:ascii="Sylfaen" w:hAnsi="Sylfaen"/>
          <w:b/>
          <w:sz w:val="26"/>
          <w:szCs w:val="26"/>
          <w:lang w:val="en-US"/>
        </w:rPr>
        <w:t>մենեջմենթի</w:t>
      </w:r>
      <w:r w:rsidR="007D3C8B" w:rsidRPr="007D3C8B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7D3C8B">
        <w:rPr>
          <w:rFonts w:ascii="Sylfaen" w:hAnsi="Sylfaen"/>
          <w:b/>
          <w:sz w:val="26"/>
          <w:szCs w:val="26"/>
          <w:lang w:val="en-US"/>
        </w:rPr>
        <w:t>գործընթացները</w:t>
      </w:r>
      <w:r w:rsidR="007D3C8B" w:rsidRPr="007D3C8B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7D3C8B">
        <w:rPr>
          <w:rFonts w:ascii="Sylfaen" w:hAnsi="Sylfaen"/>
          <w:b/>
          <w:sz w:val="26"/>
          <w:szCs w:val="26"/>
          <w:lang w:val="en-US"/>
        </w:rPr>
        <w:t>կազմակերպության</w:t>
      </w:r>
      <w:r w:rsidR="007D3C8B" w:rsidRPr="007D3C8B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7D3C8B">
        <w:rPr>
          <w:rFonts w:ascii="Sylfaen" w:hAnsi="Sylfaen"/>
          <w:b/>
          <w:sz w:val="26"/>
          <w:szCs w:val="26"/>
          <w:lang w:val="en-US"/>
        </w:rPr>
        <w:t>սնանկացման</w:t>
      </w:r>
      <w:r w:rsidR="007D3C8B" w:rsidRPr="007D3C8B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7D3C8B">
        <w:rPr>
          <w:rFonts w:ascii="Sylfaen" w:hAnsi="Sylfaen"/>
          <w:b/>
          <w:sz w:val="26"/>
          <w:szCs w:val="26"/>
          <w:lang w:val="en-US"/>
        </w:rPr>
        <w:t>և</w:t>
      </w:r>
      <w:r w:rsidR="007D3C8B" w:rsidRPr="007D3C8B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7D3C8B">
        <w:rPr>
          <w:rFonts w:ascii="Sylfaen" w:hAnsi="Sylfaen"/>
          <w:b/>
          <w:sz w:val="26"/>
          <w:szCs w:val="26"/>
          <w:lang w:val="en-US"/>
        </w:rPr>
        <w:t>լուծարման</w:t>
      </w:r>
      <w:r w:rsidR="007D3C8B" w:rsidRPr="007D3C8B"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7D3C8B">
        <w:rPr>
          <w:rFonts w:ascii="Sylfaen" w:hAnsi="Sylfaen"/>
          <w:b/>
          <w:sz w:val="26"/>
          <w:szCs w:val="26"/>
          <w:lang w:val="en-US"/>
        </w:rPr>
        <w:t>իրավիճակներում</w:t>
      </w:r>
    </w:p>
    <w:p w:rsidR="00597723" w:rsidRPr="001F7C4D" w:rsidRDefault="00597723" w:rsidP="00524288">
      <w:pPr>
        <w:spacing w:after="0"/>
        <w:ind w:left="-567" w:firstLine="283"/>
        <w:jc w:val="both"/>
        <w:rPr>
          <w:rFonts w:ascii="Arial LatArm" w:hAnsi="Arial LatArm"/>
          <w:lang w:val="uk-UA"/>
        </w:rPr>
      </w:pPr>
    </w:p>
    <w:p w:rsidR="00232A79" w:rsidRPr="00D15EFB" w:rsidRDefault="00C5276B" w:rsidP="007D3C8B">
      <w:pPr>
        <w:spacing w:after="0"/>
        <w:ind w:left="-567" w:firstLine="283"/>
        <w:jc w:val="both"/>
        <w:rPr>
          <w:lang w:val="uk-UA"/>
        </w:rPr>
      </w:pPr>
      <w:r>
        <w:rPr>
          <w:rFonts w:ascii="Sylfaen" w:hAnsi="Sylfaen" w:cs="Sylfaen"/>
        </w:rPr>
        <w:t>Սնանկացումը՝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որպես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տնտեսաիրավական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ոլորտին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առնչվող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գործընթաց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սերտորեն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կապված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է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սոցիալական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ոլորտի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հետ</w:t>
      </w:r>
      <w:r w:rsidRPr="00C5276B">
        <w:rPr>
          <w:lang w:val="uk-UA"/>
        </w:rPr>
        <w:t xml:space="preserve">. </w:t>
      </w:r>
      <w:r>
        <w:rPr>
          <w:rFonts w:ascii="Sylfaen" w:hAnsi="Sylfaen" w:cs="Sylfaen"/>
        </w:rPr>
        <w:t>նախ՝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սոցիալական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գործոնները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որոշում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են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այն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շահերը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որոնք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պետք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է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ենթարկվեն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իրավական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պաշտպանության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այնուհետև՝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դրանց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իրավական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պաշտպանությամբ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նույն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սոցիալական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ոլորտը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բազմաթիվ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փոփոխությունների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է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ենթարկվում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և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միաժամանակ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որոշակի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ազդեցություն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ունենում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իրավական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զարգացումների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վրա</w:t>
      </w:r>
      <w:r w:rsidRPr="00C5276B">
        <w:rPr>
          <w:lang w:val="uk-UA"/>
        </w:rPr>
        <w:t xml:space="preserve">: </w:t>
      </w:r>
      <w:r>
        <w:rPr>
          <w:rFonts w:ascii="Sylfaen" w:hAnsi="Sylfaen" w:cs="Sylfaen"/>
        </w:rPr>
        <w:t>Մասնագիտական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գրականության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մեջ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առանձնացվում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են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սնանկացման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մի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քանի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տեսակներ</w:t>
      </w:r>
      <w:r w:rsidRPr="00C5276B">
        <w:rPr>
          <w:lang w:val="uk-UA"/>
        </w:rPr>
        <w:t>:</w:t>
      </w:r>
    </w:p>
    <w:p w:rsidR="007D3C8B" w:rsidRDefault="00C5276B" w:rsidP="007D3C8B">
      <w:pPr>
        <w:spacing w:after="0"/>
        <w:ind w:left="-567" w:firstLine="283"/>
        <w:jc w:val="both"/>
        <w:rPr>
          <w:lang w:val="en-US"/>
        </w:rPr>
      </w:pPr>
      <w:r w:rsidRPr="00C5276B">
        <w:rPr>
          <w:lang w:val="uk-UA"/>
        </w:rPr>
        <w:t xml:space="preserve"> 1.</w:t>
      </w:r>
      <w:r w:rsidR="007D3C8B" w:rsidRPr="007D3C8B">
        <w:rPr>
          <w:lang w:val="uk-UA"/>
        </w:rPr>
        <w:t xml:space="preserve"> </w:t>
      </w:r>
      <w:r>
        <w:rPr>
          <w:rFonts w:ascii="Sylfaen" w:hAnsi="Sylfaen" w:cs="Sylfaen"/>
        </w:rPr>
        <w:t>Իրական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սնանկացում</w:t>
      </w:r>
      <w:r w:rsidR="007D3C8B" w:rsidRPr="007D3C8B">
        <w:rPr>
          <w:rFonts w:ascii="Sylfaen" w:hAnsi="Sylfaen" w:cs="Sylfaen"/>
          <w:lang w:val="uk-UA"/>
        </w:rPr>
        <w:t xml:space="preserve"> </w:t>
      </w:r>
      <w:r w:rsidRPr="00C5276B">
        <w:rPr>
          <w:lang w:val="uk-UA"/>
        </w:rPr>
        <w:t xml:space="preserve">- </w:t>
      </w:r>
      <w:r>
        <w:rPr>
          <w:rFonts w:ascii="Sylfaen" w:hAnsi="Sylfaen" w:cs="Sylfaen"/>
        </w:rPr>
        <w:t>այն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իրավիճակն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է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երբ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ձեռնարկությունը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ի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զորու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չէ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վերականգնելու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իր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վճարունակությունը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քանզի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ունի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սեփական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կապիտալի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կորուստ</w:t>
      </w:r>
      <w:r w:rsidRPr="00C5276B">
        <w:rPr>
          <w:lang w:val="uk-UA"/>
        </w:rPr>
        <w:t xml:space="preserve">: </w:t>
      </w:r>
      <w:r>
        <w:rPr>
          <w:rFonts w:ascii="Sylfaen" w:hAnsi="Sylfaen" w:cs="Sylfaen"/>
        </w:rPr>
        <w:t>Կապիտալի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կորստի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բարձր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մակարդակը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բաժնետոմսերի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մեծ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թվով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վաճառքը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սնանկացման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ազդակներ</w:t>
      </w:r>
      <w:r w:rsidR="007D3C8B" w:rsidRPr="007D3C8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են</w:t>
      </w:r>
      <w:r w:rsidRPr="00C5276B">
        <w:rPr>
          <w:lang w:val="uk-UA"/>
        </w:rPr>
        <w:t xml:space="preserve">: </w:t>
      </w:r>
    </w:p>
    <w:p w:rsidR="00232A79" w:rsidRPr="00D15EFB" w:rsidRDefault="00C5276B" w:rsidP="007D3C8B">
      <w:pPr>
        <w:spacing w:after="0"/>
        <w:ind w:left="-567" w:firstLine="283"/>
        <w:jc w:val="both"/>
        <w:rPr>
          <w:lang w:val="uk-UA"/>
        </w:rPr>
      </w:pPr>
      <w:r w:rsidRPr="00C5276B">
        <w:rPr>
          <w:lang w:val="uk-UA"/>
        </w:rPr>
        <w:lastRenderedPageBreak/>
        <w:t>2.</w:t>
      </w:r>
      <w:r w:rsidR="007D3C8B">
        <w:rPr>
          <w:lang w:val="en-US"/>
        </w:rPr>
        <w:t xml:space="preserve"> </w:t>
      </w:r>
      <w:r>
        <w:rPr>
          <w:rFonts w:ascii="Sylfaen" w:hAnsi="Sylfaen" w:cs="Sylfaen"/>
        </w:rPr>
        <w:t>Բիզնես</w:t>
      </w:r>
      <w:r w:rsidRPr="00C5276B">
        <w:rPr>
          <w:lang w:val="uk-UA"/>
        </w:rPr>
        <w:t>-</w:t>
      </w:r>
      <w:r>
        <w:rPr>
          <w:rFonts w:ascii="Sylfaen" w:hAnsi="Sylfaen" w:cs="Sylfaen"/>
        </w:rPr>
        <w:t>սնանկացում</w:t>
      </w:r>
      <w:r w:rsidR="007D3C8B">
        <w:rPr>
          <w:rFonts w:ascii="Sylfaen" w:hAnsi="Sylfaen" w:cs="Sylfaen"/>
          <w:lang w:val="en-US"/>
        </w:rPr>
        <w:t xml:space="preserve"> </w:t>
      </w:r>
      <w:r w:rsidR="007D3C8B">
        <w:rPr>
          <w:lang w:val="uk-UA"/>
        </w:rPr>
        <w:t>–</w:t>
      </w:r>
      <w:r w:rsidRPr="00C5276B">
        <w:rPr>
          <w:lang w:val="uk-UA"/>
        </w:rPr>
        <w:t xml:space="preserve"> </w:t>
      </w:r>
      <w:r>
        <w:rPr>
          <w:rFonts w:ascii="Sylfaen" w:hAnsi="Sylfaen" w:cs="Sylfaen"/>
        </w:rPr>
        <w:t>տերմինը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գործածության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մեջ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մտավ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ամերիկյան</w:t>
      </w:r>
      <w:r w:rsidRPr="00C5276B">
        <w:rPr>
          <w:lang w:val="uk-UA"/>
        </w:rPr>
        <w:t xml:space="preserve"> «</w:t>
      </w:r>
      <w:r w:rsidRPr="00232A79">
        <w:rPr>
          <w:lang w:val="en-US"/>
        </w:rPr>
        <w:t>Dun</w:t>
      </w:r>
      <w:r w:rsidR="007D3C8B">
        <w:rPr>
          <w:lang w:val="en-US"/>
        </w:rPr>
        <w:t xml:space="preserve"> </w:t>
      </w:r>
      <w:r w:rsidRPr="00C5276B">
        <w:rPr>
          <w:lang w:val="uk-UA"/>
        </w:rPr>
        <w:t>&amp;</w:t>
      </w:r>
      <w:r w:rsidR="007D3C8B">
        <w:rPr>
          <w:lang w:val="en-US"/>
        </w:rPr>
        <w:t xml:space="preserve"> </w:t>
      </w:r>
      <w:r w:rsidRPr="00232A79">
        <w:rPr>
          <w:lang w:val="en-US"/>
        </w:rPr>
        <w:t>Bradstreet</w:t>
      </w:r>
      <w:r w:rsidRPr="00C5276B">
        <w:rPr>
          <w:lang w:val="uk-UA"/>
        </w:rPr>
        <w:t xml:space="preserve">» </w:t>
      </w:r>
      <w:r>
        <w:rPr>
          <w:rFonts w:ascii="Sylfaen" w:hAnsi="Sylfaen" w:cs="Sylfaen"/>
        </w:rPr>
        <w:t>խոշորագույն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կազմակերպության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սնանկացումից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հետո</w:t>
      </w:r>
      <w:r w:rsidRPr="00C5276B">
        <w:rPr>
          <w:lang w:val="uk-UA"/>
        </w:rPr>
        <w:t xml:space="preserve">: </w:t>
      </w:r>
      <w:r>
        <w:rPr>
          <w:rFonts w:ascii="Sylfaen" w:hAnsi="Sylfaen" w:cs="Sylfaen"/>
        </w:rPr>
        <w:t>Անվճարունակության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պատճառով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մեծ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վնասներ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հասցնելով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պարտատերերին՝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այն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դադարեցրեց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գործունեությունը</w:t>
      </w:r>
      <w:r w:rsidRPr="00C5276B">
        <w:rPr>
          <w:lang w:val="uk-UA"/>
        </w:rPr>
        <w:t xml:space="preserve">. </w:t>
      </w:r>
      <w:r>
        <w:rPr>
          <w:rFonts w:ascii="Sylfaen" w:hAnsi="Sylfaen" w:cs="Sylfaen"/>
        </w:rPr>
        <w:t>որոշվեց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որ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այն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սնանկ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չնայած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պաշտոնապես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դեռ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այդպիսին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չէր</w:t>
      </w:r>
      <w:r w:rsidR="007D3C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ճանաչվել</w:t>
      </w:r>
      <w:r w:rsidRPr="00C5276B">
        <w:rPr>
          <w:lang w:val="uk-UA"/>
        </w:rPr>
        <w:t>:</w:t>
      </w:r>
    </w:p>
    <w:p w:rsidR="00232A79" w:rsidRPr="00D15EFB" w:rsidRDefault="00C5276B" w:rsidP="007D3C8B">
      <w:pPr>
        <w:spacing w:after="0"/>
        <w:ind w:left="-567" w:firstLine="283"/>
        <w:jc w:val="both"/>
        <w:rPr>
          <w:lang w:val="uk-UA"/>
        </w:rPr>
      </w:pPr>
      <w:r w:rsidRPr="00C5276B">
        <w:rPr>
          <w:lang w:val="uk-UA"/>
        </w:rPr>
        <w:t xml:space="preserve"> 3.</w:t>
      </w:r>
      <w:r w:rsidR="00ED2377" w:rsidRPr="00ED2377">
        <w:rPr>
          <w:lang w:val="uk-UA"/>
        </w:rPr>
        <w:t xml:space="preserve"> </w:t>
      </w:r>
      <w:r>
        <w:rPr>
          <w:rFonts w:ascii="Sylfaen" w:hAnsi="Sylfaen" w:cs="Sylfaen"/>
        </w:rPr>
        <w:t>Ժամանակավոր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սնանկացում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ED2377">
        <w:rPr>
          <w:lang w:val="uk-UA"/>
        </w:rPr>
        <w:t>–</w:t>
      </w:r>
      <w:r w:rsidR="00ED2377" w:rsidRPr="00ED2377">
        <w:rPr>
          <w:lang w:val="uk-UA"/>
        </w:rPr>
        <w:t xml:space="preserve"> </w:t>
      </w:r>
      <w:r>
        <w:rPr>
          <w:rFonts w:ascii="Sylfaen" w:hAnsi="Sylfaen" w:cs="Sylfaen"/>
        </w:rPr>
        <w:t>ձեռնարկության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սնանկացման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այնպիսի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վիճակ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է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երբ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գերազանցվում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է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դեբիտորական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պարտքը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և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հնարավոր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չի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լինում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վերականգնել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տնտեսական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կայուն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վիճակը՝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ապահովելու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երկարաժամկետ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կայունությունը</w:t>
      </w:r>
      <w:r w:rsidRPr="00C5276B">
        <w:rPr>
          <w:lang w:val="uk-UA"/>
        </w:rPr>
        <w:t>:</w:t>
      </w:r>
    </w:p>
    <w:p w:rsidR="00232A79" w:rsidRPr="00D15EFB" w:rsidRDefault="00C5276B" w:rsidP="007D3C8B">
      <w:pPr>
        <w:spacing w:after="0"/>
        <w:ind w:left="-567" w:firstLine="283"/>
        <w:jc w:val="both"/>
        <w:rPr>
          <w:lang w:val="uk-UA"/>
        </w:rPr>
      </w:pPr>
      <w:r w:rsidRPr="00C5276B">
        <w:rPr>
          <w:lang w:val="uk-UA"/>
        </w:rPr>
        <w:t xml:space="preserve"> 4.</w:t>
      </w:r>
      <w:r w:rsidR="00ED2377" w:rsidRPr="00ED2377">
        <w:rPr>
          <w:lang w:val="uk-UA"/>
        </w:rPr>
        <w:t xml:space="preserve"> </w:t>
      </w:r>
      <w:r>
        <w:rPr>
          <w:rFonts w:ascii="Sylfaen" w:hAnsi="Sylfaen" w:cs="Sylfaen"/>
        </w:rPr>
        <w:t>Միտումնավոր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սնանկացում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ED2377">
        <w:rPr>
          <w:lang w:val="uk-UA"/>
        </w:rPr>
        <w:t>–</w:t>
      </w:r>
      <w:r w:rsidR="00ED2377" w:rsidRPr="00ED2377">
        <w:rPr>
          <w:lang w:val="uk-UA"/>
        </w:rPr>
        <w:t xml:space="preserve"> </w:t>
      </w:r>
      <w:r>
        <w:rPr>
          <w:rFonts w:ascii="Sylfaen" w:hAnsi="Sylfaen" w:cs="Sylfaen"/>
        </w:rPr>
        <w:t>երբ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սեփական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շահի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համար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կամ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ի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շահ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այլ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անձանց՝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կազմակերպության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ղեկավարները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տարբեր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ձևերով</w:t>
      </w:r>
      <w:r w:rsidRPr="00C5276B">
        <w:rPr>
          <w:lang w:val="uk-UA"/>
        </w:rPr>
        <w:t xml:space="preserve"> «</w:t>
      </w:r>
      <w:r>
        <w:rPr>
          <w:rFonts w:ascii="Sylfaen" w:hAnsi="Sylfaen" w:cs="Sylfaen"/>
        </w:rPr>
        <w:t>յուրացնում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են</w:t>
      </w:r>
      <w:r w:rsidRPr="00C5276B">
        <w:rPr>
          <w:lang w:val="uk-UA"/>
        </w:rPr>
        <w:t xml:space="preserve">» </w:t>
      </w:r>
      <w:r>
        <w:rPr>
          <w:rFonts w:ascii="Sylfaen" w:hAnsi="Sylfaen" w:cs="Sylfaen"/>
        </w:rPr>
        <w:t>ընկերության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ակտիվները՝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կազմակերպությանը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հասցնելով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սնանկացման</w:t>
      </w:r>
      <w:r w:rsidRPr="00C5276B">
        <w:rPr>
          <w:lang w:val="uk-UA"/>
        </w:rPr>
        <w:t xml:space="preserve">: </w:t>
      </w:r>
    </w:p>
    <w:p w:rsidR="00232A79" w:rsidRPr="00D15EFB" w:rsidRDefault="00C5276B" w:rsidP="007D3C8B">
      <w:pPr>
        <w:spacing w:after="0"/>
        <w:ind w:left="-567" w:firstLine="283"/>
        <w:jc w:val="both"/>
        <w:rPr>
          <w:lang w:val="uk-UA"/>
        </w:rPr>
      </w:pPr>
      <w:r w:rsidRPr="00C5276B">
        <w:rPr>
          <w:lang w:val="uk-UA"/>
        </w:rPr>
        <w:t>5.</w:t>
      </w:r>
      <w:r>
        <w:rPr>
          <w:rFonts w:ascii="Sylfaen" w:hAnsi="Sylfaen" w:cs="Sylfaen"/>
        </w:rPr>
        <w:t>Կեղծ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սնանկացում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ED2377">
        <w:rPr>
          <w:lang w:val="uk-UA"/>
        </w:rPr>
        <w:t>–</w:t>
      </w:r>
      <w:r>
        <w:rPr>
          <w:rFonts w:ascii="Sylfaen" w:hAnsi="Sylfaen" w:cs="Sylfaen"/>
        </w:rPr>
        <w:t>սա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ձեռնարկության՝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սնանկության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մասին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կեղծ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հայտարարությունն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է՝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նպատակ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ունենալով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մոլորության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մեջ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գցել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վարկատուներին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ձեռք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բերել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նրանց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ֆինանսական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պարտավորությունները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կամ</w:t>
      </w:r>
      <w:r w:rsidRPr="00C5276B">
        <w:rPr>
          <w:lang w:val="uk-UA"/>
        </w:rPr>
        <w:t xml:space="preserve"> «</w:t>
      </w:r>
      <w:r>
        <w:rPr>
          <w:rFonts w:ascii="Sylfaen" w:hAnsi="Sylfaen" w:cs="Sylfaen"/>
        </w:rPr>
        <w:t>մարել</w:t>
      </w:r>
      <w:r w:rsidRPr="00C5276B">
        <w:rPr>
          <w:lang w:val="uk-UA"/>
        </w:rPr>
        <w:t xml:space="preserve">» </w:t>
      </w:r>
      <w:r>
        <w:rPr>
          <w:rFonts w:ascii="Sylfaen" w:hAnsi="Sylfaen" w:cs="Sylfaen"/>
        </w:rPr>
        <w:t>ընկերության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անմրցունակ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րտադրանքի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պարտքերը</w:t>
      </w:r>
      <w:r w:rsidRPr="00C5276B">
        <w:rPr>
          <w:lang w:val="uk-UA"/>
        </w:rPr>
        <w:t xml:space="preserve">: </w:t>
      </w:r>
      <w:r>
        <w:rPr>
          <w:rFonts w:ascii="Sylfaen" w:hAnsi="Sylfaen" w:cs="Sylfaen"/>
        </w:rPr>
        <w:t>Այսինքն՝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այս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դեպքում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տարածելով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կեղծ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հայտարարություն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ձեռնարկությունը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փորձում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է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քողարկել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իր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ակտիվները</w:t>
      </w:r>
      <w:r w:rsidRPr="00C5276B">
        <w:rPr>
          <w:lang w:val="uk-UA"/>
        </w:rPr>
        <w:t xml:space="preserve">: </w:t>
      </w:r>
      <w:r>
        <w:rPr>
          <w:rFonts w:ascii="Sylfaen" w:hAnsi="Sylfaen" w:cs="Sylfaen"/>
        </w:rPr>
        <w:t>Առանձնացնում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են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կազմակերպությունների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անվճարունակության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հետևյալ</w:t>
      </w:r>
      <w:r w:rsidR="00ED2377" w:rsidRPr="00ED2377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փուլերը</w:t>
      </w:r>
    </w:p>
    <w:p w:rsidR="00232A79" w:rsidRPr="00D15EFB" w:rsidRDefault="00ED2377" w:rsidP="007D3C8B">
      <w:pPr>
        <w:spacing w:after="0"/>
        <w:ind w:left="-567" w:firstLine="283"/>
        <w:jc w:val="both"/>
        <w:rPr>
          <w:lang w:val="uk-UA"/>
        </w:rPr>
      </w:pPr>
      <w:r>
        <w:rPr>
          <w:lang w:val="uk-UA"/>
        </w:rPr>
        <w:t>.</w:t>
      </w:r>
      <w:r w:rsidRPr="00ED2377">
        <w:rPr>
          <w:lang w:val="uk-UA"/>
        </w:rPr>
        <w:t xml:space="preserve"> </w:t>
      </w:r>
      <w:r w:rsidR="00C5276B">
        <w:rPr>
          <w:rFonts w:ascii="Sylfaen" w:hAnsi="Sylfaen" w:cs="Sylfaen"/>
        </w:rPr>
        <w:t>թաքնված</w:t>
      </w:r>
      <w:r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անվճարունակություն</w:t>
      </w:r>
      <w:r w:rsidR="00C5276B" w:rsidRPr="00C5276B">
        <w:rPr>
          <w:lang w:val="uk-UA"/>
        </w:rPr>
        <w:t xml:space="preserve">, </w:t>
      </w:r>
      <w:r w:rsidR="00C5276B">
        <w:rPr>
          <w:rFonts w:ascii="Sylfaen" w:hAnsi="Sylfaen" w:cs="Sylfaen"/>
        </w:rPr>
        <w:t>որը</w:t>
      </w:r>
      <w:r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բնութագրվում</w:t>
      </w:r>
      <w:r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կազմակերպության</w:t>
      </w:r>
      <w:r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արժեքի</w:t>
      </w:r>
      <w:r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նվազմամբ</w:t>
      </w:r>
      <w:r w:rsidR="00C5276B" w:rsidRPr="00C5276B">
        <w:rPr>
          <w:lang w:val="uk-UA"/>
        </w:rPr>
        <w:t xml:space="preserve"> (</w:t>
      </w:r>
      <w:r w:rsidR="00C5276B">
        <w:rPr>
          <w:rFonts w:ascii="Sylfaen" w:hAnsi="Sylfaen" w:cs="Sylfaen"/>
        </w:rPr>
        <w:t>արժեթղթերի</w:t>
      </w:r>
      <w:r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գնի</w:t>
      </w:r>
      <w:r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իջեցում</w:t>
      </w:r>
      <w:r w:rsidR="00C5276B" w:rsidRPr="00C5276B">
        <w:rPr>
          <w:lang w:val="uk-UA"/>
        </w:rPr>
        <w:t>)</w:t>
      </w:r>
    </w:p>
    <w:p w:rsidR="00232A79" w:rsidRPr="00D15EFB" w:rsidRDefault="00232A79" w:rsidP="007D3C8B">
      <w:pPr>
        <w:spacing w:after="0"/>
        <w:ind w:left="-567" w:firstLine="283"/>
        <w:jc w:val="both"/>
        <w:rPr>
          <w:lang w:val="uk-UA"/>
        </w:rPr>
      </w:pPr>
      <w:r w:rsidRPr="00D15EFB">
        <w:rPr>
          <w:lang w:val="uk-UA"/>
        </w:rPr>
        <w:t>.</w:t>
      </w:r>
      <w:r w:rsidR="00ED2377" w:rsidRPr="00ED2377">
        <w:rPr>
          <w:lang w:val="uk-UA"/>
        </w:rPr>
        <w:t xml:space="preserve"> </w:t>
      </w:r>
      <w:r w:rsidR="00C5276B">
        <w:rPr>
          <w:rFonts w:ascii="Sylfaen" w:hAnsi="Sylfaen" w:cs="Sylfaen"/>
        </w:rPr>
        <w:t>արտաքին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sym w:font="Symbol" w:char="F0D8"/>
      </w:r>
      <w:r w:rsidR="00ED2377" w:rsidRPr="00ED2377">
        <w:rPr>
          <w:lang w:val="uk-UA"/>
        </w:rPr>
        <w:t xml:space="preserve"> </w:t>
      </w:r>
      <w:r w:rsidR="00C5276B">
        <w:rPr>
          <w:rFonts w:ascii="Sylfaen" w:hAnsi="Sylfaen" w:cs="Sylfaen"/>
        </w:rPr>
        <w:t>կամ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ներքին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ոչ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բարենպաստ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միտումների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ի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հայտ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գալու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պատճառով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որոնցից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կարող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են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լինել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արտադրանքի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իրացումը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արտադրական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հզորությունների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ոչ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արդյունավետ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օգտագործումը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այլն</w:t>
      </w:r>
      <w:r w:rsidR="00C5276B" w:rsidRPr="00232A79">
        <w:rPr>
          <w:lang w:val="uk-UA"/>
        </w:rPr>
        <w:t xml:space="preserve">: </w:t>
      </w:r>
      <w:r w:rsidR="00C5276B">
        <w:rPr>
          <w:rFonts w:ascii="Sylfaen" w:hAnsi="Sylfaen" w:cs="Sylfaen"/>
        </w:rPr>
        <w:t>Սակայն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տվյալ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փուլում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կազմակերպությունը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դեռևս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ի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վիճակի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ինքնուրույն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լուծելու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ստեղծված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խնդիրները՝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օգտագործելով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գնային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քաղաքականության</w:t>
      </w:r>
      <w:r w:rsidR="00ED2377" w:rsidRPr="00ED2377">
        <w:rPr>
          <w:rFonts w:ascii="Sylfaen" w:hAnsi="Sylfaen" w:cs="Sylfaen"/>
          <w:lang w:val="uk-UA"/>
        </w:rPr>
        <w:t xml:space="preserve">   </w:t>
      </w:r>
      <w:r w:rsidR="00C5276B">
        <w:rPr>
          <w:rFonts w:ascii="Sylfaen" w:hAnsi="Sylfaen" w:cs="Sylfaen"/>
        </w:rPr>
        <w:t>մարքետինգային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մեխանիզմները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այլն</w:t>
      </w:r>
      <w:r w:rsidR="00C5276B" w:rsidRPr="00232A79">
        <w:rPr>
          <w:lang w:val="uk-UA"/>
        </w:rPr>
        <w:t xml:space="preserve">, </w:t>
      </w:r>
    </w:p>
    <w:p w:rsidR="00597723" w:rsidRPr="0064166B" w:rsidRDefault="00232A79" w:rsidP="007D3C8B">
      <w:pPr>
        <w:spacing w:after="0"/>
        <w:ind w:left="-567" w:firstLine="283"/>
        <w:jc w:val="both"/>
        <w:rPr>
          <w:lang w:val="en-US"/>
        </w:rPr>
      </w:pPr>
      <w:r w:rsidRPr="00D15EFB">
        <w:rPr>
          <w:lang w:val="uk-UA"/>
        </w:rPr>
        <w:t>.</w:t>
      </w:r>
      <w:r w:rsidR="00ED2377" w:rsidRPr="00ED2377">
        <w:rPr>
          <w:lang w:val="uk-UA"/>
        </w:rPr>
        <w:t xml:space="preserve"> </w:t>
      </w:r>
      <w:r w:rsidR="00C5276B">
        <w:rPr>
          <w:rFonts w:ascii="Sylfaen" w:hAnsi="Sylfaen" w:cs="Sylfaen"/>
        </w:rPr>
        <w:t>ֆինանսական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անկայունության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փուլ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երբ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առկա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են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առավել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խորացված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խնդիրներ</w:t>
      </w:r>
      <w:r w:rsidR="00C5276B" w:rsidRPr="00232A79">
        <w:rPr>
          <w:lang w:val="uk-UA"/>
        </w:rPr>
        <w:t xml:space="preserve">: </w:t>
      </w:r>
      <w:r w:rsidR="00C5276B">
        <w:rPr>
          <w:rFonts w:ascii="Sylfaen" w:hAnsi="Sylfaen" w:cs="Sylfaen"/>
        </w:rPr>
        <w:t>Կրճատվում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են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դրամական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մուտքերը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կազմակերպության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հաշվեհամարներին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մեծանում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են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դեբիտորական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պարտքը</w:t>
      </w:r>
      <w:r w:rsidR="00C5276B" w:rsidRPr="00232A79">
        <w:rPr>
          <w:lang w:val="uk-UA"/>
        </w:rPr>
        <w:t>,</w:t>
      </w:r>
      <w:r w:rsidR="00C5276B">
        <w:sym w:font="Symbol" w:char="F0D8"/>
      </w:r>
      <w:r w:rsidR="00C5276B">
        <w:rPr>
          <w:rFonts w:ascii="Sylfaen" w:hAnsi="Sylfaen" w:cs="Sylfaen"/>
        </w:rPr>
        <w:t>փոխառու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միջոցների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ծավալը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կրճատվում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են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սեփական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շրջանառու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միջոցները</w:t>
      </w:r>
      <w:r w:rsidR="00ED2377" w:rsidRPr="00ED2377">
        <w:rPr>
          <w:rFonts w:ascii="Sylfaen" w:hAnsi="Sylfaen" w:cs="Sylfaen"/>
          <w:lang w:val="uk-UA"/>
        </w:rPr>
        <w:t xml:space="preserve">  </w:t>
      </w:r>
      <w:r w:rsidR="00C5276B">
        <w:rPr>
          <w:rFonts w:ascii="Sylfaen" w:hAnsi="Sylfaen" w:cs="Sylfaen"/>
        </w:rPr>
        <w:t>և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այլն</w:t>
      </w:r>
      <w:r w:rsidR="00C5276B" w:rsidRPr="00232A79">
        <w:rPr>
          <w:lang w:val="uk-UA"/>
        </w:rPr>
        <w:t xml:space="preserve">: </w:t>
      </w:r>
      <w:r w:rsidR="00C5276B">
        <w:rPr>
          <w:rFonts w:ascii="Sylfaen" w:hAnsi="Sylfaen" w:cs="Sylfaen"/>
        </w:rPr>
        <w:t>Այս</w:t>
      </w:r>
      <w:r w:rsidR="00ED2377" w:rsidRPr="00ED2377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փուլում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եթե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կազմակերպության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գործունեության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ֆինանսական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ցուցանիշների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վատացումը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կախված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օբյեկտիվ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պատճառներից</w:t>
      </w:r>
      <w:r w:rsidR="00C5276B" w:rsidRPr="00232A79">
        <w:rPr>
          <w:lang w:val="uk-UA"/>
        </w:rPr>
        <w:t xml:space="preserve"> (</w:t>
      </w:r>
      <w:r w:rsidR="00C5276B">
        <w:rPr>
          <w:rFonts w:ascii="Sylfaen" w:hAnsi="Sylfaen" w:cs="Sylfaen"/>
        </w:rPr>
        <w:t>արտադրանքի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իրացման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սեզոնայնություն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այլն</w:t>
      </w:r>
      <w:r w:rsidR="00C5276B" w:rsidRPr="00232A79">
        <w:rPr>
          <w:lang w:val="uk-UA"/>
        </w:rPr>
        <w:t xml:space="preserve">), </w:t>
      </w:r>
      <w:r w:rsidR="0064166B" w:rsidRPr="0064166B">
        <w:rPr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վերջինս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վիճակի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մարելու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ժամկետանց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պարտավորությունները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սահմանված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ժամկետում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ապա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անվճարունակությունը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գնահատվում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որպես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կարճաժամկետ</w:t>
      </w:r>
      <w:r w:rsidR="00C5276B" w:rsidRPr="00232A79">
        <w:rPr>
          <w:lang w:val="uk-UA"/>
        </w:rPr>
        <w:t xml:space="preserve">: </w:t>
      </w:r>
      <w:r w:rsidR="00C5276B">
        <w:rPr>
          <w:rFonts w:ascii="Sylfaen" w:hAnsi="Sylfaen" w:cs="Sylfaen"/>
        </w:rPr>
        <w:t>Այլ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պարագաներում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անվճարունակությունը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որակվում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որպես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երկարաժամկետ</w:t>
      </w:r>
      <w:r w:rsidR="00C5276B" w:rsidRPr="00232A79">
        <w:rPr>
          <w:lang w:val="uk-UA"/>
        </w:rPr>
        <w:t xml:space="preserve">,  </w:t>
      </w:r>
      <w:r w:rsidR="00C5276B">
        <w:rPr>
          <w:rFonts w:ascii="Sylfaen" w:hAnsi="Sylfaen" w:cs="Sylfaen"/>
        </w:rPr>
        <w:t>ակնհայտ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սնանկացում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երբ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սնանկացումը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դառնում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իրավաբանորեն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անխուսափելի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ակնհայտ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փաստ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երբ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կազմակերպության</w:t>
      </w:r>
      <w:r w:rsidR="00C5276B">
        <w:sym w:font="Symbol" w:char="F0D8"/>
      </w:r>
      <w:r w:rsidR="00C5276B">
        <w:rPr>
          <w:rFonts w:ascii="Sylfaen" w:hAnsi="Sylfaen" w:cs="Sylfaen"/>
        </w:rPr>
        <w:t>բոլոր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միջոցները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շրջանառու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ոչ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շրջանառու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ակտիվները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բավարար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չեն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սեփական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բյուջեի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վարկառուների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բաժնետերերի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անձնակազմի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այլ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ֆիզիկական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ու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իրավաբանական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անձանց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նկատմամբ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պարտավորությունները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մարելու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համար</w:t>
      </w:r>
      <w:r w:rsidR="00C5276B" w:rsidRPr="00232A79">
        <w:rPr>
          <w:lang w:val="uk-UA"/>
        </w:rPr>
        <w:t xml:space="preserve">: </w:t>
      </w:r>
      <w:r w:rsidR="00C5276B">
        <w:rPr>
          <w:rFonts w:ascii="Sylfaen" w:hAnsi="Sylfaen" w:cs="Sylfaen"/>
        </w:rPr>
        <w:t>Այս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դեպքում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կազմակերպությունը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կա՛մ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վերակազմավորվում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ֆինանսական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առողջացման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մեթոդով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կա՛մ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լուծարվում</w:t>
      </w:r>
      <w:r w:rsidR="00C5276B" w:rsidRPr="00232A79">
        <w:rPr>
          <w:lang w:val="uk-UA"/>
        </w:rPr>
        <w:t xml:space="preserve">: </w:t>
      </w:r>
      <w:r w:rsidR="00C5276B">
        <w:rPr>
          <w:rFonts w:ascii="Sylfaen" w:hAnsi="Sylfaen" w:cs="Sylfaen"/>
        </w:rPr>
        <w:t>Անվճարունակության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սնանկացման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տնտեսաիրավական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կարգավորման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նպատակները</w:t>
      </w:r>
      <w:r w:rsidR="00C5276B" w:rsidRPr="00232A79">
        <w:rPr>
          <w:lang w:val="uk-UA"/>
        </w:rPr>
        <w:t xml:space="preserve">: </w:t>
      </w:r>
      <w:r w:rsidR="00C5276B">
        <w:rPr>
          <w:rFonts w:ascii="Sylfaen" w:hAnsi="Sylfaen" w:cs="Sylfaen"/>
        </w:rPr>
        <w:t>Ինչպես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ցույց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տալիս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համաշխարհային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պրակտիկան</w:t>
      </w:r>
      <w:r w:rsidR="00C5276B" w:rsidRPr="00232A79">
        <w:rPr>
          <w:lang w:val="uk-UA"/>
        </w:rPr>
        <w:t xml:space="preserve">, </w:t>
      </w:r>
      <w:r w:rsidR="00C5276B">
        <w:rPr>
          <w:rFonts w:ascii="Sylfaen" w:hAnsi="Sylfaen" w:cs="Sylfaen"/>
        </w:rPr>
        <w:t>ձեռնարկության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անվճարունակության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կանխարգելմանն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ուղղված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ծրագրերը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ենթադրում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են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շարք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գործընթացներ</w:t>
      </w:r>
      <w:r w:rsidR="00C5276B" w:rsidRPr="00232A79">
        <w:rPr>
          <w:lang w:val="uk-UA"/>
        </w:rPr>
        <w:t xml:space="preserve">.  </w:t>
      </w:r>
      <w:r w:rsidR="0064166B">
        <w:rPr>
          <w:rFonts w:ascii="Sylfaen" w:hAnsi="Sylfaen" w:cs="Sylfaen"/>
        </w:rPr>
        <w:t>Ս</w:t>
      </w:r>
      <w:r w:rsidR="00C5276B">
        <w:rPr>
          <w:rFonts w:ascii="Sylfaen" w:hAnsi="Sylfaen" w:cs="Sylfaen"/>
        </w:rPr>
        <w:t>նանկացման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համակարգի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սուբյեկտների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շահերը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ներկայացնող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արդյունավետ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մեխանիզմների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ստեղծում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գործադրում</w:t>
      </w:r>
      <w:r w:rsidR="00C5276B" w:rsidRPr="00D15EFB">
        <w:rPr>
          <w:lang w:val="uk-UA"/>
        </w:rPr>
        <w:t>,</w:t>
      </w:r>
      <w:r w:rsidR="0064166B" w:rsidRPr="0064166B">
        <w:rPr>
          <w:lang w:val="uk-UA"/>
        </w:rPr>
        <w:t xml:space="preserve"> </w:t>
      </w:r>
      <w:r w:rsidR="00C5276B">
        <w:rPr>
          <w:rFonts w:ascii="Sylfaen" w:hAnsi="Sylfaen" w:cs="Sylfaen"/>
        </w:rPr>
        <w:t>կայուն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եկամուտ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ունեցող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վճարունակ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ձեռնարկությունների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հնարավորինս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պահպանում</w:t>
      </w:r>
      <w:r w:rsidR="00C5276B" w:rsidRPr="00D15EFB">
        <w:rPr>
          <w:lang w:val="uk-UA"/>
        </w:rPr>
        <w:t xml:space="preserve">,  </w:t>
      </w:r>
      <w:r w:rsidR="00C5276B">
        <w:rPr>
          <w:rFonts w:ascii="Sylfaen" w:hAnsi="Sylfaen" w:cs="Sylfaen"/>
        </w:rPr>
        <w:t>բիզնեսի</w:t>
      </w:r>
      <w:r w:rsidR="00C5276B" w:rsidRPr="00D15EFB">
        <w:rPr>
          <w:lang w:val="uk-UA"/>
        </w:rPr>
        <w:t xml:space="preserve"> «</w:t>
      </w:r>
      <w:r w:rsidR="00C5276B">
        <w:rPr>
          <w:rFonts w:ascii="Sylfaen" w:hAnsi="Sylfaen" w:cs="Sylfaen"/>
        </w:rPr>
        <w:t>վերածննդի</w:t>
      </w:r>
      <w:r w:rsidR="00C5276B" w:rsidRPr="00D15EFB">
        <w:rPr>
          <w:lang w:val="uk-UA"/>
        </w:rPr>
        <w:t xml:space="preserve">» </w:t>
      </w:r>
      <w:r w:rsidR="00C5276B">
        <w:rPr>
          <w:rFonts w:ascii="Sylfaen" w:hAnsi="Sylfaen" w:cs="Sylfaen"/>
        </w:rPr>
        <w:t>համար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միջոցառումների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համակարգի</w:t>
      </w:r>
      <w:r w:rsidR="0064166B" w:rsidRPr="0064166B">
        <w:rPr>
          <w:lang w:val="uk-UA"/>
        </w:rPr>
        <w:t xml:space="preserve"> </w:t>
      </w:r>
      <w:r w:rsidR="00C5276B">
        <w:rPr>
          <w:rFonts w:ascii="Sylfaen" w:hAnsi="Sylfaen" w:cs="Sylfaen"/>
        </w:rPr>
        <w:t>ստեղծում</w:t>
      </w:r>
      <w:r w:rsidR="00C5276B" w:rsidRPr="00D15EFB">
        <w:rPr>
          <w:lang w:val="uk-UA"/>
        </w:rPr>
        <w:t xml:space="preserve">,  </w:t>
      </w:r>
      <w:r w:rsidR="00C5276B">
        <w:rPr>
          <w:rFonts w:ascii="Sylfaen" w:hAnsi="Sylfaen" w:cs="Sylfaen"/>
        </w:rPr>
        <w:t>սնանկացման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համակարգի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սուբյեկտների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իրավունքների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պարտականությունների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միասնական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հուսալի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համակարգի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ստեղծում</w:t>
      </w:r>
      <w:r w:rsidR="0064166B" w:rsidRPr="0064166B">
        <w:rPr>
          <w:lang w:val="uk-UA"/>
        </w:rPr>
        <w:t xml:space="preserve">, </w:t>
      </w:r>
      <w:r w:rsidR="00C5276B">
        <w:rPr>
          <w:rFonts w:ascii="Sylfaen" w:hAnsi="Sylfaen" w:cs="Sylfaen"/>
        </w:rPr>
        <w:t>ժամանակավոր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անվճարունակության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կամ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lastRenderedPageBreak/>
        <w:t>սնանկացման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կանխարգելման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համար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ներդրումային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համակարգի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ստեղծում</w:t>
      </w:r>
      <w:r w:rsidR="00C5276B" w:rsidRPr="00D15EFB">
        <w:rPr>
          <w:lang w:val="uk-UA"/>
        </w:rPr>
        <w:t>,</w:t>
      </w:r>
      <w:r w:rsidR="0064166B" w:rsidRPr="0064166B">
        <w:rPr>
          <w:lang w:val="uk-UA"/>
        </w:rPr>
        <w:t xml:space="preserve"> </w:t>
      </w:r>
      <w:r w:rsidR="00C5276B">
        <w:rPr>
          <w:rFonts w:ascii="Sylfaen" w:hAnsi="Sylfaen" w:cs="Sylfaen"/>
        </w:rPr>
        <w:t>գործընկեր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կազմակերպությունների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միջև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փոխհարաբերությունների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խթանում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զարգացում</w:t>
      </w:r>
      <w:r w:rsidR="00C5276B" w:rsidRPr="00D15EFB">
        <w:rPr>
          <w:lang w:val="uk-UA"/>
        </w:rPr>
        <w:t xml:space="preserve">, </w:t>
      </w:r>
      <w:r w:rsidR="00C5276B">
        <w:rPr>
          <w:rFonts w:ascii="Sylfaen" w:hAnsi="Sylfaen" w:cs="Sylfaen"/>
        </w:rPr>
        <w:t>ֆինանսական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վեճերի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լուծման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ընթացակարգի</w:t>
      </w:r>
      <w:r w:rsidR="0064166B"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ընդունում</w:t>
      </w:r>
      <w:r w:rsidR="00C5276B" w:rsidRPr="00D15EFB">
        <w:rPr>
          <w:lang w:val="uk-UA"/>
        </w:rPr>
        <w:t>,</w:t>
      </w:r>
    </w:p>
    <w:p w:rsidR="00C5276B" w:rsidRPr="00232A79" w:rsidRDefault="00C5276B" w:rsidP="007D3C8B">
      <w:pPr>
        <w:spacing w:after="0"/>
        <w:ind w:left="-567" w:firstLine="283"/>
        <w:jc w:val="both"/>
        <w:rPr>
          <w:rFonts w:ascii="Arial Armenian" w:hAnsi="Arial Armenian"/>
          <w:lang w:val="uk-UA"/>
        </w:rPr>
      </w:pPr>
      <w:r>
        <w:rPr>
          <w:rFonts w:ascii="Sylfaen" w:hAnsi="Sylfaen" w:cs="Sylfaen"/>
        </w:rPr>
        <w:t>ՀՀ</w:t>
      </w:r>
      <w:r w:rsidRPr="00232A79">
        <w:rPr>
          <w:lang w:val="uk-UA"/>
        </w:rPr>
        <w:t>-</w:t>
      </w:r>
      <w:r>
        <w:rPr>
          <w:rFonts w:ascii="Sylfaen" w:hAnsi="Sylfaen" w:cs="Sylfaen"/>
        </w:rPr>
        <w:t>ում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սնանկության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ինստիտուտի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կատարելագործման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նախադրյալները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հիմնական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ուղիները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Սնանկության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վերաբերյալ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մշակվող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կատարելագործվող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միջազգային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օրենսդրությունը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խնդիր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ունի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հավասարակշռություն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մտցնել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տնտեսության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մեջ՝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փոփոխելով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զարգացնելով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նորմատիվային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փաստաթղթերը</w:t>
      </w:r>
      <w:r w:rsidRPr="00232A79">
        <w:rPr>
          <w:lang w:val="uk-UA"/>
        </w:rPr>
        <w:t xml:space="preserve">, </w:t>
      </w:r>
      <w:r>
        <w:rPr>
          <w:rFonts w:ascii="Sylfaen" w:hAnsi="Sylfaen" w:cs="Sylfaen"/>
        </w:rPr>
        <w:t>ստեղծելով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առավելագույնս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նպաստավոր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պայմաններ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ձեռնարկությունների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ֆինանսական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կայունության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պահպանման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232A79">
        <w:rPr>
          <w:lang w:val="uk-UA"/>
        </w:rPr>
        <w:t xml:space="preserve">: </w:t>
      </w:r>
      <w:r>
        <w:rPr>
          <w:rFonts w:ascii="Sylfaen" w:hAnsi="Sylfaen" w:cs="Sylfaen"/>
        </w:rPr>
        <w:t>ՀՀ</w:t>
      </w:r>
      <w:r w:rsidRPr="00232A79">
        <w:rPr>
          <w:lang w:val="uk-UA"/>
        </w:rPr>
        <w:t>-</w:t>
      </w:r>
      <w:r>
        <w:rPr>
          <w:rFonts w:ascii="Sylfaen" w:hAnsi="Sylfaen" w:cs="Sylfaen"/>
        </w:rPr>
        <w:t>ում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սնանկության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ինստիտուտը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ապահովում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պարտատերերի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պահանջների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պաշտպանությունը</w:t>
      </w:r>
      <w:r w:rsidRPr="00232A79">
        <w:rPr>
          <w:lang w:val="uk-UA"/>
        </w:rPr>
        <w:t xml:space="preserve">, </w:t>
      </w:r>
      <w:r>
        <w:rPr>
          <w:rFonts w:ascii="Sylfaen" w:hAnsi="Sylfaen" w:cs="Sylfaen"/>
        </w:rPr>
        <w:t>որոշակի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կառուցակարգերով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նպաստում</w:t>
      </w:r>
      <w:r w:rsidR="0064166B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է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ֆինանսական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խնդիրներ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ունեցող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կազմակերպություններին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ֆինանսական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առողջացման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ծրագրի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միջոցով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դուրս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հանում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սնանկացման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գործընթացից</w:t>
      </w:r>
      <w:r w:rsidRPr="00232A79">
        <w:rPr>
          <w:lang w:val="uk-UA"/>
        </w:rPr>
        <w:t xml:space="preserve">, </w:t>
      </w:r>
      <w:r>
        <w:rPr>
          <w:rFonts w:ascii="Sylfaen" w:hAnsi="Sylfaen" w:cs="Sylfaen"/>
        </w:rPr>
        <w:t>ինչպես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նաև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օգնում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կազմակերպությանը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գործունեություն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ծավալել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ֆինանսապես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կայուն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միջավայրում</w:t>
      </w:r>
      <w:r w:rsidRPr="00232A79">
        <w:rPr>
          <w:lang w:val="uk-UA"/>
        </w:rPr>
        <w:t xml:space="preserve">: </w:t>
      </w:r>
      <w:r>
        <w:rPr>
          <w:rFonts w:ascii="Sylfaen" w:hAnsi="Sylfaen" w:cs="Sylfaen"/>
        </w:rPr>
        <w:t>Խնդիրն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232A79">
        <w:rPr>
          <w:lang w:val="uk-UA"/>
        </w:rPr>
        <w:t xml:space="preserve">, </w:t>
      </w:r>
      <w:r>
        <w:rPr>
          <w:rFonts w:ascii="Sylfaen" w:hAnsi="Sylfaen" w:cs="Sylfaen"/>
        </w:rPr>
        <w:t>թե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ինչ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արդյունավետությամբ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գործում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գործող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սնանկացման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ինստիտուտը</w:t>
      </w:r>
      <w:r w:rsidRPr="00232A79">
        <w:rPr>
          <w:lang w:val="uk-UA"/>
        </w:rPr>
        <w:t xml:space="preserve">: </w:t>
      </w:r>
      <w:r>
        <w:rPr>
          <w:rFonts w:ascii="Sylfaen" w:hAnsi="Sylfaen" w:cs="Sylfaen"/>
        </w:rPr>
        <w:t>Ինչպես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ցույց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տալիս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տարբեր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երկրների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փորձը</w:t>
      </w:r>
      <w:r w:rsidRPr="00232A79">
        <w:rPr>
          <w:lang w:val="uk-UA"/>
        </w:rPr>
        <w:t xml:space="preserve">, </w:t>
      </w:r>
      <w:r>
        <w:rPr>
          <w:rFonts w:ascii="Sylfaen" w:hAnsi="Sylfaen" w:cs="Sylfaen"/>
        </w:rPr>
        <w:t>սնանկացման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ինստիտուտը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կարող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որոշակի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խթան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հանդիսանալ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ձեռնարկության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արդյունավետ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զարգացման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232A79">
        <w:rPr>
          <w:lang w:val="uk-UA"/>
        </w:rPr>
        <w:t xml:space="preserve">, </w:t>
      </w:r>
      <w:r>
        <w:rPr>
          <w:rFonts w:ascii="Sylfaen" w:hAnsi="Sylfaen" w:cs="Sylfaen"/>
        </w:rPr>
        <w:t>քանի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որ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համարվում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միջոց՝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միաժամանակ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մի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քանի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խնդիրների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լուծման</w:t>
      </w:r>
      <w:r w:rsidR="0064166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232A79">
        <w:rPr>
          <w:lang w:val="uk-UA"/>
        </w:rPr>
        <w:t xml:space="preserve">. </w:t>
      </w:r>
      <w:r w:rsidR="0064166B">
        <w:rPr>
          <w:rFonts w:ascii="Sylfaen" w:hAnsi="Sylfaen" w:cs="Sylfaen"/>
        </w:rPr>
        <w:t>Օ</w:t>
      </w:r>
      <w:r>
        <w:rPr>
          <w:rFonts w:ascii="Sylfaen" w:hAnsi="Sylfaen" w:cs="Sylfaen"/>
        </w:rPr>
        <w:t>գնում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է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տնտեսության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մեջ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իրականացնել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բարեփոխումներ</w:t>
      </w:r>
      <w:r w:rsidRPr="00232A79">
        <w:rPr>
          <w:lang w:val="uk-UA"/>
        </w:rPr>
        <w:t xml:space="preserve">, </w:t>
      </w:r>
      <w:r>
        <w:rPr>
          <w:rFonts w:ascii="Sylfaen" w:hAnsi="Sylfaen" w:cs="Sylfaen"/>
        </w:rPr>
        <w:t>նպաստում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է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ձեռնարկության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կառուցվածքային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ստորաբաժանումների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առավել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արդյունավետ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աշխատանքին</w:t>
      </w:r>
      <w:r w:rsidRPr="00232A79">
        <w:rPr>
          <w:lang w:val="uk-UA"/>
        </w:rPr>
        <w:t xml:space="preserve">, </w:t>
      </w:r>
      <w:r>
        <w:rPr>
          <w:rFonts w:ascii="Sylfaen" w:hAnsi="Sylfaen" w:cs="Sylfaen"/>
        </w:rPr>
        <w:t>բարելավել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կազմակերպությունների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կառավարման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մակարդակը</w:t>
      </w:r>
      <w:r w:rsidRPr="00232A79">
        <w:rPr>
          <w:lang w:val="uk-UA"/>
        </w:rPr>
        <w:t xml:space="preserve">, </w:t>
      </w:r>
      <w:r>
        <w:rPr>
          <w:rFonts w:ascii="Sylfaen" w:hAnsi="Sylfaen" w:cs="Sylfaen"/>
        </w:rPr>
        <w:t>ինչպես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նաև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հանդիսանում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է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լրացուցիչ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երաշխիք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վարկատուների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շահերի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պաշտպանության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և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չօգտագործվող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ակտիվները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տնտեսական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շրջանառություն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վերադարձնելու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համար</w:t>
      </w:r>
      <w:r w:rsidRPr="00232A79">
        <w:rPr>
          <w:lang w:val="uk-UA"/>
        </w:rPr>
        <w:t xml:space="preserve">: </w:t>
      </w:r>
    </w:p>
    <w:p w:rsidR="00597723" w:rsidRPr="0064166B" w:rsidRDefault="00597723" w:rsidP="0064166B">
      <w:pPr>
        <w:spacing w:after="0"/>
        <w:ind w:left="-567" w:firstLine="283"/>
        <w:jc w:val="center"/>
        <w:rPr>
          <w:rFonts w:ascii="Arial Armenian" w:hAnsi="Arial Armenian"/>
          <w:b/>
          <w:sz w:val="24"/>
          <w:szCs w:val="24"/>
          <w:lang w:val="uk-UA"/>
        </w:rPr>
      </w:pPr>
    </w:p>
    <w:p w:rsidR="00793CE1" w:rsidRPr="0064166B" w:rsidRDefault="00C5276B" w:rsidP="0064166B">
      <w:pPr>
        <w:spacing w:after="0"/>
        <w:ind w:left="-567" w:right="-2" w:firstLine="283"/>
        <w:jc w:val="center"/>
        <w:rPr>
          <w:b/>
          <w:sz w:val="24"/>
          <w:szCs w:val="24"/>
          <w:lang w:val="uk-UA"/>
        </w:rPr>
      </w:pPr>
      <w:r w:rsidRPr="0064166B">
        <w:rPr>
          <w:rFonts w:ascii="Sylfaen" w:hAnsi="Sylfaen" w:cs="Sylfaen"/>
          <w:b/>
          <w:sz w:val="24"/>
          <w:szCs w:val="24"/>
        </w:rPr>
        <w:t>ՍՆԱՆԿԱՑՄԱՆ</w:t>
      </w:r>
      <w:r w:rsidR="0064166B" w:rsidRPr="0064166B">
        <w:rPr>
          <w:rFonts w:ascii="Sylfaen" w:hAnsi="Sylfaen" w:cs="Sylfaen"/>
          <w:b/>
          <w:sz w:val="24"/>
          <w:szCs w:val="24"/>
          <w:lang w:val="uk-UA"/>
        </w:rPr>
        <w:t xml:space="preserve"> </w:t>
      </w:r>
      <w:r w:rsidRPr="0064166B">
        <w:rPr>
          <w:rFonts w:ascii="Sylfaen" w:hAnsi="Sylfaen" w:cs="Sylfaen"/>
          <w:b/>
          <w:sz w:val="24"/>
          <w:szCs w:val="24"/>
        </w:rPr>
        <w:t>ԻՐԱՎԱԿԱՆ</w:t>
      </w:r>
      <w:r w:rsidR="0064166B" w:rsidRPr="0064166B">
        <w:rPr>
          <w:rFonts w:ascii="Sylfaen" w:hAnsi="Sylfaen" w:cs="Sylfaen"/>
          <w:b/>
          <w:sz w:val="24"/>
          <w:szCs w:val="24"/>
          <w:lang w:val="uk-UA"/>
        </w:rPr>
        <w:t xml:space="preserve"> </w:t>
      </w:r>
      <w:r w:rsidRPr="0064166B">
        <w:rPr>
          <w:rFonts w:ascii="Sylfaen" w:hAnsi="Sylfaen" w:cs="Sylfaen"/>
          <w:b/>
          <w:sz w:val="24"/>
          <w:szCs w:val="24"/>
        </w:rPr>
        <w:t>ԸՆԹԱՑԱԿԱՐԳԸ</w:t>
      </w:r>
    </w:p>
    <w:p w:rsidR="00793CE1" w:rsidRPr="00643594" w:rsidRDefault="00C5276B" w:rsidP="007D3C8B">
      <w:pPr>
        <w:spacing w:after="0"/>
        <w:ind w:left="-567" w:right="-2" w:firstLine="283"/>
        <w:jc w:val="both"/>
        <w:rPr>
          <w:rFonts w:ascii="Sylfaen" w:hAnsi="Sylfaen" w:cs="Sylfaen"/>
          <w:lang w:val="uk-UA"/>
        </w:rPr>
      </w:pPr>
      <w:r w:rsidRPr="00C5276B">
        <w:rPr>
          <w:lang w:val="uk-UA"/>
        </w:rPr>
        <w:t xml:space="preserve">3.1 </w:t>
      </w:r>
      <w:r>
        <w:rPr>
          <w:rFonts w:ascii="Sylfaen" w:hAnsi="Sylfaen" w:cs="Sylfaen"/>
        </w:rPr>
        <w:t>Սնանկացման</w:t>
      </w:r>
      <w:r w:rsidR="0064166B" w:rsidRPr="0064166B">
        <w:rPr>
          <w:rFonts w:ascii="Sylfaen" w:hAnsi="Sylfaen" w:cs="Sylfaen"/>
          <w:lang w:val="uk-UA"/>
        </w:rPr>
        <w:t xml:space="preserve"> </w:t>
      </w:r>
      <w:r>
        <w:rPr>
          <w:rFonts w:ascii="Sylfaen" w:hAnsi="Sylfaen" w:cs="Sylfaen"/>
        </w:rPr>
        <w:t>հատկանիշները</w:t>
      </w:r>
    </w:p>
    <w:p w:rsidR="00DB71D3" w:rsidRDefault="0064166B" w:rsidP="007D3C8B">
      <w:pPr>
        <w:spacing w:after="0"/>
        <w:ind w:left="-567" w:right="-2" w:firstLine="283"/>
        <w:jc w:val="both"/>
        <w:rPr>
          <w:lang w:val="en-US"/>
        </w:rPr>
      </w:pPr>
      <w:r>
        <w:rPr>
          <w:rFonts w:ascii="Sylfaen" w:hAnsi="Sylfaen" w:cs="Sylfaen"/>
        </w:rPr>
        <w:t>Ի</w:t>
      </w:r>
      <w:r w:rsidR="00C5276B">
        <w:rPr>
          <w:rFonts w:ascii="Sylfaen" w:hAnsi="Sylfaen" w:cs="Sylfaen"/>
        </w:rPr>
        <w:t>նստիտուտի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դերն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ու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նշանակությունը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հասկանալու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համար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անհրաժեշտ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բացահայտել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սնանկության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հատկանիշները</w:t>
      </w:r>
      <w:r w:rsidR="00C5276B" w:rsidRPr="00C5276B">
        <w:rPr>
          <w:lang w:val="uk-UA"/>
        </w:rPr>
        <w:t xml:space="preserve">, </w:t>
      </w:r>
      <w:r w:rsidR="00C5276B">
        <w:rPr>
          <w:rFonts w:ascii="Sylfaen" w:hAnsi="Sylfaen" w:cs="Sylfaen"/>
        </w:rPr>
        <w:t>դրանց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էությունը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բովանդակությունը</w:t>
      </w:r>
      <w:r w:rsidR="00C5276B" w:rsidRPr="00C5276B">
        <w:rPr>
          <w:lang w:val="uk-UA"/>
        </w:rPr>
        <w:t xml:space="preserve">: </w:t>
      </w:r>
      <w:r w:rsidR="00C5276B">
        <w:rPr>
          <w:rFonts w:ascii="Sylfaen" w:hAnsi="Sylfaen" w:cs="Sylfaen"/>
        </w:rPr>
        <w:t>Սնանկության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հատկանիշներն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այն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գործոններն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են</w:t>
      </w:r>
      <w:r w:rsidR="00C5276B" w:rsidRPr="00C5276B">
        <w:rPr>
          <w:lang w:val="uk-UA"/>
        </w:rPr>
        <w:t xml:space="preserve">, </w:t>
      </w:r>
      <w:r w:rsidR="00C5276B">
        <w:rPr>
          <w:rFonts w:ascii="Sylfaen" w:hAnsi="Sylfaen" w:cs="Sylfaen"/>
        </w:rPr>
        <w:t>որոնց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առկայությունը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պարտադիր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իրավաբանական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անձին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սնանկ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ճանաչելու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համար</w:t>
      </w:r>
      <w:r w:rsidR="00C5276B" w:rsidRPr="00C5276B">
        <w:rPr>
          <w:lang w:val="uk-UA"/>
        </w:rPr>
        <w:t xml:space="preserve">: </w:t>
      </w:r>
      <w:r w:rsidR="00C5276B">
        <w:rPr>
          <w:rFonts w:ascii="Sylfaen" w:hAnsi="Sylfaen" w:cs="Sylfaen"/>
        </w:rPr>
        <w:t>Չնայած</w:t>
      </w:r>
      <w:r w:rsidRPr="0064166B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այն</w:t>
      </w:r>
      <w:r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հանգամանքին</w:t>
      </w:r>
      <w:r w:rsidR="00C5276B" w:rsidRPr="00C5276B">
        <w:rPr>
          <w:lang w:val="uk-UA"/>
        </w:rPr>
        <w:t xml:space="preserve">, </w:t>
      </w:r>
      <w:r w:rsidR="00C5276B">
        <w:rPr>
          <w:rFonts w:ascii="Sylfaen" w:hAnsi="Sylfaen" w:cs="Sylfaen"/>
        </w:rPr>
        <w:t>որ</w:t>
      </w:r>
      <w:r w:rsidR="00C5276B" w:rsidRPr="00C5276B">
        <w:rPr>
          <w:lang w:val="uk-UA"/>
        </w:rPr>
        <w:t xml:space="preserve"> «</w:t>
      </w:r>
      <w:r w:rsidR="00C5276B">
        <w:rPr>
          <w:rFonts w:ascii="Sylfaen" w:hAnsi="Sylfaen" w:cs="Sylfaen"/>
        </w:rPr>
        <w:t>Սնանկության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մասին</w:t>
      </w:r>
      <w:r w:rsidR="00C5276B" w:rsidRPr="00C5276B">
        <w:rPr>
          <w:lang w:val="uk-UA"/>
        </w:rPr>
        <w:t xml:space="preserve">» </w:t>
      </w:r>
      <w:r w:rsidR="00C5276B">
        <w:rPr>
          <w:rFonts w:ascii="Sylfaen" w:hAnsi="Sylfaen" w:cs="Sylfaen"/>
        </w:rPr>
        <w:t>ՀՀ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օրենքը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և՛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կամավոր</w:t>
      </w:r>
      <w:r w:rsidR="00C5276B" w:rsidRPr="00C5276B">
        <w:rPr>
          <w:lang w:val="uk-UA"/>
        </w:rPr>
        <w:t xml:space="preserve">, </w:t>
      </w:r>
      <w:r w:rsidR="00C5276B">
        <w:rPr>
          <w:rFonts w:ascii="Sylfaen" w:hAnsi="Sylfaen" w:cs="Sylfaen"/>
        </w:rPr>
        <w:t>և՛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հարկադիր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սնանկության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հիմք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համարում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անվճարունակությունը</w:t>
      </w:r>
      <w:r w:rsidR="00C5276B" w:rsidRPr="00C5276B">
        <w:rPr>
          <w:lang w:val="uk-UA"/>
        </w:rPr>
        <w:t xml:space="preserve">, </w:t>
      </w:r>
      <w:r w:rsidR="00C5276B">
        <w:rPr>
          <w:rFonts w:ascii="Sylfaen" w:hAnsi="Sylfaen" w:cs="Sylfaen"/>
        </w:rPr>
        <w:t>այնուամենայնիվ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օրենսդրական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ձևակերպումներից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բխում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="00C5276B" w:rsidRPr="00C5276B">
        <w:rPr>
          <w:lang w:val="uk-UA"/>
        </w:rPr>
        <w:t xml:space="preserve">, </w:t>
      </w:r>
      <w:r w:rsidR="00C5276B">
        <w:rPr>
          <w:rFonts w:ascii="Sylfaen" w:hAnsi="Sylfaen" w:cs="Sylfaen"/>
        </w:rPr>
        <w:t>որ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գործարարական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հարաբերությունների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սուբյեկտներին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սնանկ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ճանաչելու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համար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օրենսդիրը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հիմք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համարում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տնտեսական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երկու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կատեգորիաներ</w:t>
      </w:r>
      <w:r w:rsidR="00C5276B" w:rsidRPr="00C5276B">
        <w:rPr>
          <w:lang w:val="uk-UA"/>
        </w:rPr>
        <w:t xml:space="preserve">` </w:t>
      </w:r>
      <w:r w:rsidR="00C5276B">
        <w:rPr>
          <w:rFonts w:ascii="Sylfaen" w:hAnsi="Sylfaen" w:cs="Sylfaen"/>
        </w:rPr>
        <w:t>վճարելու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անկարողությունը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և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անվճարունակությունը</w:t>
      </w:r>
      <w:r w:rsidR="00C5276B" w:rsidRPr="00C5276B">
        <w:rPr>
          <w:lang w:val="uk-UA"/>
        </w:rPr>
        <w:t xml:space="preserve">: </w:t>
      </w:r>
      <w:r w:rsidR="00C5276B">
        <w:rPr>
          <w:rFonts w:ascii="Sylfaen" w:hAnsi="Sylfaen" w:cs="Sylfaen"/>
        </w:rPr>
        <w:t>Ըստ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օրենքի</w:t>
      </w:r>
      <w:r w:rsidR="00C5276B" w:rsidRPr="00C5276B">
        <w:rPr>
          <w:lang w:val="uk-UA"/>
        </w:rPr>
        <w:t xml:space="preserve"> 3-</w:t>
      </w:r>
      <w:r w:rsidR="00C5276B">
        <w:rPr>
          <w:rFonts w:ascii="Sylfaen" w:hAnsi="Sylfaen" w:cs="Sylfaen"/>
        </w:rPr>
        <w:t>րդ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հոդվածի՝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պարտապանն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անվճարունակ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="00C5276B" w:rsidRPr="00C5276B">
        <w:rPr>
          <w:lang w:val="uk-UA"/>
        </w:rPr>
        <w:t xml:space="preserve"> (</w:t>
      </w:r>
      <w:r w:rsidR="00C5276B">
        <w:rPr>
          <w:rFonts w:ascii="Sylfaen" w:hAnsi="Sylfaen" w:cs="Sylfaen"/>
        </w:rPr>
        <w:t>վճարելու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անկարող</w:t>
      </w:r>
      <w:r w:rsidR="00C5276B" w:rsidRPr="00C5276B">
        <w:rPr>
          <w:lang w:val="uk-UA"/>
        </w:rPr>
        <w:t xml:space="preserve">), </w:t>
      </w:r>
      <w:r w:rsidR="00C5276B">
        <w:rPr>
          <w:rFonts w:ascii="Sylfaen" w:hAnsi="Sylfaen" w:cs="Sylfaen"/>
        </w:rPr>
        <w:t>եթե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առկա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է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հետևյալ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հիմքերից</w:t>
      </w:r>
      <w:r w:rsidR="00DB71D3" w:rsidRPr="00DB71D3">
        <w:rPr>
          <w:rFonts w:ascii="Sylfaen" w:hAnsi="Sylfaen" w:cs="Sylfaen"/>
          <w:lang w:val="uk-UA"/>
        </w:rPr>
        <w:t xml:space="preserve"> </w:t>
      </w:r>
      <w:r w:rsidR="00C5276B">
        <w:rPr>
          <w:rFonts w:ascii="Sylfaen" w:hAnsi="Sylfaen" w:cs="Sylfaen"/>
        </w:rPr>
        <w:t>մեկը</w:t>
      </w:r>
      <w:r w:rsidR="00C5276B" w:rsidRPr="00C5276B">
        <w:rPr>
          <w:lang w:val="uk-UA"/>
        </w:rPr>
        <w:t xml:space="preserve">. </w:t>
      </w:r>
    </w:p>
    <w:p w:rsidR="00DB71D3" w:rsidRDefault="00C5276B" w:rsidP="007D3C8B">
      <w:pPr>
        <w:spacing w:after="0"/>
        <w:ind w:left="-567" w:right="-2" w:firstLine="283"/>
        <w:jc w:val="both"/>
        <w:rPr>
          <w:lang w:val="en-US"/>
        </w:rPr>
      </w:pPr>
      <w:r>
        <w:rPr>
          <w:rFonts w:ascii="Sylfaen" w:hAnsi="Sylfaen" w:cs="Sylfaen"/>
        </w:rPr>
        <w:t>ա</w:t>
      </w:r>
      <w:r w:rsidRPr="00C5276B">
        <w:rPr>
          <w:lang w:val="uk-UA"/>
        </w:rPr>
        <w:t xml:space="preserve">) </w:t>
      </w:r>
      <w:r>
        <w:rPr>
          <w:rFonts w:ascii="Sylfaen" w:hAnsi="Sylfaen" w:cs="Sylfaen"/>
        </w:rPr>
        <w:t>պարտապանի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պարտավորություններն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օրենքով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սահմանված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նվազագույն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աշխատավարձի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հազարապատիկի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ավելի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չափով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գերազանցում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պարտապանի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ակտիվների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արժեքը</w:t>
      </w:r>
      <w:r w:rsidRPr="00C5276B">
        <w:rPr>
          <w:lang w:val="uk-UA"/>
        </w:rPr>
        <w:t>` (</w:t>
      </w:r>
      <w:r>
        <w:rPr>
          <w:rFonts w:ascii="Sylfaen" w:hAnsi="Sylfaen" w:cs="Sylfaen"/>
        </w:rPr>
        <w:t>հաշվեկշռային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անվճարունակություն</w:t>
      </w:r>
      <w:r w:rsidRPr="00C5276B">
        <w:rPr>
          <w:lang w:val="uk-UA"/>
        </w:rPr>
        <w:t xml:space="preserve">), </w:t>
      </w:r>
    </w:p>
    <w:p w:rsidR="00DB71D3" w:rsidRDefault="00C5276B" w:rsidP="007D3C8B">
      <w:pPr>
        <w:spacing w:after="0"/>
        <w:ind w:left="-567" w:right="-2" w:firstLine="283"/>
        <w:jc w:val="both"/>
        <w:rPr>
          <w:lang w:val="en-US"/>
        </w:rPr>
      </w:pPr>
      <w:r>
        <w:rPr>
          <w:rFonts w:ascii="Sylfaen" w:hAnsi="Sylfaen" w:cs="Sylfaen"/>
        </w:rPr>
        <w:t>բ</w:t>
      </w:r>
      <w:r w:rsidRPr="00C5276B">
        <w:rPr>
          <w:lang w:val="uk-UA"/>
        </w:rPr>
        <w:t xml:space="preserve">) </w:t>
      </w:r>
      <w:r>
        <w:rPr>
          <w:rFonts w:ascii="Sylfaen" w:hAnsi="Sylfaen" w:cs="Sylfaen"/>
        </w:rPr>
        <w:t>պարտապանն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վիճակի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չէ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կատարել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ժամկետանց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դրամական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պարտավորությունները</w:t>
      </w:r>
      <w:r w:rsidRPr="00C5276B">
        <w:rPr>
          <w:lang w:val="uk-UA"/>
        </w:rPr>
        <w:t xml:space="preserve"> (</w:t>
      </w:r>
      <w:r>
        <w:rPr>
          <w:rFonts w:ascii="Sylfaen" w:hAnsi="Sylfaen" w:cs="Sylfaen"/>
        </w:rPr>
        <w:t>փաստացի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անվճարունակություն</w:t>
      </w:r>
      <w:r w:rsidRPr="00C5276B">
        <w:rPr>
          <w:lang w:val="uk-UA"/>
        </w:rPr>
        <w:t xml:space="preserve">): </w:t>
      </w:r>
      <w:r>
        <w:rPr>
          <w:rFonts w:ascii="Sylfaen" w:hAnsi="Sylfaen" w:cs="Sylfaen"/>
        </w:rPr>
        <w:t>Անվճարունակությունն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առկա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դեպքում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երբ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անկախ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բոլոր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պարտատերերի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պահանջների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բավարարման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առկա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ունեցվածքից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պարտապանը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թույլ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տալիս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վճարային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պարտավորությունների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կետանց</w:t>
      </w:r>
      <w:r w:rsidRPr="00C5276B">
        <w:rPr>
          <w:lang w:val="uk-UA"/>
        </w:rPr>
        <w:t xml:space="preserve">: </w:t>
      </w:r>
      <w:r>
        <w:rPr>
          <w:rFonts w:ascii="Sylfaen" w:hAnsi="Sylfaen" w:cs="Sylfaen"/>
        </w:rPr>
        <w:t>Վճարային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պարտավորությունն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անվիճելի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եթե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պարտապանը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չի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առարկում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դրա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դեմ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կամ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եթե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առարկում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հիշյալ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պարտավորության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դեմ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սակայն</w:t>
      </w:r>
      <w:r w:rsidRPr="00C5276B">
        <w:rPr>
          <w:lang w:val="uk-UA"/>
        </w:rPr>
        <w:t xml:space="preserve">` </w:t>
      </w:r>
      <w:r>
        <w:rPr>
          <w:rFonts w:ascii="Sylfaen" w:hAnsi="Sylfaen" w:cs="Sylfaen"/>
        </w:rPr>
        <w:t>ա</w:t>
      </w:r>
      <w:r w:rsidRPr="00C5276B">
        <w:rPr>
          <w:lang w:val="uk-UA"/>
        </w:rPr>
        <w:t xml:space="preserve">) </w:t>
      </w:r>
      <w:r>
        <w:rPr>
          <w:rFonts w:ascii="Sylfaen" w:hAnsi="Sylfaen" w:cs="Sylfaen"/>
        </w:rPr>
        <w:t>վճարային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պարտավորությունը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ճանաչված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օրինական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ուժի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մեջ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մտած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վճռով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դատավճռով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ևբացակայում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հաշվանցի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հնարավորությունը</w:t>
      </w:r>
      <w:r w:rsidRPr="00C5276B">
        <w:rPr>
          <w:lang w:val="uk-UA"/>
        </w:rPr>
        <w:t xml:space="preserve">, </w:t>
      </w:r>
    </w:p>
    <w:p w:rsidR="00885FA2" w:rsidRDefault="00C5276B" w:rsidP="007D3C8B">
      <w:pPr>
        <w:spacing w:after="0"/>
        <w:ind w:left="-567" w:right="-2" w:firstLine="283"/>
        <w:jc w:val="both"/>
        <w:rPr>
          <w:rFonts w:ascii="Tahoma" w:hAnsi="Tahoma" w:cs="Tahoma"/>
          <w:lang w:val="en-US"/>
        </w:rPr>
      </w:pPr>
      <w:r>
        <w:rPr>
          <w:rFonts w:ascii="Sylfaen" w:hAnsi="Sylfaen" w:cs="Sylfaen"/>
        </w:rPr>
        <w:lastRenderedPageBreak/>
        <w:t>բ</w:t>
      </w:r>
      <w:r w:rsidRPr="00C5276B">
        <w:rPr>
          <w:lang w:val="uk-UA"/>
        </w:rPr>
        <w:t xml:space="preserve">) </w:t>
      </w:r>
      <w:r>
        <w:rPr>
          <w:rFonts w:ascii="Sylfaen" w:hAnsi="Sylfaen" w:cs="Sylfaen"/>
        </w:rPr>
        <w:t>պահանջը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հիմնված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գրավոր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գործարքի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վրա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և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պարտապանը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չի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ապացուցում</w:t>
      </w:r>
      <w:r w:rsidRPr="00C5276B">
        <w:rPr>
          <w:lang w:val="uk-UA"/>
        </w:rPr>
        <w:t xml:space="preserve">, </w:t>
      </w:r>
      <w:r>
        <w:rPr>
          <w:rFonts w:ascii="Sylfaen" w:hAnsi="Sylfaen" w:cs="Sylfaen"/>
        </w:rPr>
        <w:t>որ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տվյալ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պահանջի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դեմ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առարկելու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բավարար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հիմքեր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ունի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գույքի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անբավարարության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դեպքում։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Ինչպես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կեղծ</w:t>
      </w:r>
      <w:r w:rsidRPr="00643594">
        <w:rPr>
          <w:lang w:val="uk-UA"/>
        </w:rPr>
        <w:t xml:space="preserve">, </w:t>
      </w:r>
      <w:r>
        <w:rPr>
          <w:rFonts w:ascii="Sylfaen" w:hAnsi="Sylfaen" w:cs="Sylfaen"/>
        </w:rPr>
        <w:t>այնպես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էլ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կանխամտածված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սնանկությունը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Հայաստանի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Հանրապետությունում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քրեորեն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հետապնդելի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է։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Համաձայն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ՀՀ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քրեական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օրենսգրքի</w:t>
      </w:r>
      <w:r w:rsidRPr="00643594">
        <w:rPr>
          <w:lang w:val="uk-UA"/>
        </w:rPr>
        <w:t xml:space="preserve"> 194-</w:t>
      </w:r>
      <w:r>
        <w:rPr>
          <w:rFonts w:ascii="Sylfaen" w:hAnsi="Sylfaen" w:cs="Sylfaen"/>
        </w:rPr>
        <w:t>րդ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հոդվածի</w:t>
      </w:r>
      <w:r w:rsidRPr="00643594">
        <w:rPr>
          <w:lang w:val="uk-UA"/>
        </w:rPr>
        <w:t xml:space="preserve">` </w:t>
      </w:r>
      <w:r>
        <w:rPr>
          <w:rFonts w:ascii="Sylfaen" w:hAnsi="Sylfaen" w:cs="Sylfaen"/>
        </w:rPr>
        <w:t>Կեղծ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սնանկությունը՝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պարտապանի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հիմնադիրների</w:t>
      </w:r>
      <w:r w:rsidRPr="00643594">
        <w:rPr>
          <w:lang w:val="uk-UA"/>
        </w:rPr>
        <w:t xml:space="preserve"> (</w:t>
      </w:r>
      <w:r>
        <w:rPr>
          <w:rFonts w:ascii="Sylfaen" w:hAnsi="Sylfaen" w:cs="Sylfaen"/>
        </w:rPr>
        <w:t>մասնակիցների</w:t>
      </w:r>
      <w:r w:rsidRPr="00643594">
        <w:rPr>
          <w:lang w:val="uk-UA"/>
        </w:rPr>
        <w:t xml:space="preserve">) </w:t>
      </w:r>
      <w:r>
        <w:rPr>
          <w:rFonts w:ascii="Sylfaen" w:hAnsi="Sylfaen" w:cs="Sylfaen"/>
        </w:rPr>
        <w:t>կամ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նրան՝</w:t>
      </w:r>
      <w:r w:rsidR="00DB71D3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կատարման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պարտադիր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ցուցումներ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տալու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նրա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որոշումները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կանխորոշելու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հնարավորություն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ունեցող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այլ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անձանց</w:t>
      </w:r>
      <w:r w:rsidRPr="00643594">
        <w:rPr>
          <w:lang w:val="uk-UA"/>
        </w:rPr>
        <w:t xml:space="preserve">, </w:t>
      </w:r>
      <w:r>
        <w:rPr>
          <w:rFonts w:ascii="Sylfaen" w:hAnsi="Sylfaen" w:cs="Sylfaen"/>
        </w:rPr>
        <w:t>այդ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թվում՝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պարտապանի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ղեկավարի</w:t>
      </w:r>
      <w:r w:rsidRPr="00643594">
        <w:rPr>
          <w:lang w:val="uk-UA"/>
        </w:rPr>
        <w:t xml:space="preserve">, </w:t>
      </w:r>
      <w:r>
        <w:rPr>
          <w:rFonts w:ascii="Sylfaen" w:hAnsi="Sylfaen" w:cs="Sylfaen"/>
        </w:rPr>
        <w:t>հավասարապես՝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նաև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անհատ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ձեռնարկատիրոջ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կողմից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սնանկության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հատկանիշների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բացակայության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պայմաններում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սեփական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սնանկության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ճանաչման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մասին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հայցադիմումներ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կայացնելը՝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պարտատերերին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մոլորեցնելու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և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նրանց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պահանջների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բավարարման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հետաձգում</w:t>
      </w:r>
      <w:r w:rsidRPr="00643594">
        <w:rPr>
          <w:lang w:val="uk-UA"/>
        </w:rPr>
        <w:t xml:space="preserve">, </w:t>
      </w:r>
      <w:r>
        <w:rPr>
          <w:rFonts w:ascii="Sylfaen" w:hAnsi="Sylfaen" w:cs="Sylfaen"/>
        </w:rPr>
        <w:t>տարաժամկետում</w:t>
      </w:r>
      <w:r w:rsidRPr="00643594">
        <w:rPr>
          <w:lang w:val="uk-UA"/>
        </w:rPr>
        <w:t xml:space="preserve">, </w:t>
      </w:r>
      <w:r>
        <w:rPr>
          <w:rFonts w:ascii="Sylfaen" w:hAnsi="Sylfaen" w:cs="Sylfaen"/>
        </w:rPr>
        <w:t>նվազեցում</w:t>
      </w:r>
      <w:r w:rsidRPr="00643594">
        <w:rPr>
          <w:lang w:val="uk-UA"/>
        </w:rPr>
        <w:t xml:space="preserve">, </w:t>
      </w:r>
      <w:r>
        <w:rPr>
          <w:rFonts w:ascii="Sylfaen" w:hAnsi="Sylfaen" w:cs="Sylfaen"/>
        </w:rPr>
        <w:t>սառեցում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մորատորիում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ստանալու</w:t>
      </w:r>
      <w:r w:rsidRPr="00643594">
        <w:rPr>
          <w:lang w:val="uk-UA"/>
        </w:rPr>
        <w:t xml:space="preserve">, </w:t>
      </w:r>
      <w:r>
        <w:rPr>
          <w:rFonts w:ascii="Sylfaen" w:hAnsi="Sylfaen" w:cs="Sylfaen"/>
        </w:rPr>
        <w:t>հավասարապես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նաև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պարտքերի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չվճարման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նպատակով</w:t>
      </w:r>
      <w:r w:rsidRPr="00643594">
        <w:rPr>
          <w:lang w:val="uk-UA"/>
        </w:rPr>
        <w:t xml:space="preserve">, </w:t>
      </w:r>
      <w:r>
        <w:rPr>
          <w:rFonts w:ascii="Sylfaen" w:hAnsi="Sylfaen" w:cs="Sylfaen"/>
        </w:rPr>
        <w:t>և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եթե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պարտապանին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պարտատերերին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պատճառվել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7A1E8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խոշոր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վնաս՝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պատժվում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տուգանքով՝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նվազագույն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աշխատավարձի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հազարապատիկից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երկու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հազարապատիկի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չափով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կալանքով</w:t>
      </w:r>
      <w:r w:rsidRPr="00643594">
        <w:rPr>
          <w:lang w:val="uk-UA"/>
        </w:rPr>
        <w:t xml:space="preserve">` 1-3 </w:t>
      </w:r>
      <w:r>
        <w:rPr>
          <w:rFonts w:ascii="Sylfaen" w:hAnsi="Sylfaen" w:cs="Sylfaen"/>
        </w:rPr>
        <w:t>ամիս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Pr="00643594">
        <w:rPr>
          <w:lang w:val="uk-UA"/>
        </w:rPr>
        <w:t xml:space="preserve">, </w:t>
      </w:r>
      <w:r>
        <w:rPr>
          <w:rFonts w:ascii="Sylfaen" w:hAnsi="Sylfaen" w:cs="Sylfaen"/>
        </w:rPr>
        <w:t>կամ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ազատազրկմամբ՝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առավելագույնը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երեք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ժամկետով՝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որոշակի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պաշտոններ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զբաղեցնելու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կամ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որոշակի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գործունեությամբ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զբաղվելու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իրավունքից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զրկելով՝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առավելագույնը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երեք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տարի</w:t>
      </w:r>
      <w:r w:rsidR="00700DCF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ժամկետով</w:t>
      </w:r>
      <w:r w:rsidR="00700DCF">
        <w:rPr>
          <w:rFonts w:ascii="Sylfaen" w:hAnsi="Sylfaen" w:cs="Sylfaen"/>
          <w:lang w:val="en-US"/>
        </w:rPr>
        <w:t xml:space="preserve"> </w:t>
      </w:r>
      <w:r w:rsidRPr="00643594">
        <w:rPr>
          <w:lang w:val="uk-UA"/>
        </w:rPr>
        <w:t>40</w:t>
      </w:r>
      <w:r>
        <w:rPr>
          <w:rFonts w:ascii="Tahoma" w:hAnsi="Tahoma" w:cs="Tahoma"/>
        </w:rPr>
        <w:t>։</w:t>
      </w:r>
    </w:p>
    <w:p w:rsidR="00E148E6" w:rsidRPr="00E148E6" w:rsidRDefault="00E148E6" w:rsidP="00C42655">
      <w:pPr>
        <w:spacing w:after="0"/>
        <w:ind w:right="-2"/>
        <w:jc w:val="both"/>
        <w:rPr>
          <w:rFonts w:ascii="Sylfaen" w:hAnsi="Sylfaen" w:cs="Sylfaen"/>
          <w:lang w:val="en-US"/>
        </w:rPr>
      </w:pPr>
    </w:p>
    <w:p w:rsidR="008129BB" w:rsidRPr="00E148E6" w:rsidRDefault="00C5276B" w:rsidP="007D3C8B">
      <w:pPr>
        <w:spacing w:after="0"/>
        <w:ind w:left="-567" w:right="-2" w:firstLine="283"/>
        <w:jc w:val="both"/>
        <w:rPr>
          <w:b/>
          <w:sz w:val="28"/>
          <w:szCs w:val="28"/>
          <w:lang w:val="uk-UA"/>
        </w:rPr>
      </w:pPr>
      <w:r w:rsidRPr="00E148E6">
        <w:rPr>
          <w:rFonts w:ascii="Sylfaen" w:hAnsi="Sylfaen" w:cs="Sylfaen"/>
          <w:b/>
          <w:sz w:val="28"/>
          <w:szCs w:val="28"/>
        </w:rPr>
        <w:t>Ֆինանսական</w:t>
      </w:r>
      <w:r w:rsidR="00E148E6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E148E6">
        <w:rPr>
          <w:rFonts w:ascii="Sylfaen" w:hAnsi="Sylfaen" w:cs="Sylfaen"/>
          <w:b/>
          <w:sz w:val="28"/>
          <w:szCs w:val="28"/>
        </w:rPr>
        <w:t>առողջացման</w:t>
      </w:r>
      <w:r w:rsidR="00E148E6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E148E6">
        <w:rPr>
          <w:rFonts w:ascii="Sylfaen" w:hAnsi="Sylfaen" w:cs="Sylfaen"/>
          <w:b/>
          <w:sz w:val="28"/>
          <w:szCs w:val="28"/>
        </w:rPr>
        <w:t>ծրագիր</w:t>
      </w:r>
    </w:p>
    <w:p w:rsidR="00494B0A" w:rsidRDefault="00C5276B" w:rsidP="007D3C8B">
      <w:pPr>
        <w:spacing w:after="0"/>
        <w:ind w:left="-567" w:right="-2" w:firstLine="283"/>
        <w:jc w:val="both"/>
        <w:rPr>
          <w:rFonts w:ascii="Sylfaen" w:hAnsi="Sylfaen" w:cs="Sylfaen"/>
          <w:lang w:val="en-US"/>
        </w:rPr>
      </w:pPr>
      <w:r w:rsidRPr="008129BB">
        <w:rPr>
          <w:rFonts w:ascii="Sylfaen" w:hAnsi="Sylfaen" w:cs="Sylfaen"/>
        </w:rPr>
        <w:t>Առողջացման</w:t>
      </w:r>
      <w:r w:rsidR="00E148E6" w:rsidRPr="00E148E6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ծրագրի</w:t>
      </w:r>
      <w:r w:rsidRPr="00885FA2">
        <w:rPr>
          <w:lang w:val="uk-UA"/>
        </w:rPr>
        <w:t xml:space="preserve"> /</w:t>
      </w:r>
      <w:r w:rsidRPr="008129BB">
        <w:rPr>
          <w:rFonts w:ascii="Sylfaen" w:hAnsi="Sylfaen" w:cs="Sylfaen"/>
        </w:rPr>
        <w:t>սանացիա</w:t>
      </w:r>
      <w:r w:rsidRPr="00885FA2">
        <w:rPr>
          <w:lang w:val="uk-UA"/>
        </w:rPr>
        <w:t xml:space="preserve">/ </w:t>
      </w:r>
      <w:r w:rsidRPr="008129BB">
        <w:rPr>
          <w:rFonts w:ascii="Sylfaen" w:hAnsi="Sylfaen" w:cs="Sylfaen"/>
        </w:rPr>
        <w:t>ներդրումը</w:t>
      </w:r>
      <w:r w:rsidR="00E148E6" w:rsidRPr="00E148E6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վերակազմավորման</w:t>
      </w:r>
      <w:r w:rsidR="00E148E6" w:rsidRPr="00E148E6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գործընթաց</w:t>
      </w:r>
      <w:r w:rsidR="00E148E6" w:rsidRPr="00E148E6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որի</w:t>
      </w:r>
      <w:r w:rsidR="00E148E6" w:rsidRPr="00E148E6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ժամանակ</w:t>
      </w:r>
      <w:r w:rsidR="00E148E6" w:rsidRPr="00E148E6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</w:t>
      </w:r>
      <w:r w:rsidR="00E148E6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կազմակերպությանն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ընձեռնվում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ֆինանսական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օգնություն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այն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չափով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որը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կբավականացնի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մարելու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դրամային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պարտավորությունները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կօգնի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վերականգնելու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կազմակերպության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վճարունակությունը</w:t>
      </w:r>
      <w:r w:rsidRPr="00885FA2">
        <w:rPr>
          <w:lang w:val="uk-UA"/>
        </w:rPr>
        <w:t xml:space="preserve">: </w:t>
      </w:r>
      <w:r w:rsidRPr="008129BB">
        <w:rPr>
          <w:rFonts w:ascii="Sylfaen" w:hAnsi="Sylfaen" w:cs="Sylfaen"/>
        </w:rPr>
        <w:t>Ֆինանսական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առողջացման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="00FB495B">
        <w:rPr>
          <w:rFonts w:ascii="Sylfaen" w:hAnsi="Sylfaen" w:cs="Sylfaen"/>
          <w:lang w:val="en-US"/>
        </w:rPr>
        <w:t>ծ</w:t>
      </w:r>
      <w:r w:rsidRPr="008129BB">
        <w:rPr>
          <w:rFonts w:ascii="Sylfaen" w:hAnsi="Sylfaen" w:cs="Sylfaen"/>
        </w:rPr>
        <w:t>րագիրը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այնպիսի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ընթացակարգ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որը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կիրառվում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նկատմամբ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նրա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վճարունակությունը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վերականգնելու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պարտավորությունների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մարման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նպատակով</w:t>
      </w:r>
      <w:r w:rsidRPr="00885FA2">
        <w:rPr>
          <w:lang w:val="uk-UA"/>
        </w:rPr>
        <w:t xml:space="preserve">: </w:t>
      </w:r>
      <w:r w:rsidRPr="008129BB">
        <w:rPr>
          <w:rFonts w:ascii="Sylfaen" w:hAnsi="Sylfaen" w:cs="Sylfaen"/>
        </w:rPr>
        <w:t>Ֆինանսական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առողջացումը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կարևոր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օղակ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հանդիսանում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ընթացակարգում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որը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կիրառվում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ճանաչված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նկատմամբ</w:t>
      </w:r>
      <w:r w:rsidRPr="00885FA2">
        <w:rPr>
          <w:lang w:val="uk-UA"/>
        </w:rPr>
        <w:t xml:space="preserve">: </w:t>
      </w:r>
      <w:r w:rsidRPr="008129BB">
        <w:rPr>
          <w:rFonts w:ascii="Sylfaen" w:hAnsi="Sylfaen" w:cs="Sylfaen"/>
        </w:rPr>
        <w:t>Այն</w:t>
      </w:r>
      <w:r w:rsidR="00FB495B" w:rsidRPr="00FB49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դեպքում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երբ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պարտպանի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վճարունակությունը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վերականգնվում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ֆինանսական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առողջացման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ընթացքում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պարտատերերի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դատարանն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ավարտում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վարույթը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որպես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ինքնուրույն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տնտեսվարող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շարունակում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իր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բնականոն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գործունեությունը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քադաքացիաիրավական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շրջանառությունում</w:t>
      </w:r>
      <w:r w:rsidRPr="00885FA2">
        <w:rPr>
          <w:lang w:val="uk-UA"/>
        </w:rPr>
        <w:t xml:space="preserve">: </w:t>
      </w:r>
      <w:r w:rsidRPr="008129BB">
        <w:rPr>
          <w:rFonts w:ascii="Sylfaen" w:hAnsi="Sylfaen" w:cs="Sylfaen"/>
        </w:rPr>
        <w:t>Իսկ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դեպքում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երբ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ֆինանսական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առողջացման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ընթացքում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վճարունակությունը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վերականգնվում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պարտատերերի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պահանջնրը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չեն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դատարանի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համապատասխան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որոշմամբ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կատմամբ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սկսվում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լուծարման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գործընթաց</w:t>
      </w:r>
      <w:r w:rsidRPr="00885FA2">
        <w:rPr>
          <w:lang w:val="uk-UA"/>
        </w:rPr>
        <w:t xml:space="preserve">: </w:t>
      </w:r>
      <w:r w:rsidRPr="008129BB">
        <w:rPr>
          <w:rFonts w:ascii="Sylfaen" w:hAnsi="Sylfaen" w:cs="Sylfaen"/>
        </w:rPr>
        <w:t>Ֆինանսական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առողջացման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ընթացակարգը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վարույթում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պարտադիր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գործընթաց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չէ</w:t>
      </w:r>
      <w:r w:rsidRPr="00885FA2">
        <w:rPr>
          <w:lang w:val="uk-UA"/>
        </w:rPr>
        <w:t xml:space="preserve">: </w:t>
      </w:r>
      <w:r w:rsidRPr="008129BB">
        <w:rPr>
          <w:rFonts w:ascii="Sylfaen" w:hAnsi="Sylfaen" w:cs="Sylfaen"/>
        </w:rPr>
        <w:t>Դա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պայմանավորված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պարտատերերի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դիրքորոշումից</w:t>
      </w:r>
      <w:r w:rsidRPr="00885FA2">
        <w:rPr>
          <w:lang w:val="uk-UA"/>
        </w:rPr>
        <w:t xml:space="preserve">: </w:t>
      </w:r>
      <w:r w:rsidRPr="008129BB">
        <w:rPr>
          <w:rFonts w:ascii="Sylfaen" w:hAnsi="Sylfaen" w:cs="Sylfaen"/>
        </w:rPr>
        <w:t>Ֆինանսական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առողջացման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ծրագրի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նկատմամբ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չկա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որևէ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սահմանափակում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այն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հնարավորություն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տալիս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ֆինանսական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առողջացման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ծրագիր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ներկայացնողին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օգտագործել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օրենքով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չարգելված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ցանկացած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միջոցառում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արդյունքում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կմարի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իր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դրամավճարային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բոլոր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պարտավորությունները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լուծարվի</w:t>
      </w:r>
      <w:r w:rsidRPr="00885FA2">
        <w:rPr>
          <w:lang w:val="uk-UA"/>
        </w:rPr>
        <w:t>: «</w:t>
      </w:r>
      <w:r w:rsidRPr="008129BB">
        <w:rPr>
          <w:rFonts w:ascii="Sylfaen" w:hAnsi="Sylfaen" w:cs="Sylfaen"/>
        </w:rPr>
        <w:t>Սնանկության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</w:t>
      </w:r>
      <w:r w:rsidRPr="00885FA2">
        <w:rPr>
          <w:lang w:val="uk-UA"/>
        </w:rPr>
        <w:t xml:space="preserve">» </w:t>
      </w:r>
      <w:r w:rsidRPr="008129BB">
        <w:rPr>
          <w:rFonts w:ascii="Sylfaen" w:hAnsi="Sylfaen" w:cs="Sylfaen"/>
        </w:rPr>
        <w:t>ՀՀ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օրենքի</w:t>
      </w:r>
      <w:r w:rsidRPr="00885FA2">
        <w:rPr>
          <w:lang w:val="uk-UA"/>
        </w:rPr>
        <w:t xml:space="preserve"> 59 </w:t>
      </w:r>
      <w:r w:rsidRPr="008129BB">
        <w:rPr>
          <w:rFonts w:ascii="Sylfaen" w:hAnsi="Sylfaen" w:cs="Sylfaen"/>
        </w:rPr>
        <w:t>հոդվածի</w:t>
      </w:r>
      <w:r w:rsidRPr="00885FA2">
        <w:rPr>
          <w:lang w:val="uk-UA"/>
        </w:rPr>
        <w:t xml:space="preserve"> 1-</w:t>
      </w:r>
      <w:r w:rsidRPr="008129BB">
        <w:rPr>
          <w:rFonts w:ascii="Sylfaen" w:hAnsi="Sylfaen" w:cs="Sylfaen"/>
        </w:rPr>
        <w:t>ին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մասով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սահմանվում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ֆինանսական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առողջացման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ծրագիրը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համաձայն՝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Ֆինանսական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առողջացման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ծրագիր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համարվում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վճարունակությունը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վերականգնելու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նպատակով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նրա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նկատմամբ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կիրառվող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օրենքով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չարգելված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միջոցառումների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համալիրը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իրականացման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դեպքում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լուծարվելու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կամ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կայացվելու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ֆիզիկական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անձի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պարտավորությունների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կատարումից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ազատելով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ավարտելու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վճիռ</w:t>
      </w:r>
      <w:r w:rsidRPr="00885FA2">
        <w:rPr>
          <w:lang w:val="uk-UA"/>
        </w:rPr>
        <w:t xml:space="preserve">: </w:t>
      </w:r>
      <w:r w:rsidRPr="008129BB">
        <w:rPr>
          <w:rFonts w:ascii="Sylfaen" w:hAnsi="Sylfaen" w:cs="Sylfaen"/>
        </w:rPr>
        <w:t>Օրենսդիրը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սահմանել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341034" w:rsidRPr="00341034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ֆինանսական</w:t>
      </w:r>
      <w:r w:rsidR="00341034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առողջացման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երկամյա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lastRenderedPageBreak/>
        <w:t>ծրագիր</w:t>
      </w:r>
      <w:r w:rsidRPr="00885FA2">
        <w:rPr>
          <w:lang w:val="uk-UA"/>
        </w:rPr>
        <w:t xml:space="preserve">: </w:t>
      </w:r>
      <w:r w:rsidRPr="008129BB">
        <w:rPr>
          <w:rFonts w:ascii="Sylfaen" w:hAnsi="Sylfaen" w:cs="Sylfaen"/>
        </w:rPr>
        <w:t>Ֆինանսական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առողջացման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ծրագրի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շրջանակներում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կարող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իրականացվե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լհետևյալ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միջոցառումները՝</w:t>
      </w:r>
      <w:r w:rsidR="00494B0A" w:rsidRPr="00494B0A">
        <w:rPr>
          <w:rFonts w:ascii="Sylfaen" w:hAnsi="Sylfaen" w:cs="Sylfaen"/>
          <w:lang w:val="uk-UA"/>
        </w:rPr>
        <w:t xml:space="preserve"> </w:t>
      </w:r>
    </w:p>
    <w:p w:rsidR="00494B0A" w:rsidRDefault="00C5276B" w:rsidP="007D3C8B">
      <w:pPr>
        <w:spacing w:after="0"/>
        <w:ind w:left="-567" w:right="-2" w:firstLine="283"/>
        <w:jc w:val="both"/>
        <w:rPr>
          <w:lang w:val="en-US"/>
        </w:rPr>
      </w:pPr>
      <w:r w:rsidRPr="008129BB">
        <w:rPr>
          <w:rFonts w:ascii="Sylfaen" w:hAnsi="Sylfaen" w:cs="Sylfaen"/>
        </w:rPr>
        <w:t>ա</w:t>
      </w:r>
      <w:r w:rsidRPr="00885FA2">
        <w:rPr>
          <w:lang w:val="uk-UA"/>
        </w:rPr>
        <w:t xml:space="preserve">) </w:t>
      </w:r>
      <w:r w:rsidRPr="008129BB">
        <w:rPr>
          <w:rFonts w:ascii="Sylfaen" w:hAnsi="Sylfaen" w:cs="Sylfaen"/>
        </w:rPr>
        <w:t>պարտապանի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ամբողջ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կամ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դրա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մասի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վաճառքը</w:t>
      </w:r>
      <w:r w:rsidRPr="00885FA2">
        <w:rPr>
          <w:lang w:val="uk-UA"/>
        </w:rPr>
        <w:t xml:space="preserve">. </w:t>
      </w:r>
    </w:p>
    <w:p w:rsidR="00494B0A" w:rsidRDefault="00C5276B" w:rsidP="007D3C8B">
      <w:pPr>
        <w:spacing w:after="0"/>
        <w:ind w:left="-567" w:right="-2" w:firstLine="283"/>
        <w:jc w:val="both"/>
        <w:rPr>
          <w:lang w:val="en-US"/>
        </w:rPr>
      </w:pPr>
      <w:r w:rsidRPr="008129BB">
        <w:rPr>
          <w:rFonts w:ascii="Sylfaen" w:hAnsi="Sylfaen" w:cs="Sylfaen"/>
        </w:rPr>
        <w:t>բ</w:t>
      </w:r>
      <w:r w:rsidRPr="00885FA2">
        <w:rPr>
          <w:lang w:val="uk-UA"/>
        </w:rPr>
        <w:t xml:space="preserve">) </w:t>
      </w:r>
      <w:r w:rsidRPr="008129BB">
        <w:rPr>
          <w:rFonts w:ascii="Sylfaen" w:hAnsi="Sylfaen" w:cs="Sylfaen"/>
        </w:rPr>
        <w:t>պարտապանի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գույքը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պարտատերերին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հաշվանցով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փոխանցելը</w:t>
      </w:r>
      <w:r w:rsidRPr="00885FA2">
        <w:rPr>
          <w:lang w:val="uk-UA"/>
        </w:rPr>
        <w:t xml:space="preserve">. </w:t>
      </w:r>
    </w:p>
    <w:p w:rsidR="00494B0A" w:rsidRDefault="00C5276B" w:rsidP="007D3C8B">
      <w:pPr>
        <w:spacing w:after="0"/>
        <w:ind w:left="-567" w:right="-2" w:firstLine="283"/>
        <w:jc w:val="both"/>
        <w:rPr>
          <w:lang w:val="en-US"/>
        </w:rPr>
      </w:pPr>
      <w:r w:rsidRPr="008129BB">
        <w:rPr>
          <w:rFonts w:ascii="Sylfaen" w:hAnsi="Sylfaen" w:cs="Sylfaen"/>
        </w:rPr>
        <w:t>գ</w:t>
      </w:r>
      <w:r w:rsidRPr="00885FA2">
        <w:rPr>
          <w:lang w:val="uk-UA"/>
        </w:rPr>
        <w:t xml:space="preserve">) </w:t>
      </w:r>
      <w:r w:rsidRPr="008129BB">
        <w:rPr>
          <w:rFonts w:ascii="Sylfaen" w:hAnsi="Sylfaen" w:cs="Sylfaen"/>
        </w:rPr>
        <w:t>պարտապանի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ույքի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գրավադրումը</w:t>
      </w:r>
      <w:r w:rsidRPr="00885FA2">
        <w:rPr>
          <w:lang w:val="uk-UA"/>
        </w:rPr>
        <w:t xml:space="preserve">. </w:t>
      </w:r>
    </w:p>
    <w:p w:rsidR="00494B0A" w:rsidRDefault="00C5276B" w:rsidP="007D3C8B">
      <w:pPr>
        <w:spacing w:after="0"/>
        <w:ind w:left="-567" w:right="-2" w:firstLine="283"/>
        <w:jc w:val="both"/>
        <w:rPr>
          <w:rFonts w:ascii="Sylfaen" w:hAnsi="Sylfaen"/>
          <w:lang w:val="en-US"/>
        </w:rPr>
      </w:pPr>
      <w:r w:rsidRPr="008129BB">
        <w:rPr>
          <w:rFonts w:ascii="Sylfaen" w:hAnsi="Sylfaen" w:cs="Sylfaen"/>
        </w:rPr>
        <w:t>դ</w:t>
      </w:r>
      <w:r w:rsidRPr="00885FA2">
        <w:rPr>
          <w:lang w:val="uk-UA"/>
        </w:rPr>
        <w:t xml:space="preserve">) </w:t>
      </w:r>
      <w:r w:rsidRPr="008129BB">
        <w:rPr>
          <w:rFonts w:ascii="Sylfaen" w:hAnsi="Sylfaen" w:cs="Sylfaen"/>
        </w:rPr>
        <w:t>շահութաբերություն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չապահովող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գործունեության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դադարեցումը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և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ձեոնարկատիրական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գործունեության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ոլորտի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փոփոխությունը</w:t>
      </w:r>
      <w:r w:rsidRPr="00885FA2">
        <w:rPr>
          <w:lang w:val="uk-UA"/>
        </w:rPr>
        <w:t xml:space="preserve">. </w:t>
      </w:r>
    </w:p>
    <w:p w:rsidR="00494B0A" w:rsidRDefault="00C5276B" w:rsidP="007D3C8B">
      <w:pPr>
        <w:spacing w:after="0"/>
        <w:ind w:left="-567" w:right="-2" w:firstLine="283"/>
        <w:jc w:val="both"/>
        <w:rPr>
          <w:lang w:val="en-US"/>
        </w:rPr>
      </w:pPr>
      <w:r w:rsidRPr="008129BB">
        <w:rPr>
          <w:rFonts w:ascii="Sylfaen" w:hAnsi="Sylfaen" w:cs="Sylfaen"/>
        </w:rPr>
        <w:t>ե</w:t>
      </w:r>
      <w:r w:rsidRPr="00885FA2">
        <w:rPr>
          <w:lang w:val="uk-UA"/>
        </w:rPr>
        <w:t xml:space="preserve">) </w:t>
      </w:r>
      <w:r w:rsidRPr="008129BB">
        <w:rPr>
          <w:rFonts w:ascii="Sylfaen" w:hAnsi="Sylfaen" w:cs="Sylfaen"/>
        </w:rPr>
        <w:t>անշահավետ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գործարքների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փոփոխումը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կամ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դադարեցումը</w:t>
      </w:r>
      <w:r w:rsidRPr="00885FA2">
        <w:rPr>
          <w:lang w:val="uk-UA"/>
        </w:rPr>
        <w:t xml:space="preserve">. </w:t>
      </w:r>
    </w:p>
    <w:p w:rsidR="00494B0A" w:rsidRDefault="00C5276B" w:rsidP="007D3C8B">
      <w:pPr>
        <w:spacing w:after="0"/>
        <w:ind w:left="-567" w:right="-2" w:firstLine="283"/>
        <w:jc w:val="both"/>
        <w:rPr>
          <w:lang w:val="en-US"/>
        </w:rPr>
      </w:pPr>
      <w:r w:rsidRPr="008129BB">
        <w:rPr>
          <w:rFonts w:ascii="Sylfaen" w:hAnsi="Sylfaen" w:cs="Sylfaen"/>
        </w:rPr>
        <w:t>զ</w:t>
      </w:r>
      <w:r w:rsidRPr="00885FA2">
        <w:rPr>
          <w:lang w:val="uk-UA"/>
        </w:rPr>
        <w:t>)</w:t>
      </w:r>
      <w:r w:rsidR="00494B0A">
        <w:rPr>
          <w:lang w:val="en-US"/>
        </w:rPr>
        <w:t xml:space="preserve"> </w:t>
      </w:r>
      <w:r w:rsidRPr="008129BB">
        <w:rPr>
          <w:rFonts w:ascii="Sylfaen" w:hAnsi="Sylfaen" w:cs="Sylfaen"/>
        </w:rPr>
        <w:t>պարտքի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վերակառուցումը</w:t>
      </w:r>
      <w:r w:rsidRPr="00885FA2">
        <w:rPr>
          <w:lang w:val="uk-UA"/>
        </w:rPr>
        <w:t xml:space="preserve"> (</w:t>
      </w:r>
      <w:r w:rsidRPr="008129BB">
        <w:rPr>
          <w:rFonts w:ascii="Sylfaen" w:hAnsi="Sylfaen" w:cs="Sylfaen"/>
        </w:rPr>
        <w:t>պարտքի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մարման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ժամկետների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հետաձգում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վերաձևակերպում</w:t>
      </w:r>
      <w:r w:rsidRPr="00885FA2">
        <w:rPr>
          <w:lang w:val="uk-UA"/>
        </w:rPr>
        <w:t xml:space="preserve">, </w:t>
      </w:r>
      <w:r w:rsidRPr="008129BB">
        <w:rPr>
          <w:rFonts w:ascii="Sylfaen" w:hAnsi="Sylfaen" w:cs="Sylfaen"/>
        </w:rPr>
        <w:t>պարտավորությունների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կատարումից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ազատում</w:t>
      </w:r>
      <w:r w:rsidRPr="00885FA2">
        <w:rPr>
          <w:lang w:val="uk-UA"/>
        </w:rPr>
        <w:t xml:space="preserve">), </w:t>
      </w:r>
    </w:p>
    <w:p w:rsidR="00494B0A" w:rsidRDefault="00C5276B" w:rsidP="007D3C8B">
      <w:pPr>
        <w:spacing w:after="0"/>
        <w:ind w:left="-567" w:right="-2" w:firstLine="283"/>
        <w:jc w:val="both"/>
        <w:rPr>
          <w:lang w:val="en-US"/>
        </w:rPr>
      </w:pPr>
      <w:r w:rsidRPr="008129BB">
        <w:rPr>
          <w:rFonts w:ascii="Sylfaen" w:hAnsi="Sylfaen" w:cs="Sylfaen"/>
        </w:rPr>
        <w:t>է</w:t>
      </w:r>
      <w:r w:rsidRPr="00885FA2">
        <w:rPr>
          <w:lang w:val="uk-UA"/>
        </w:rPr>
        <w:t xml:space="preserve">) </w:t>
      </w:r>
      <w:r w:rsidRPr="008129BB">
        <w:rPr>
          <w:rFonts w:ascii="Sylfaen" w:hAnsi="Sylfaen" w:cs="Sylfaen"/>
        </w:rPr>
        <w:t>պարտքի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փոխարինումը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արժեթղթերով</w:t>
      </w:r>
      <w:r w:rsidR="00885FA2">
        <w:rPr>
          <w:lang w:val="uk-UA"/>
        </w:rPr>
        <w:t xml:space="preserve">, </w:t>
      </w:r>
    </w:p>
    <w:p w:rsidR="00494B0A" w:rsidRDefault="00C5276B" w:rsidP="007D3C8B">
      <w:pPr>
        <w:spacing w:after="0"/>
        <w:ind w:left="-567" w:right="-2" w:firstLine="283"/>
        <w:jc w:val="both"/>
        <w:rPr>
          <w:lang w:val="en-US"/>
        </w:rPr>
      </w:pPr>
      <w:r w:rsidRPr="008129BB">
        <w:rPr>
          <w:rFonts w:ascii="Sylfaen" w:hAnsi="Sylfaen" w:cs="Sylfaen"/>
        </w:rPr>
        <w:t>ը</w:t>
      </w:r>
      <w:r w:rsidRPr="00885FA2">
        <w:rPr>
          <w:lang w:val="uk-UA"/>
        </w:rPr>
        <w:t xml:space="preserve">) </w:t>
      </w:r>
      <w:r w:rsidRPr="008129BB">
        <w:rPr>
          <w:rFonts w:ascii="Sylfaen" w:hAnsi="Sylfaen" w:cs="Sylfaen"/>
        </w:rPr>
        <w:t>դեբիտորական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պարտավորաթյունների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բռնագանձումը</w:t>
      </w:r>
      <w:r w:rsidRPr="00885FA2">
        <w:rPr>
          <w:lang w:val="uk-UA"/>
        </w:rPr>
        <w:t xml:space="preserve">. </w:t>
      </w:r>
    </w:p>
    <w:p w:rsidR="00494B0A" w:rsidRDefault="00C5276B" w:rsidP="007D3C8B">
      <w:pPr>
        <w:spacing w:after="0"/>
        <w:ind w:left="-567" w:right="-2" w:firstLine="283"/>
        <w:jc w:val="both"/>
        <w:rPr>
          <w:lang w:val="en-US"/>
        </w:rPr>
      </w:pPr>
      <w:r w:rsidRPr="008129BB">
        <w:rPr>
          <w:rFonts w:ascii="Sylfaen" w:hAnsi="Sylfaen" w:cs="Sylfaen"/>
        </w:rPr>
        <w:t>թ</w:t>
      </w:r>
      <w:r w:rsidRPr="00885FA2">
        <w:rPr>
          <w:lang w:val="uk-UA"/>
        </w:rPr>
        <w:t xml:space="preserve">) </w:t>
      </w:r>
      <w:r w:rsidRPr="008129BB">
        <w:rPr>
          <w:rFonts w:ascii="Sylfaen" w:hAnsi="Sylfaen" w:cs="Sylfaen"/>
        </w:rPr>
        <w:t>նոր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վարկի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ստացումը</w:t>
      </w:r>
      <w:r w:rsidRPr="00885FA2">
        <w:rPr>
          <w:lang w:val="uk-UA"/>
        </w:rPr>
        <w:t xml:space="preserve">, </w:t>
      </w:r>
    </w:p>
    <w:p w:rsidR="00494B0A" w:rsidRDefault="00C5276B" w:rsidP="007D3C8B">
      <w:pPr>
        <w:spacing w:after="0"/>
        <w:ind w:left="-567" w:right="-2" w:firstLine="283"/>
        <w:jc w:val="both"/>
        <w:rPr>
          <w:lang w:val="en-US"/>
        </w:rPr>
      </w:pPr>
      <w:r w:rsidRPr="008129BB">
        <w:rPr>
          <w:rFonts w:ascii="Sylfaen" w:hAnsi="Sylfaen" w:cs="Sylfaen"/>
        </w:rPr>
        <w:t>ժ</w:t>
      </w:r>
      <w:r w:rsidRPr="00885FA2">
        <w:rPr>
          <w:lang w:val="uk-UA"/>
        </w:rPr>
        <w:t xml:space="preserve">) </w:t>
      </w:r>
      <w:r w:rsidRPr="008129BB">
        <w:rPr>
          <w:rFonts w:ascii="Sylfaen" w:hAnsi="Sylfaen" w:cs="Sylfaen"/>
        </w:rPr>
        <w:t>նորներդրումների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իրականացումը</w:t>
      </w:r>
      <w:r w:rsidRPr="00885FA2">
        <w:rPr>
          <w:lang w:val="uk-UA"/>
        </w:rPr>
        <w:t xml:space="preserve">, </w:t>
      </w:r>
    </w:p>
    <w:p w:rsidR="00494B0A" w:rsidRDefault="00C5276B" w:rsidP="007D3C8B">
      <w:pPr>
        <w:spacing w:after="0"/>
        <w:ind w:left="-567" w:right="-2" w:firstLine="283"/>
        <w:jc w:val="both"/>
        <w:rPr>
          <w:lang w:val="en-US"/>
        </w:rPr>
      </w:pPr>
      <w:r w:rsidRPr="008129BB">
        <w:rPr>
          <w:rFonts w:ascii="Sylfaen" w:hAnsi="Sylfaen" w:cs="Sylfaen"/>
        </w:rPr>
        <w:t>ժա</w:t>
      </w:r>
      <w:r w:rsidRPr="00885FA2">
        <w:rPr>
          <w:lang w:val="uk-UA"/>
        </w:rPr>
        <w:t xml:space="preserve">) </w:t>
      </w:r>
      <w:r w:rsidRPr="008129BB">
        <w:rPr>
          <w:rFonts w:ascii="Sylfaen" w:hAnsi="Sylfaen" w:cs="Sylfaen"/>
        </w:rPr>
        <w:t>պարտապանի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վերակազմակերպումը</w:t>
      </w:r>
      <w:r w:rsidRPr="00885FA2">
        <w:rPr>
          <w:lang w:val="uk-UA"/>
        </w:rPr>
        <w:t xml:space="preserve">, </w:t>
      </w:r>
    </w:p>
    <w:p w:rsidR="00494B0A" w:rsidRDefault="00C5276B" w:rsidP="007D3C8B">
      <w:pPr>
        <w:spacing w:after="0"/>
        <w:ind w:left="-567" w:right="-2" w:firstLine="283"/>
        <w:jc w:val="both"/>
        <w:rPr>
          <w:lang w:val="en-US"/>
        </w:rPr>
      </w:pPr>
      <w:r w:rsidRPr="008129BB">
        <w:rPr>
          <w:rFonts w:ascii="Sylfaen" w:hAnsi="Sylfaen" w:cs="Sylfaen"/>
        </w:rPr>
        <w:t>ժբ</w:t>
      </w:r>
      <w:r w:rsidRPr="00885FA2">
        <w:rPr>
          <w:lang w:val="uk-UA"/>
        </w:rPr>
        <w:t xml:space="preserve">) </w:t>
      </w:r>
      <w:r w:rsidRPr="008129BB">
        <w:rPr>
          <w:rFonts w:ascii="Sylfaen" w:hAnsi="Sylfaen" w:cs="Sylfaen"/>
        </w:rPr>
        <w:t>նոր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բաժնետոմսերի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թողարկումը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կամ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հետգնումը</w:t>
      </w:r>
      <w:r w:rsidRPr="00885FA2">
        <w:rPr>
          <w:lang w:val="uk-UA"/>
        </w:rPr>
        <w:t xml:space="preserve">, </w:t>
      </w:r>
    </w:p>
    <w:p w:rsidR="00885FA2" w:rsidRPr="00885FA2" w:rsidRDefault="00C5276B" w:rsidP="007D3C8B">
      <w:pPr>
        <w:spacing w:after="0"/>
        <w:ind w:left="-567" w:right="-2" w:firstLine="283"/>
        <w:jc w:val="both"/>
        <w:rPr>
          <w:rFonts w:ascii="Sylfaen" w:hAnsi="Sylfaen" w:cs="Sylfaen"/>
          <w:lang w:val="uk-UA"/>
        </w:rPr>
      </w:pPr>
      <w:r w:rsidRPr="008129BB">
        <w:rPr>
          <w:rFonts w:ascii="Sylfaen" w:hAnsi="Sylfaen" w:cs="Sylfaen"/>
        </w:rPr>
        <w:t>ժգ</w:t>
      </w:r>
      <w:r w:rsidRPr="00885FA2">
        <w:rPr>
          <w:lang w:val="uk-UA"/>
        </w:rPr>
        <w:t xml:space="preserve">) </w:t>
      </w:r>
      <w:r w:rsidRPr="008129BB">
        <w:rPr>
          <w:rFonts w:ascii="Sylfaen" w:hAnsi="Sylfaen" w:cs="Sylfaen"/>
        </w:rPr>
        <w:t>օրենքով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չարգելված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այլ</w:t>
      </w:r>
      <w:r w:rsidR="00494B0A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միջոցառումներ</w:t>
      </w:r>
      <w:r w:rsidRPr="00885FA2">
        <w:rPr>
          <w:lang w:val="uk-UA"/>
        </w:rPr>
        <w:t>:</w:t>
      </w:r>
    </w:p>
    <w:p w:rsidR="00007A81" w:rsidRDefault="00C5276B" w:rsidP="007D3C8B">
      <w:pPr>
        <w:spacing w:after="0"/>
        <w:ind w:left="-567" w:right="-2" w:firstLine="283"/>
        <w:jc w:val="both"/>
        <w:rPr>
          <w:lang w:val="en-US"/>
        </w:rPr>
      </w:pPr>
      <w:r w:rsidRPr="008129BB">
        <w:rPr>
          <w:rFonts w:ascii="Sylfaen" w:hAnsi="Sylfaen" w:cs="Sylfaen"/>
        </w:rPr>
        <w:t>Օրենսդիրը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սահմանել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նաև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գործունեության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վերսկսման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հնարավորություն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մասնավորապես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պարտապանը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կարող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ամբողջությամբ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կամ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մասնակիորեն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վերսկսել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իր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գործունեությունը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մինչև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մեկ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տարի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ժամանակով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եթե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494B0A" w:rsidRPr="00494B0A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գործունեության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վերսկսումը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կարող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ավելացնել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պարտատերերի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պահանջների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բավարարման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հնարավորությունը</w:t>
      </w:r>
      <w:r w:rsidRPr="008129BB">
        <w:rPr>
          <w:rFonts w:ascii="Tahoma" w:hAnsi="Tahoma" w:cs="Tahoma"/>
        </w:rPr>
        <w:t>։</w:t>
      </w:r>
      <w:r w:rsidR="00265157" w:rsidRPr="00265157">
        <w:rPr>
          <w:rFonts w:ascii="Tahoma" w:hAnsi="Tahoma" w:cs="Tahoma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գործունեությունն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ամբողջությամբ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կամ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մասնակիորեն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վերսկսելու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բոլոր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պարտատերերը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պատշաճ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կերպով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ծանուցվում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են։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տարբերություն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Ֆինանսական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առողջացման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ծրագրի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իրականացման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գործընթացի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որտեղ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կառավարիչը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ծրագրի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վերաբերյալ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հաշվետվությունը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դատարանին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ներկայացնում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երեք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ամիսը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մեկ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անգամ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պարտապանի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կասեցված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գործունեությունը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վերսկսելու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գործընթացում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կաոավարիչը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պարտավոր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դրա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վերաբերյալ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հաշվետվություններ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կայացնել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դատարան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յուրաքանչյուր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ամիս։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Եթե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գործունեության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վերսկսման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արդյունքում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պարտատերերի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բոլոր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ապա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կառավարիչը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դատարան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ներկայացնում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վերջնական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հաշվետվություն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որում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պարունակվում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հիմնավորված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միջնորդություն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ավարտելու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մասին։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Օրենքը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նախատեսում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էպարտապանի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գույքի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վաճառքի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երկու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ձև։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Առաջինը</w:t>
      </w:r>
      <w:r w:rsidRPr="00D15EFB">
        <w:rPr>
          <w:lang w:val="uk-UA"/>
        </w:rPr>
        <w:t xml:space="preserve">` </w:t>
      </w:r>
      <w:r w:rsidRPr="008129BB">
        <w:rPr>
          <w:rFonts w:ascii="Sylfaen" w:hAnsi="Sylfaen" w:cs="Sylfaen"/>
        </w:rPr>
        <w:t>դա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հրապարակային</w:t>
      </w:r>
      <w:r w:rsidR="00265157" w:rsidRPr="0026515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սակարկությունների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միջոցով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աճառքն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է։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Հրապարակային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սակարկություններով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գույքը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վաճառելու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մտադրության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դեպքում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այն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պարտատերերի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քննարկմանը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չի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ներկայացվում։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Հրապարակային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սակարկություններով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վաճառքն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իրականացնում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կառավարիչը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ՀՀ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Կառավարության</w:t>
      </w:r>
      <w:r w:rsidRPr="00D15EFB">
        <w:rPr>
          <w:lang w:val="uk-UA"/>
        </w:rPr>
        <w:t xml:space="preserve"> 02.03.2002</w:t>
      </w:r>
      <w:r w:rsidRPr="008129BB">
        <w:rPr>
          <w:rFonts w:ascii="Sylfaen" w:hAnsi="Sylfaen" w:cs="Sylfaen"/>
        </w:rPr>
        <w:t>թ</w:t>
      </w:r>
      <w:r w:rsidRPr="00D15EFB">
        <w:rPr>
          <w:lang w:val="uk-UA"/>
        </w:rPr>
        <w:t xml:space="preserve">. </w:t>
      </w:r>
      <w:r w:rsidRPr="008129BB">
        <w:rPr>
          <w:rFonts w:ascii="Sylfaen" w:hAnsi="Sylfaen" w:cs="Sylfaen"/>
        </w:rPr>
        <w:t>թիվ</w:t>
      </w:r>
      <w:r w:rsidRPr="00D15EFB">
        <w:rPr>
          <w:lang w:val="uk-UA"/>
        </w:rPr>
        <w:t xml:space="preserve"> 190 </w:t>
      </w:r>
      <w:r w:rsidRPr="008129BB">
        <w:rPr>
          <w:rFonts w:ascii="Sylfaen" w:hAnsi="Sylfaen" w:cs="Sylfaen"/>
        </w:rPr>
        <w:t>որոշմամբ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հաստատված</w:t>
      </w:r>
      <w:r w:rsidRPr="00D15EFB">
        <w:rPr>
          <w:lang w:val="uk-UA"/>
        </w:rPr>
        <w:t xml:space="preserve"> «</w:t>
      </w:r>
      <w:r w:rsidRPr="008129BB">
        <w:rPr>
          <w:rFonts w:ascii="Sylfaen" w:hAnsi="Sylfaen" w:cs="Sylfaen"/>
        </w:rPr>
        <w:t>Անվճարունակության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կառավարիչների</w:t>
      </w:r>
      <w:r w:rsidR="00007A81" w:rsidRPr="00007A81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կողմից։</w:t>
      </w:r>
      <w:r w:rsidRPr="00D15EFB">
        <w:rPr>
          <w:lang w:val="uk-UA"/>
        </w:rPr>
        <w:t xml:space="preserve"> </w:t>
      </w:r>
    </w:p>
    <w:p w:rsidR="00632868" w:rsidRDefault="00C5276B" w:rsidP="007D3C8B">
      <w:pPr>
        <w:spacing w:after="0"/>
        <w:ind w:left="-567" w:right="-2" w:firstLine="283"/>
        <w:jc w:val="both"/>
        <w:rPr>
          <w:rFonts w:ascii="Sylfaen" w:hAnsi="Sylfaen" w:cs="Sylfaen"/>
          <w:lang w:val="en-US"/>
        </w:rPr>
      </w:pPr>
      <w:r w:rsidRPr="008129BB">
        <w:rPr>
          <w:rFonts w:ascii="Sylfaen" w:hAnsi="Sylfaen" w:cs="Sylfaen"/>
        </w:rPr>
        <w:t>Կառավարիչը</w:t>
      </w:r>
      <w:r w:rsidR="00007A81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պարտավոր</w:t>
      </w:r>
      <w:r w:rsidR="00007A81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007A81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դատավորի</w:t>
      </w:r>
      <w:r w:rsidR="00007A81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հաստատմանը</w:t>
      </w:r>
      <w:r w:rsidR="00007A81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ներկայացնել</w:t>
      </w:r>
      <w:r w:rsidR="00007A81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007A81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գույքը</w:t>
      </w:r>
      <w:r w:rsidR="00007A81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հրապարակային</w:t>
      </w:r>
      <w:r w:rsidR="00007A81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սակարկություններով</w:t>
      </w:r>
      <w:r w:rsidR="00007A81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վաճառելու</w:t>
      </w:r>
      <w:r w:rsidR="00007A81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միջնորդություն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որը</w:t>
      </w:r>
      <w:r w:rsidR="00007A81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բովանդակու</w:t>
      </w:r>
      <w:r w:rsidR="00007A81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</w:t>
      </w:r>
      <w:r w:rsidR="00B04833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B04833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գույքի</w:t>
      </w:r>
      <w:r w:rsidR="00B04833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գտնվելու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վայրի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աճուրդի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մեկնարկային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գնի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աճուրդի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անցկացման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օրվա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մասին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տվյալներ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և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նկարագրությունը։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Պարտապանին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պատկանող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վաճառքը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կազմակերպվում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ոչ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շուտ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քան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մամուլում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տրված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վերջին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հայտարարությունից</w:t>
      </w:r>
      <w:r w:rsidRPr="00D15EFB">
        <w:rPr>
          <w:lang w:val="uk-UA"/>
        </w:rPr>
        <w:t xml:space="preserve"> 15 </w:t>
      </w:r>
      <w:r w:rsidRPr="008129BB">
        <w:rPr>
          <w:rFonts w:ascii="Sylfaen" w:hAnsi="Sylfaen" w:cs="Sylfaen"/>
        </w:rPr>
        <w:t>օր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հետո</w:t>
      </w:r>
      <w:r w:rsidRPr="00D15EFB">
        <w:rPr>
          <w:lang w:val="uk-UA"/>
        </w:rPr>
        <w:t xml:space="preserve">` </w:t>
      </w:r>
      <w:r w:rsidRPr="008129BB">
        <w:rPr>
          <w:rFonts w:ascii="Sylfaen" w:hAnsi="Sylfaen" w:cs="Sylfaen"/>
        </w:rPr>
        <w:t>օրենքով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կամ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իրավական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այլ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ակտերով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սահմանված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կարգով։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Հրապարակային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սակարկությունների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անցկացման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կարգը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սահմանվում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ՀՀ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քաղաքացիական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օրենսգրքով</w:t>
      </w:r>
      <w:r w:rsidRPr="00D15EFB">
        <w:rPr>
          <w:lang w:val="uk-UA"/>
        </w:rPr>
        <w:t>, «</w:t>
      </w:r>
      <w:r w:rsidRPr="008129BB">
        <w:rPr>
          <w:rFonts w:ascii="Sylfaen" w:hAnsi="Sylfaen" w:cs="Sylfaen"/>
        </w:rPr>
        <w:t>Հրապարակային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սակարկությունների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մասին</w:t>
      </w:r>
      <w:r w:rsidRPr="00D15EFB">
        <w:rPr>
          <w:lang w:val="uk-UA"/>
        </w:rPr>
        <w:t xml:space="preserve">» </w:t>
      </w:r>
      <w:r w:rsidRPr="008129BB">
        <w:rPr>
          <w:rFonts w:ascii="Sylfaen" w:hAnsi="Sylfaen" w:cs="Sylfaen"/>
        </w:rPr>
        <w:t>ՀՀ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օրենքով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և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ՀՀ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Կառավարության</w:t>
      </w:r>
      <w:r w:rsidRPr="00D15EFB">
        <w:rPr>
          <w:lang w:val="uk-UA"/>
        </w:rPr>
        <w:t xml:space="preserve"> 02.03.2002</w:t>
      </w:r>
      <w:r w:rsidRPr="008129BB">
        <w:rPr>
          <w:rFonts w:ascii="Sylfaen" w:hAnsi="Sylfaen" w:cs="Sylfaen"/>
        </w:rPr>
        <w:t>թ</w:t>
      </w:r>
      <w:r w:rsidRPr="00D15EFB">
        <w:rPr>
          <w:lang w:val="uk-UA"/>
        </w:rPr>
        <w:t xml:space="preserve">. </w:t>
      </w:r>
      <w:r w:rsidRPr="008129BB">
        <w:rPr>
          <w:rFonts w:ascii="Sylfaen" w:hAnsi="Sylfaen" w:cs="Sylfaen"/>
        </w:rPr>
        <w:t>թիվ</w:t>
      </w:r>
      <w:r w:rsidRPr="00D15EFB">
        <w:rPr>
          <w:lang w:val="uk-UA"/>
        </w:rPr>
        <w:t xml:space="preserve"> 190 </w:t>
      </w:r>
      <w:r w:rsidRPr="008129BB">
        <w:rPr>
          <w:rFonts w:ascii="Sylfaen" w:hAnsi="Sylfaen" w:cs="Sylfaen"/>
        </w:rPr>
        <w:t>որոշմամբ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հաստատված</w:t>
      </w:r>
      <w:r w:rsidRPr="00D15EFB">
        <w:rPr>
          <w:lang w:val="uk-UA"/>
        </w:rPr>
        <w:t xml:space="preserve"> 123 «</w:t>
      </w:r>
      <w:r w:rsidRPr="008129BB">
        <w:rPr>
          <w:rFonts w:ascii="Sylfaen" w:hAnsi="Sylfaen" w:cs="Sylfaen"/>
        </w:rPr>
        <w:t>Անվճարունակության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lastRenderedPageBreak/>
        <w:t>կառավարիչների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կողմից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աճուրդի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անցկացման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կանոնակարգով</w:t>
      </w:r>
      <w:r w:rsidRPr="00D15EFB">
        <w:rPr>
          <w:lang w:val="uk-UA"/>
        </w:rPr>
        <w:t>»</w:t>
      </w:r>
      <w:r w:rsidRPr="008129BB">
        <w:rPr>
          <w:rFonts w:ascii="Tahoma" w:hAnsi="Tahoma" w:cs="Tahoma"/>
        </w:rPr>
        <w:t>։</w:t>
      </w:r>
      <w:r w:rsidR="00632868">
        <w:rPr>
          <w:rFonts w:ascii="Tahoma" w:hAnsi="Tahoma" w:cs="Tahoma"/>
          <w:lang w:val="en-US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վաճառքի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երկրորդ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ձևը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դա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ուղղակի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</w:t>
      </w:r>
      <w:r w:rsidR="00632868">
        <w:rPr>
          <w:rFonts w:ascii="Sylfaen" w:hAnsi="Sylfaen" w:cs="Sylfaen"/>
          <w:lang w:val="en-US"/>
        </w:rPr>
        <w:t>ո</w:t>
      </w:r>
      <w:r w:rsidRPr="008129BB">
        <w:rPr>
          <w:rFonts w:ascii="Sylfaen" w:hAnsi="Sylfaen" w:cs="Sylfaen"/>
        </w:rPr>
        <w:t>րծարքով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վաճառքն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ժամանակ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կառավարիչը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պարտավոր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հրավիրել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պարտատերերի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խորհրդի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նիստ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իսկ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վերջինիս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ձևավորված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չլինելու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դեպքում՝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պարտատերերի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ժողով՝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քննարկման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դնելով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այդ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հարցը</w:t>
      </w:r>
      <w:r w:rsidRPr="00D15EFB">
        <w:rPr>
          <w:lang w:val="uk-UA"/>
        </w:rPr>
        <w:t xml:space="preserve">: </w:t>
      </w:r>
      <w:r w:rsidRPr="008129BB">
        <w:rPr>
          <w:rFonts w:ascii="Sylfaen" w:hAnsi="Sylfaen" w:cs="Sylfaen"/>
        </w:rPr>
        <w:t>Պարտապանին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պատկանող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ուղղակի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գործարքով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վաճառքի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անհրաժեշտություն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կարող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առաջանալ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հետևյալ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դեպքերում՝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գույքը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բազմաթիվ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անգամ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հայտարարված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աճուրդների</w:t>
      </w:r>
      <w:r w:rsidR="00632868">
        <w:rPr>
          <w:rFonts w:ascii="Sylfaen" w:hAnsi="Sylfaen" w:cs="Sylfaen"/>
          <w:lang w:val="en-US"/>
        </w:rPr>
        <w:t xml:space="preserve"> </w:t>
      </w:r>
    </w:p>
    <w:p w:rsidR="00632868" w:rsidRDefault="00C5276B" w:rsidP="007D3C8B">
      <w:pPr>
        <w:spacing w:after="0"/>
        <w:ind w:left="-567" w:right="-2" w:firstLine="283"/>
        <w:jc w:val="both"/>
        <w:rPr>
          <w:rFonts w:ascii="Sylfaen" w:hAnsi="Sylfaen" w:cs="Sylfaen"/>
          <w:lang w:val="en-US"/>
        </w:rPr>
      </w:pPr>
      <w:r>
        <w:sym w:font="Symbol" w:char="F0A7"/>
      </w:r>
      <w:r w:rsidRPr="008129BB">
        <w:rPr>
          <w:rFonts w:ascii="Sylfaen" w:hAnsi="Sylfaen" w:cs="Sylfaen"/>
        </w:rPr>
        <w:t>արդյունքում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չի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օտարվել</w:t>
      </w:r>
      <w:r w:rsidRPr="00D15EFB">
        <w:rPr>
          <w:lang w:val="uk-UA"/>
        </w:rPr>
        <w:t xml:space="preserve">` </w:t>
      </w:r>
      <w:r w:rsidRPr="008129BB">
        <w:rPr>
          <w:rFonts w:ascii="Sylfaen" w:hAnsi="Sylfaen" w:cs="Sylfaen"/>
        </w:rPr>
        <w:t>գնորդներ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չլինելու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պատճառով։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Իսկ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յուրաքանչյուր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աճուրդի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դեպքում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արժեքը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նվազում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նախորդ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մեկնարկային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գնի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քսանտոկոսի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չափով։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Իսկ</w:t>
      </w:r>
      <w:r w:rsidR="00632868">
        <w:rPr>
          <w:rFonts w:ascii="Sylfaen" w:hAnsi="Sylfaen" w:cs="Sylfaen"/>
          <w:lang w:val="en-US"/>
        </w:rPr>
        <w:t xml:space="preserve"> </w:t>
      </w:r>
      <w:r w:rsidR="00632868">
        <w:rPr>
          <w:rFonts w:ascii="Sylfaen" w:hAnsi="Sylfaen" w:cs="Sylfaen"/>
        </w:rPr>
        <w:t>ու</w:t>
      </w:r>
      <w:r w:rsidRPr="008129BB">
        <w:rPr>
          <w:rFonts w:ascii="Sylfaen" w:hAnsi="Sylfaen" w:cs="Sylfaen"/>
        </w:rPr>
        <w:t>ղղակի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գործարքով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թույլտվություն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ստանալու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դեպքում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կառավարիչը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հնարավորություն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ունենում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իրացնել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ավելի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բարձր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գնով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քան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այն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սահմանված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եղել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վերջին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աճուրդում։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Հաջորդ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դեպքը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երբ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այնքան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փոքրարժեք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և</w:t>
      </w:r>
      <w:r w:rsidR="00632868">
        <w:rPr>
          <w:rFonts w:ascii="Sylfaen" w:hAnsi="Sylfaen" w:cs="Sylfaen"/>
          <w:lang w:val="en-US"/>
        </w:rPr>
        <w:t xml:space="preserve"> </w:t>
      </w:r>
    </w:p>
    <w:p w:rsidR="00524288" w:rsidRPr="00E10AFE" w:rsidRDefault="00C5276B" w:rsidP="007D3C8B">
      <w:pPr>
        <w:spacing w:after="0"/>
        <w:ind w:left="-567" w:right="-2" w:firstLine="283"/>
        <w:jc w:val="both"/>
        <w:rPr>
          <w:rFonts w:ascii="Sylfaen" w:hAnsi="Sylfaen" w:cs="Sylfaen"/>
        </w:rPr>
      </w:pPr>
      <w:r>
        <w:sym w:font="Symbol" w:char="F0A7"/>
      </w:r>
      <w:r w:rsidRPr="008129BB">
        <w:rPr>
          <w:rFonts w:ascii="Sylfaen" w:hAnsi="Sylfaen" w:cs="Sylfaen"/>
        </w:rPr>
        <w:t>բազմաքանակ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դրա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ուղղակի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գործարքով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վաճառքն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ավելի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արդյունավետ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կստացվի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մանրածախ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շուկաներում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քան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դրա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վաճառքն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իրականացվի</w:t>
      </w:r>
      <w:r w:rsidR="00632868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հրապարակային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սակարկությունների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միջոցով։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վաճառքից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ստացված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միջոցները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բաշխվում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են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օրենքով</w:t>
      </w:r>
      <w:r w:rsidRPr="00D15EFB">
        <w:rPr>
          <w:lang w:val="uk-UA"/>
        </w:rPr>
        <w:t xml:space="preserve"> </w:t>
      </w:r>
      <w:r w:rsidRPr="008129BB">
        <w:rPr>
          <w:rFonts w:ascii="Sylfaen" w:hAnsi="Sylfaen" w:cs="Sylfaen"/>
        </w:rPr>
        <w:t>սահմանված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հերթականությամբ</w:t>
      </w:r>
      <w:r w:rsidRPr="00D15EFB">
        <w:rPr>
          <w:lang w:val="uk-UA"/>
        </w:rPr>
        <w:t xml:space="preserve">: </w:t>
      </w:r>
      <w:r w:rsidRPr="008129BB">
        <w:rPr>
          <w:rFonts w:ascii="Sylfaen" w:hAnsi="Sylfaen" w:cs="Sylfaen"/>
        </w:rPr>
        <w:t>Օրենքի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առանձնահատկություններից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մեկը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հանդիսանում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գործընթացում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առկա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ակտիվների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բաշխման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և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պահանջների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բավարարման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առանձնահատուկ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հերթականությունը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որը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բխում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ինստիտուտի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սկզբունքներից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և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բավարարում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վարույթն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անխափան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իրականացնելու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երաշխիքները։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Պահանջների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հերթականությունն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էականորեն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տարբերվում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բնականոն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գործունեություն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իրականացնող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լուծարման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ժամանակ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պահանջների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բավարարման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ինչպես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նաև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հարկադիր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կատարման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ընթացքում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վաճառքից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առաջացած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միջոցների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բաշխման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հերթականություններից</w:t>
      </w:r>
      <w:r w:rsidRPr="00D15EFB">
        <w:rPr>
          <w:lang w:val="uk-UA"/>
        </w:rPr>
        <w:t xml:space="preserve">: </w:t>
      </w:r>
      <w:r w:rsidRPr="008129BB">
        <w:rPr>
          <w:rFonts w:ascii="Sylfaen" w:hAnsi="Sylfaen" w:cs="Sylfaen"/>
        </w:rPr>
        <w:t>Այսպես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առաջին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հերթին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են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ապահովված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պահանջ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ունեցող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պարտատերերի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պահանջները։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Ապահովված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են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համարվում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գրավադրված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գույքով</w:t>
      </w:r>
      <w:r w:rsidRPr="00D15EFB">
        <w:rPr>
          <w:lang w:val="uk-UA"/>
        </w:rPr>
        <w:t xml:space="preserve"> (</w:t>
      </w:r>
      <w:r w:rsidRPr="008129BB">
        <w:rPr>
          <w:rFonts w:ascii="Sylfaen" w:hAnsi="Sylfaen" w:cs="Sylfaen"/>
        </w:rPr>
        <w:t>այդ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թվում՝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երրորդ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անձանց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պատկանող</w:t>
      </w:r>
      <w:r w:rsidRPr="00D15EFB">
        <w:rPr>
          <w:lang w:val="uk-UA"/>
        </w:rPr>
        <w:t xml:space="preserve">) </w:t>
      </w:r>
      <w:r w:rsidRPr="008129BB">
        <w:rPr>
          <w:rFonts w:ascii="Sylfaen" w:hAnsi="Sylfaen" w:cs="Sylfaen"/>
        </w:rPr>
        <w:t>ապահովված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պահանջները։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Ապահովված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պահանջ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ունեցող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պարտատերը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կարող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է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պահանջել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անմիջապես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բավարարել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իր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գրավադրված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գույքի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վաճառքից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ստացված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միջոցներից։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Երկրորդ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հերթին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են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արդեն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չապահովված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մասնավորապես՝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կառավարչի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վարձատրությունը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և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վարչական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ծախսերը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այդ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թվում</w:t>
      </w:r>
      <w:r w:rsidRPr="00D15EFB">
        <w:rPr>
          <w:lang w:val="uk-UA"/>
        </w:rPr>
        <w:t xml:space="preserve">` - </w:t>
      </w:r>
      <w:r w:rsidRPr="008129BB">
        <w:rPr>
          <w:rFonts w:ascii="Sylfaen" w:hAnsi="Sylfaen" w:cs="Sylfaen"/>
        </w:rPr>
        <w:t>գույքի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պահպանման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և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տնօրինման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համար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անհրաժեշտ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ծախսերը</w:t>
      </w:r>
      <w:r w:rsidRPr="00D15EFB">
        <w:rPr>
          <w:lang w:val="uk-UA"/>
        </w:rPr>
        <w:t xml:space="preserve">, - </w:t>
      </w:r>
      <w:r w:rsidRPr="008129BB">
        <w:rPr>
          <w:rFonts w:ascii="Sylfaen" w:hAnsi="Sylfaen" w:cs="Sylfaen"/>
        </w:rPr>
        <w:t>վարչական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աշխատողների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աշխատավարձը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եկամտային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հարկի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վճարումները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և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պարտադիր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կուտակային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կենսաթոշակային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վճարումները</w:t>
      </w:r>
      <w:r w:rsidRPr="00D15EFB">
        <w:rPr>
          <w:lang w:val="uk-UA"/>
        </w:rPr>
        <w:t xml:space="preserve">, - </w:t>
      </w:r>
      <w:r w:rsidRPr="008129BB">
        <w:rPr>
          <w:rFonts w:ascii="Sylfaen" w:hAnsi="Sylfaen" w:cs="Sylfaen"/>
        </w:rPr>
        <w:t>վարչական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ապարատը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պահպանելու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համար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այլ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անհրաժեշտ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ծախսերը</w:t>
      </w:r>
      <w:r w:rsidRPr="00D15EFB">
        <w:rPr>
          <w:lang w:val="uk-UA"/>
        </w:rPr>
        <w:t xml:space="preserve">, - </w:t>
      </w:r>
      <w:r w:rsidRPr="008129BB">
        <w:rPr>
          <w:rFonts w:ascii="Sylfaen" w:hAnsi="Sylfaen" w:cs="Sylfaen"/>
        </w:rPr>
        <w:t>պարտադիր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կուտակային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վճարները</w:t>
      </w:r>
      <w:r w:rsidRPr="00D15EFB">
        <w:rPr>
          <w:lang w:val="uk-UA"/>
        </w:rPr>
        <w:t xml:space="preserve">, - </w:t>
      </w:r>
      <w:r w:rsidRPr="008129BB">
        <w:rPr>
          <w:rFonts w:ascii="Sylfaen" w:hAnsi="Sylfaen" w:cs="Sylfaen"/>
        </w:rPr>
        <w:t>աշխատավարձի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եկամտային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հարկի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և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պարտադիր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կուտակային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կենսաթոշակային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վճարումներին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վերաբերող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փաստաթղթերի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արխիվացման</w:t>
      </w:r>
      <w:r w:rsidR="002B4672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ծախսերը</w:t>
      </w:r>
      <w:r w:rsidRPr="00D15EFB">
        <w:rPr>
          <w:lang w:val="uk-UA"/>
        </w:rPr>
        <w:t xml:space="preserve">. </w:t>
      </w:r>
      <w:r w:rsidRPr="008129BB">
        <w:rPr>
          <w:rFonts w:ascii="Sylfaen" w:hAnsi="Sylfaen" w:cs="Sylfaen"/>
        </w:rPr>
        <w:t>Երրորդ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հերթին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քաղաքացիների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որոնց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առջև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պարտապանը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պատասխանատվություն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կրում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նրանց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կյանքին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կամ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առողջությանը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վնաս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պատճառելու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համար</w:t>
      </w:r>
      <w:r w:rsidRPr="00D15EFB">
        <w:rPr>
          <w:lang w:val="uk-UA"/>
        </w:rPr>
        <w:t xml:space="preserve">` </w:t>
      </w:r>
      <w:r w:rsidRPr="008129BB">
        <w:rPr>
          <w:rFonts w:ascii="Sylfaen" w:hAnsi="Sylfaen" w:cs="Sylfaen"/>
        </w:rPr>
        <w:t>համապատասխան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պարբերական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վճարումների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կապիտալացման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հաշվարկի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միջոցով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ինչպես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նաև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քաղաքացու</w:t>
      </w:r>
      <w:r w:rsidRPr="00D15EFB">
        <w:rPr>
          <w:lang w:val="uk-UA"/>
        </w:rPr>
        <w:t xml:space="preserve"> </w:t>
      </w:r>
      <w:r w:rsidRPr="008129BB">
        <w:rPr>
          <w:rFonts w:ascii="Sylfaen" w:hAnsi="Sylfaen" w:cs="Sylfaen"/>
        </w:rPr>
        <w:t>նկատմամբ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ալիմենտների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գծով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Pr="00D15EFB">
        <w:rPr>
          <w:lang w:val="uk-UA"/>
        </w:rPr>
        <w:t xml:space="preserve"> (</w:t>
      </w:r>
      <w:r w:rsidRPr="008129BB">
        <w:rPr>
          <w:rFonts w:ascii="Sylfaen" w:hAnsi="Sylfaen" w:cs="Sylfaen"/>
        </w:rPr>
        <w:t>երեխա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անաշխատունակ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ծնող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անաշխատունակ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ամուսին</w:t>
      </w:r>
      <w:r w:rsidRPr="00D15EFB">
        <w:rPr>
          <w:lang w:val="uk-UA"/>
        </w:rPr>
        <w:t xml:space="preserve">). </w:t>
      </w:r>
      <w:r w:rsidRPr="008129BB">
        <w:rPr>
          <w:rFonts w:ascii="Sylfaen" w:hAnsi="Sylfaen" w:cs="Sylfaen"/>
        </w:rPr>
        <w:t>Նման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վնաս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պատճառելու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դեպքում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հատուցման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ենթակա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տուժողի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առողջության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քայքայման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հետևանքով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ծագած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լրացուցիչ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ծախսերը՝</w:t>
      </w:r>
      <w:r w:rsidR="002B4672" w:rsidRPr="002B467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ներառյալ</w:t>
      </w:r>
      <w:r w:rsidR="002B4672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բուժվելու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լրացուցիչ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սննդի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դեղամիջոցներ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ձեռք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բերելու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պրոթեզավորման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կողմնակի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խնամքի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առողջարանական</w:t>
      </w:r>
      <w:r w:rsidRPr="00D15EFB">
        <w:rPr>
          <w:lang w:val="uk-UA"/>
        </w:rPr>
        <w:t>-</w:t>
      </w:r>
      <w:r w:rsidRPr="008129BB">
        <w:rPr>
          <w:rFonts w:ascii="Sylfaen" w:hAnsi="Sylfaen" w:cs="Sylfaen"/>
        </w:rPr>
        <w:t>կուրորտային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բուժման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հատուկ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տրանսպորտային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միջոցներ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ձեռք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բերելու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այլ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մասնագիտություն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ձեռք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բերելու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համարծախսերը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եթե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պարզվել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տուժողն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ունի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օգնության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ու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խնամքի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նման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տեսակների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կարիք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չունի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դրանք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անվճար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տանալու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իրավունք։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Քաղաքացու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կյանքին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կամ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ռողջությանը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պատճառված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վնասը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ատուցելու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հարաբերությունները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կարգավորող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ընդհանուր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lastRenderedPageBreak/>
        <w:t>կանոնները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նախատեսված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="00AD64CD">
        <w:rPr>
          <w:rFonts w:ascii="Sylfaen" w:hAnsi="Sylfaen" w:cs="Sylfaen"/>
          <w:lang w:val="en-US"/>
        </w:rPr>
        <w:t>ե</w:t>
      </w:r>
      <w:r w:rsidRPr="008129BB">
        <w:rPr>
          <w:rFonts w:ascii="Sylfaen" w:hAnsi="Sylfaen" w:cs="Sylfaen"/>
        </w:rPr>
        <w:t>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ՀՀ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քաղաքացիական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օրենսգրքով։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Չորրորդ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հերթին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աշխատանքային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պայմանագրերից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բխող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Pr="00D15EFB">
        <w:rPr>
          <w:lang w:val="uk-UA"/>
        </w:rPr>
        <w:t xml:space="preserve"> (</w:t>
      </w:r>
      <w:r w:rsidRPr="008129BB">
        <w:rPr>
          <w:rFonts w:ascii="Sylfaen" w:hAnsi="Sylfaen" w:cs="Sylfaen"/>
        </w:rPr>
        <w:t>ներառյալ</w:t>
      </w:r>
      <w:r w:rsidRPr="00D15EFB">
        <w:rPr>
          <w:lang w:val="uk-UA"/>
        </w:rPr>
        <w:t xml:space="preserve">` </w:t>
      </w:r>
      <w:r w:rsidRPr="008129BB">
        <w:rPr>
          <w:rFonts w:ascii="Sylfaen" w:hAnsi="Sylfaen" w:cs="Sylfaen"/>
        </w:rPr>
        <w:t>պարտապանին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ճանաչելու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վճիռն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օրինական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ուժի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մեջ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մտնելու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պահից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մինչև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լուծարումն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առաջացած</w:t>
      </w:r>
      <w:r w:rsidRPr="00D15EFB">
        <w:rPr>
          <w:lang w:val="uk-UA"/>
        </w:rPr>
        <w:t xml:space="preserve">), </w:t>
      </w:r>
      <w:r w:rsidRPr="008129BB">
        <w:rPr>
          <w:rFonts w:ascii="Sylfaen" w:hAnsi="Sylfaen" w:cs="Sylfaen"/>
        </w:rPr>
        <w:t>բայց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ոչ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ավելի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քան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ճանաչելու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պահին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նախորդող</w:t>
      </w:r>
      <w:r w:rsidRPr="00D15EFB">
        <w:rPr>
          <w:lang w:val="uk-UA"/>
        </w:rPr>
        <w:t xml:space="preserve"> 6 </w:t>
      </w:r>
      <w:r w:rsidRPr="008129BB">
        <w:rPr>
          <w:rFonts w:ascii="Sylfaen" w:hAnsi="Sylfaen" w:cs="Sylfaen"/>
        </w:rPr>
        <w:t>ամիսը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հեղինակային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պայմանագրերով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="00AD64CD">
        <w:rPr>
          <w:rFonts w:ascii="Sylfaen" w:hAnsi="Sylfaen" w:cs="Sylfaen"/>
          <w:lang w:val="en-US"/>
        </w:rPr>
        <w:t>վ</w:t>
      </w:r>
      <w:r w:rsidRPr="008129BB">
        <w:rPr>
          <w:rFonts w:ascii="Sylfaen" w:hAnsi="Sylfaen" w:cs="Sylfaen"/>
        </w:rPr>
        <w:t>արձատրությունների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վճարումները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սույն</w:t>
      </w:r>
      <w:r w:rsidR="00AD64CD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հերթի</w:t>
      </w:r>
      <w:r w:rsidR="00AD64CD" w:rsidRPr="009B1060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պահանջների</w:t>
      </w:r>
      <w:r w:rsidR="009B1060" w:rsidRPr="009B1060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բավարարումից</w:t>
      </w:r>
      <w:r w:rsidR="009B1060" w:rsidRPr="009B1060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առաջացած</w:t>
      </w:r>
      <w:r w:rsidR="009B1060" w:rsidRPr="009B1060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եկամտային</w:t>
      </w:r>
      <w:r w:rsidR="009B1060" w:rsidRPr="009B1060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հարկի</w:t>
      </w:r>
      <w:r w:rsidR="009B1060" w:rsidRPr="009B1060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9B1060" w:rsidRPr="009B1060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պարտադիր</w:t>
      </w:r>
      <w:r w:rsidR="009B1060" w:rsidRPr="009B1060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կուտակային</w:t>
      </w:r>
      <w:r w:rsidR="009B1060" w:rsidRPr="009B1060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կենսաթոշակային</w:t>
      </w:r>
      <w:r w:rsidR="009B1060" w:rsidRPr="009B1060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վճարումները</w:t>
      </w:r>
      <w:r w:rsidRPr="00D15EFB">
        <w:rPr>
          <w:lang w:val="uk-UA"/>
        </w:rPr>
        <w:t xml:space="preserve">: </w:t>
      </w:r>
      <w:r w:rsidRPr="008129BB">
        <w:rPr>
          <w:rFonts w:ascii="Sylfaen" w:hAnsi="Sylfaen" w:cs="Sylfaen"/>
        </w:rPr>
        <w:t>Հինգերորդ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հերթին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դատական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ծախսերը</w:t>
      </w:r>
      <w:r w:rsidRPr="00D15EFB">
        <w:rPr>
          <w:lang w:val="uk-UA"/>
        </w:rPr>
        <w:t xml:space="preserve">: </w:t>
      </w:r>
      <w:r w:rsidRPr="008129BB">
        <w:rPr>
          <w:rFonts w:ascii="Sylfaen" w:hAnsi="Sylfaen" w:cs="Sylfaen"/>
        </w:rPr>
        <w:t>ՀՀ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քաղաքացիական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դատավարության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օրենսգրքի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համաձայն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դատական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ծախսերը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կազմված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պետական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տուրքից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քննության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հետ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կապված</w:t>
      </w:r>
      <w:r w:rsidRPr="00D15EFB">
        <w:rPr>
          <w:lang w:val="uk-UA"/>
        </w:rPr>
        <w:t xml:space="preserve">` </w:t>
      </w:r>
      <w:r w:rsidRPr="008129BB">
        <w:rPr>
          <w:rFonts w:ascii="Sylfaen" w:hAnsi="Sylfaen" w:cs="Sylfaen"/>
        </w:rPr>
        <w:t>փորձագետին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վկային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կանչելու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ապացույցները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դրանց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գտնվելու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վայրում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զննելու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քննության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հետ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կապված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այլ</w:t>
      </w:r>
      <w:r w:rsidR="006C245B" w:rsidRPr="00AD64CD">
        <w:rPr>
          <w:rFonts w:ascii="Sylfaen" w:hAnsi="Sylfaen" w:cs="Sylfaen"/>
          <w:lang w:val="uk-UA"/>
        </w:rPr>
        <w:t xml:space="preserve">  </w:t>
      </w:r>
      <w:r w:rsidRPr="008129BB">
        <w:rPr>
          <w:rFonts w:ascii="Sylfaen" w:hAnsi="Sylfaen" w:cs="Sylfaen"/>
        </w:rPr>
        <w:t>գործողությունների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համար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վճարման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ենթակա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գումարներից։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Սակայն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այս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հերթում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չեն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կարող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ներառվել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պետական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տուրքի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վճարումները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որոնք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կառավարիչները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անունից</w:t>
      </w:r>
      <w:r w:rsidRPr="00D15EFB">
        <w:rPr>
          <w:lang w:val="uk-UA"/>
        </w:rPr>
        <w:t xml:space="preserve"> «</w:t>
      </w:r>
      <w:r w:rsidRPr="008129BB">
        <w:rPr>
          <w:rFonts w:ascii="Sylfaen" w:hAnsi="Sylfaen" w:cs="Sylfaen"/>
        </w:rPr>
        <w:t>Պետական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տուրքի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</w:t>
      </w:r>
      <w:r w:rsidRPr="00D15EFB">
        <w:rPr>
          <w:lang w:val="uk-UA"/>
        </w:rPr>
        <w:t xml:space="preserve">» </w:t>
      </w:r>
      <w:r w:rsidRPr="008129BB">
        <w:rPr>
          <w:rFonts w:ascii="Sylfaen" w:hAnsi="Sylfaen" w:cs="Sylfaen"/>
        </w:rPr>
        <w:t>ՀՀ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օրենքով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սահմանված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կարգով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վճարում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ծառայություններ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ձեռքբերելիս։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Վեցերորդ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հերթին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ընթացիկ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անուղղակի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հարկային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պարտավորությունները</w:t>
      </w:r>
      <w:r w:rsidRPr="00D15EFB">
        <w:rPr>
          <w:lang w:val="uk-UA"/>
        </w:rPr>
        <w:t xml:space="preserve">` </w:t>
      </w:r>
      <w:r w:rsidRPr="008129BB">
        <w:rPr>
          <w:rFonts w:ascii="Sylfaen" w:hAnsi="Sylfaen" w:cs="Sylfaen"/>
        </w:rPr>
        <w:t>կապված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գույքի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վաճառքի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հետ</w:t>
      </w:r>
      <w:r w:rsidRPr="00D15EFB">
        <w:rPr>
          <w:lang w:val="uk-UA"/>
        </w:rPr>
        <w:t xml:space="preserve">: </w:t>
      </w:r>
      <w:r w:rsidRPr="008129BB">
        <w:rPr>
          <w:rFonts w:ascii="Sylfaen" w:hAnsi="Sylfaen" w:cs="Sylfaen"/>
        </w:rPr>
        <w:t>Յոթերորդ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հերթին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չապահովված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որոնք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առաջացել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ճանաչելու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վճիռն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օրինական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ուժի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մեջ</w:t>
      </w:r>
      <w:r w:rsidRPr="00D15EFB">
        <w:rPr>
          <w:lang w:val="uk-UA"/>
        </w:rPr>
        <w:t xml:space="preserve"> 69 </w:t>
      </w:r>
      <w:r w:rsidRPr="008129BB">
        <w:rPr>
          <w:rFonts w:ascii="Sylfaen" w:hAnsi="Sylfaen" w:cs="Sylfaen"/>
        </w:rPr>
        <w:t>մտնելու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պահից</w:t>
      </w:r>
      <w:r w:rsidRPr="00D15EFB">
        <w:rPr>
          <w:lang w:val="uk-UA"/>
        </w:rPr>
        <w:t xml:space="preserve">: </w:t>
      </w:r>
      <w:r w:rsidRPr="008129BB">
        <w:rPr>
          <w:rFonts w:ascii="Sylfaen" w:hAnsi="Sylfaen" w:cs="Sylfaen"/>
        </w:rPr>
        <w:t>Այս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հերթում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ընդգրկվում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ճանաչելու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վճիռն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օրինական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ուժի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մեջ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մտնելու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պահից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մինչև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նկատմամբ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լուծարելու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որոշում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կայացնելը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ծավալած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գործունեությունից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առաջացող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բոլոր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պարտավորությունները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այդ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թվում</w:t>
      </w:r>
      <w:r w:rsidRPr="00D15EFB">
        <w:rPr>
          <w:lang w:val="uk-UA"/>
        </w:rPr>
        <w:t xml:space="preserve">` </w:t>
      </w:r>
      <w:r w:rsidRPr="008129BB">
        <w:rPr>
          <w:rFonts w:ascii="Sylfaen" w:hAnsi="Sylfaen" w:cs="Sylfaen"/>
        </w:rPr>
        <w:t>աշխատանքային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պայմանագրերից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բխող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ՀՀ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պետական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բյուջեի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համայնքների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բյուջեների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սոցիալական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ապահովագրության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պետական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հիմնադրամի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նկատմամբ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առաջացող</w:t>
      </w:r>
      <w:r w:rsidR="006C245B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պարտավորությունները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ինչպես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նաև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լուծարելու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որոշումից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հետո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առաջացող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ցանկացած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պարտավորությունները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այդ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թվում՝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գործունեության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վերսկսման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հետևանքով։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Ութերորդ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հերթին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չապահովված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պարտատերերի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ներառյալ</w:t>
      </w:r>
      <w:r w:rsidRPr="00D15EFB">
        <w:rPr>
          <w:lang w:val="uk-UA"/>
        </w:rPr>
        <w:t xml:space="preserve">` </w:t>
      </w:r>
      <w:r w:rsidRPr="008129BB">
        <w:rPr>
          <w:rFonts w:ascii="Sylfaen" w:hAnsi="Sylfaen" w:cs="Sylfaen"/>
        </w:rPr>
        <w:t>պարտադիր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կուտակային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կենսաթոշակային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վճարները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Հայաստանի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Հանրապետության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պետական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բյուջեի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համայնքների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բյուջեների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նկատմամբ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առաջացած</w:t>
      </w:r>
      <w:r w:rsidRPr="00D15EFB">
        <w:rPr>
          <w:lang w:val="uk-UA"/>
        </w:rPr>
        <w:t xml:space="preserve">` </w:t>
      </w:r>
      <w:r w:rsidRPr="008129BB">
        <w:rPr>
          <w:rFonts w:ascii="Sylfaen" w:hAnsi="Sylfaen" w:cs="Sylfaen"/>
        </w:rPr>
        <w:t>հարկային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պարտադիր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այլ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վճարների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վարչարարությունից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ծագած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տուգանքների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գծով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պարտավորությունները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բացառությամբ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ստորադաս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չապահովված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պարտատերերի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պահանջների</w:t>
      </w:r>
      <w:r w:rsidRPr="00D15EFB">
        <w:rPr>
          <w:lang w:val="uk-UA"/>
        </w:rPr>
        <w:t xml:space="preserve">: </w:t>
      </w:r>
      <w:r w:rsidRPr="008129BB">
        <w:rPr>
          <w:rFonts w:ascii="Sylfaen" w:hAnsi="Sylfaen" w:cs="Sylfaen"/>
        </w:rPr>
        <w:t>Իններորդ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հերթին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հիմնադիրների</w:t>
      </w:r>
      <w:r w:rsidRPr="00D15EFB">
        <w:rPr>
          <w:lang w:val="uk-UA"/>
        </w:rPr>
        <w:t xml:space="preserve"> (</w:t>
      </w:r>
      <w:r w:rsidRPr="008129BB">
        <w:rPr>
          <w:rFonts w:ascii="Sylfaen" w:hAnsi="Sylfaen" w:cs="Sylfaen"/>
        </w:rPr>
        <w:t>մասնակիցների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բաժնետերերի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անդամներիկամգործընկերների</w:t>
      </w:r>
      <w:r w:rsidRPr="00D15EFB">
        <w:rPr>
          <w:lang w:val="uk-UA"/>
        </w:rPr>
        <w:t xml:space="preserve">) </w:t>
      </w:r>
      <w:r w:rsidRPr="008129BB">
        <w:rPr>
          <w:rFonts w:ascii="Sylfaen" w:hAnsi="Sylfaen" w:cs="Sylfaen"/>
        </w:rPr>
        <w:t>պահանջները</w:t>
      </w:r>
      <w:r w:rsidRPr="00D15EFB">
        <w:rPr>
          <w:lang w:val="uk-UA"/>
        </w:rPr>
        <w:t xml:space="preserve">: </w:t>
      </w:r>
      <w:r w:rsidRPr="008129BB">
        <w:rPr>
          <w:rFonts w:ascii="Sylfaen" w:hAnsi="Sylfaen" w:cs="Sylfaen"/>
        </w:rPr>
        <w:t>Այս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հերթի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ըստ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էության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կանոնադրական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կապիտալը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ձևավորած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անձանց</w:t>
      </w:r>
      <w:r w:rsidRPr="00D15EFB">
        <w:rPr>
          <w:lang w:val="uk-UA"/>
        </w:rPr>
        <w:t xml:space="preserve">` </w:t>
      </w:r>
      <w:r w:rsidRPr="008129BB">
        <w:rPr>
          <w:rFonts w:ascii="Sylfaen" w:hAnsi="Sylfaen" w:cs="Sylfaen"/>
        </w:rPr>
        <w:t>հիմնադիրների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ներդրումներն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որոնք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բնականոն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գործունեության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ծավալման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դեպքում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հանդիսանում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սեփականությունը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չեն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վերադարձվում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սակայն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լուծարման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կամ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հետևանքով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լուծարման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ժամանակ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դրանք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դառնում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ակտիվների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լինելու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դեպքում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ենթակա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վերադարձման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իրենց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ունեցած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տոկոսային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չափաբաժիններով։</w:t>
      </w:r>
      <w:r w:rsidR="00E10AFE" w:rsidRPr="00AD64C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Եվ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ամենավերջում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են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ստորադաս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չապահովված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Pr="00D15EFB">
        <w:rPr>
          <w:lang w:val="uk-UA"/>
        </w:rPr>
        <w:t xml:space="preserve">: </w:t>
      </w:r>
      <w:r w:rsidRPr="008129BB">
        <w:rPr>
          <w:rFonts w:ascii="Sylfaen" w:hAnsi="Sylfaen" w:cs="Sylfaen"/>
        </w:rPr>
        <w:t>Դրանք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են՝</w:t>
      </w:r>
      <w:r w:rsidR="00524288" w:rsidRPr="00E10AFE">
        <w:rPr>
          <w:rFonts w:ascii="Sylfaen" w:hAnsi="Sylfaen" w:cs="Sylfaen"/>
        </w:rPr>
        <w:t xml:space="preserve"> </w:t>
      </w:r>
    </w:p>
    <w:p w:rsidR="00524288" w:rsidRPr="00E10AFE" w:rsidRDefault="00C5276B" w:rsidP="00524288">
      <w:pPr>
        <w:spacing w:after="0"/>
        <w:ind w:left="-567" w:right="-2" w:firstLine="283"/>
        <w:jc w:val="both"/>
      </w:pPr>
      <w:r w:rsidRPr="008129BB">
        <w:rPr>
          <w:rFonts w:ascii="Sylfaen" w:hAnsi="Sylfaen" w:cs="Sylfaen"/>
        </w:rPr>
        <w:t>ա</w:t>
      </w:r>
      <w:r w:rsidRPr="00D15EFB">
        <w:rPr>
          <w:lang w:val="uk-UA"/>
        </w:rPr>
        <w:t xml:space="preserve">) </w:t>
      </w:r>
      <w:r w:rsidRPr="008129BB">
        <w:rPr>
          <w:rFonts w:ascii="Sylfaen" w:hAnsi="Sylfaen" w:cs="Sylfaen"/>
        </w:rPr>
        <w:t>իրավաբանական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անձ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պարտապանին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իր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հիմնադիրների</w:t>
      </w:r>
      <w:r w:rsidRPr="00D15EFB">
        <w:rPr>
          <w:lang w:val="uk-UA"/>
        </w:rPr>
        <w:t xml:space="preserve"> (</w:t>
      </w:r>
      <w:r w:rsidRPr="008129BB">
        <w:rPr>
          <w:rFonts w:ascii="Sylfaen" w:hAnsi="Sylfaen" w:cs="Sylfaen"/>
        </w:rPr>
        <w:t>մասնակիցների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բաժնետերերի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անդամների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կամ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գործընկերների</w:t>
      </w:r>
      <w:r w:rsidRPr="00D15EFB">
        <w:rPr>
          <w:lang w:val="uk-UA"/>
        </w:rPr>
        <w:t xml:space="preserve">) </w:t>
      </w:r>
      <w:r w:rsidRPr="008129BB">
        <w:rPr>
          <w:rFonts w:ascii="Sylfaen" w:hAnsi="Sylfaen" w:cs="Sylfaen"/>
        </w:rPr>
        <w:t>կողմից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տրամադրված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վարկերից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փոխառություններից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կամ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այլ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ներդրումներից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առաջացած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Pr="00D15EFB">
        <w:rPr>
          <w:lang w:val="uk-UA"/>
        </w:rPr>
        <w:t xml:space="preserve">. </w:t>
      </w:r>
    </w:p>
    <w:p w:rsidR="00524288" w:rsidRPr="00E10AFE" w:rsidRDefault="00C5276B" w:rsidP="00524288">
      <w:pPr>
        <w:spacing w:after="0"/>
        <w:ind w:left="-567" w:right="-2" w:firstLine="283"/>
        <w:jc w:val="both"/>
      </w:pPr>
      <w:r w:rsidRPr="008129BB">
        <w:rPr>
          <w:rFonts w:ascii="Sylfaen" w:hAnsi="Sylfaen" w:cs="Sylfaen"/>
        </w:rPr>
        <w:t>բ</w:t>
      </w:r>
      <w:r w:rsidRPr="00D15EFB">
        <w:rPr>
          <w:lang w:val="uk-UA"/>
        </w:rPr>
        <w:t xml:space="preserve">) </w:t>
      </w:r>
      <w:r w:rsidRPr="008129BB">
        <w:rPr>
          <w:rFonts w:ascii="Sylfaen" w:hAnsi="Sylfaen" w:cs="Sylfaen"/>
        </w:rPr>
        <w:t>պարտապանի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կողմից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տեղաբաշխված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տասը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տարի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և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ավելի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ժամկետ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ունեցող</w:t>
      </w:r>
      <w:r w:rsidRPr="00D15EFB">
        <w:rPr>
          <w:lang w:val="uk-UA"/>
        </w:rPr>
        <w:t xml:space="preserve"> 70 </w:t>
      </w:r>
      <w:r w:rsidRPr="008129BB">
        <w:rPr>
          <w:rFonts w:ascii="Sylfaen" w:hAnsi="Sylfaen" w:cs="Sylfaen"/>
        </w:rPr>
        <w:t>պարտատոմսերով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ինչպես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նաև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արտոնյալ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արժեթղթերով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ներկայացված</w:t>
      </w:r>
      <w:r w:rsidR="00E10AFE" w:rsidRPr="00E10AFE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Pr="00D15EFB">
        <w:rPr>
          <w:lang w:val="uk-UA"/>
        </w:rPr>
        <w:t xml:space="preserve">. </w:t>
      </w:r>
    </w:p>
    <w:p w:rsidR="00524288" w:rsidRPr="00341034" w:rsidRDefault="00C5276B" w:rsidP="00524288">
      <w:pPr>
        <w:spacing w:after="0"/>
        <w:ind w:left="-567" w:right="-2" w:firstLine="283"/>
        <w:jc w:val="both"/>
      </w:pPr>
      <w:r w:rsidRPr="008129BB">
        <w:rPr>
          <w:rFonts w:ascii="Sylfaen" w:hAnsi="Sylfaen" w:cs="Sylfaen"/>
        </w:rPr>
        <w:t>գ</w:t>
      </w:r>
      <w:r w:rsidRPr="00D15EFB">
        <w:rPr>
          <w:lang w:val="uk-UA"/>
        </w:rPr>
        <w:t xml:space="preserve">) </w:t>
      </w:r>
      <w:r w:rsidRPr="008129BB">
        <w:rPr>
          <w:rFonts w:ascii="Sylfaen" w:hAnsi="Sylfaen" w:cs="Sylfaen"/>
        </w:rPr>
        <w:t>ստորադաս</w:t>
      </w:r>
      <w:r w:rsidR="00E10AFE" w:rsidRPr="00341034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փոխառություններից</w:t>
      </w:r>
      <w:r w:rsidR="00E10AFE" w:rsidRPr="00341034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բխող</w:t>
      </w:r>
      <w:r w:rsidR="00E10AFE" w:rsidRPr="00341034">
        <w:rPr>
          <w:rFonts w:ascii="Sylfaen" w:hAnsi="Sylfaen" w:cs="Sylfaen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Pr="00D15EFB">
        <w:rPr>
          <w:lang w:val="uk-UA"/>
        </w:rPr>
        <w:t xml:space="preserve">. </w:t>
      </w:r>
    </w:p>
    <w:p w:rsidR="00A00798" w:rsidRPr="00597723" w:rsidRDefault="00C5276B" w:rsidP="00524288">
      <w:pPr>
        <w:spacing w:after="0"/>
        <w:ind w:left="-567" w:right="-2" w:firstLine="283"/>
        <w:jc w:val="both"/>
        <w:rPr>
          <w:lang w:val="af-ZA"/>
        </w:rPr>
      </w:pPr>
      <w:r w:rsidRPr="008129BB">
        <w:rPr>
          <w:rFonts w:ascii="Sylfaen" w:hAnsi="Sylfaen" w:cs="Sylfaen"/>
        </w:rPr>
        <w:lastRenderedPageBreak/>
        <w:t>դ</w:t>
      </w:r>
      <w:r w:rsidRPr="00D15EFB">
        <w:rPr>
          <w:lang w:val="uk-UA"/>
        </w:rPr>
        <w:t xml:space="preserve">) </w:t>
      </w:r>
      <w:r w:rsidRPr="008129BB">
        <w:rPr>
          <w:rFonts w:ascii="Sylfaen" w:hAnsi="Sylfaen" w:cs="Sylfaen"/>
        </w:rPr>
        <w:t>աշխատավարձի</w:t>
      </w:r>
      <w:r w:rsidR="004F5AF5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գծով</w:t>
      </w:r>
      <w:r w:rsidR="004F5AF5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այլ</w:t>
      </w:r>
      <w:r w:rsidR="004F5AF5">
        <w:rPr>
          <w:rFonts w:ascii="Sylfaen" w:hAnsi="Sylfaen" w:cs="Sylfaen"/>
          <w:lang w:val="en-US"/>
        </w:rPr>
        <w:t xml:space="preserve"> </w:t>
      </w:r>
      <w:r w:rsidRPr="008129BB">
        <w:rPr>
          <w:rFonts w:ascii="Sylfaen" w:hAnsi="Sylfaen" w:cs="Sylfaen"/>
        </w:rPr>
        <w:t>պահանջներ</w:t>
      </w:r>
      <w:r w:rsidRPr="00D15EFB">
        <w:rPr>
          <w:lang w:val="uk-UA"/>
        </w:rPr>
        <w:t xml:space="preserve">. </w:t>
      </w:r>
      <w:r w:rsidRPr="008129BB">
        <w:rPr>
          <w:rFonts w:ascii="Sylfaen" w:hAnsi="Sylfaen" w:cs="Sylfaen"/>
        </w:rPr>
        <w:t>Յուրաքանչյուր</w:t>
      </w:r>
      <w:r w:rsidR="004F5AF5" w:rsidRPr="004F5AF5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հերթի</w:t>
      </w:r>
      <w:r w:rsidR="004F5AF5" w:rsidRPr="004F5AF5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="004F5AF5" w:rsidRPr="004F5AF5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բավարարվում</w:t>
      </w:r>
      <w:r w:rsidR="004F5AF5" w:rsidRPr="004F5AF5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</w:t>
      </w:r>
      <w:r w:rsidR="004F5AF5" w:rsidRPr="004F5AF5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նախորդ</w:t>
      </w:r>
      <w:r w:rsidR="004F5AF5" w:rsidRPr="004F5AF5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հերթի</w:t>
      </w:r>
      <w:r w:rsidR="004F5AF5" w:rsidRPr="004F5AF5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պահանջները</w:t>
      </w:r>
      <w:r w:rsidR="004F5AF5" w:rsidRPr="004F5AF5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լրիվ</w:t>
      </w:r>
      <w:r w:rsidR="004F5AF5" w:rsidRPr="004F5AF5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բավարարվելուց</w:t>
      </w:r>
      <w:r w:rsidR="004F5AF5" w:rsidRPr="004F5AF5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հետո</w:t>
      </w:r>
      <w:r w:rsidRPr="00D15EFB">
        <w:rPr>
          <w:lang w:val="uk-UA"/>
        </w:rPr>
        <w:t xml:space="preserve">: </w:t>
      </w:r>
      <w:r w:rsidRPr="008129BB">
        <w:rPr>
          <w:rFonts w:ascii="Sylfaen" w:hAnsi="Sylfaen" w:cs="Sylfaen"/>
        </w:rPr>
        <w:t>Սնանկության</w:t>
      </w:r>
      <w:r w:rsidR="005D7AE2" w:rsidRPr="005D7AE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</w:t>
      </w:r>
      <w:r w:rsidR="005D7AE2" w:rsidRPr="005D7AE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գործի</w:t>
      </w:r>
      <w:r w:rsidR="005D7AE2" w:rsidRPr="005D7AE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ավարտը</w:t>
      </w:r>
      <w:r w:rsidR="005D7AE2" w:rsidRPr="005D7AE2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վարույթի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ամենակարևոր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փուլերից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մեկն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Pr="00D15EFB">
        <w:rPr>
          <w:lang w:val="uk-UA"/>
        </w:rPr>
        <w:t xml:space="preserve">. </w:t>
      </w:r>
      <w:r w:rsidR="009657ED" w:rsidRPr="008129BB">
        <w:rPr>
          <w:rFonts w:ascii="Sylfaen" w:hAnsi="Sylfaen" w:cs="Sylfaen"/>
        </w:rPr>
        <w:t>Վ</w:t>
      </w:r>
      <w:r w:rsidRPr="008129BB">
        <w:rPr>
          <w:rFonts w:ascii="Sylfaen" w:hAnsi="Sylfaen" w:cs="Sylfaen"/>
        </w:rPr>
        <w:t>երջինս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հանդիսանում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վարույթի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վերջնագիրը։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լուծարումով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պայմանավորվում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գործի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ավարտը։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Լուծարումը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ենթադրում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հատուկ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միջոցառումներ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բոլոր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այն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անձանց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շահերի</w:t>
      </w:r>
      <w:r w:rsidR="009657ED" w:rsidRPr="009657ED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պաշտպանության</w:t>
      </w:r>
      <w:r w:rsidR="009657ED" w:rsidRPr="006C245B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համար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որոնց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լուծարվող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կազմակերպությունը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պարտք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է։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Բոլոր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հնարավոր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պարտատերերի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շահերը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պաշտպանելու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նպատակով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լուծարման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գործընթացն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իրականացվում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հրապարակայնորեն։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Պարտատերերն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անվճարունակ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կազմակերպություններից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իրենց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միջոցները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առավելագույնս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հետ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ստանալու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այլ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ձգձգումներից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խուսափելու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համար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պետք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համագործակցության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եզրեր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փնտրեն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կազմակերպության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հետ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դեպքում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երբ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այդ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միջոցառումները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անարդյունք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կլինեն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կազմակերպությունը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պահպանելու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բոլոր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հնարավորությունները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սպառված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անհրաժեշտություն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կառաջանա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սկսել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գործընթաց։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Այստեղ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անհրաժեշտ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նշել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</w:t>
      </w:r>
      <w:r w:rsidRPr="00D15EFB">
        <w:rPr>
          <w:lang w:val="uk-UA"/>
        </w:rPr>
        <w:t xml:space="preserve"> «</w:t>
      </w:r>
      <w:r w:rsidRPr="008129BB">
        <w:rPr>
          <w:rFonts w:ascii="Sylfaen" w:hAnsi="Sylfaen" w:cs="Sylfaen"/>
        </w:rPr>
        <w:t>Անվճարունակության</w:t>
      </w:r>
      <w:r w:rsidRPr="00D15EFB">
        <w:rPr>
          <w:lang w:val="uk-UA"/>
        </w:rPr>
        <w:t xml:space="preserve"> (</w:t>
      </w:r>
      <w:r w:rsidRPr="008129BB">
        <w:rPr>
          <w:rFonts w:ascii="Sylfaen" w:hAnsi="Sylfaen" w:cs="Sylfaen"/>
        </w:rPr>
        <w:t>սնանկության</w:t>
      </w:r>
      <w:r w:rsidRPr="00D15EFB">
        <w:rPr>
          <w:lang w:val="uk-UA"/>
        </w:rPr>
        <w:t xml:space="preserve">) </w:t>
      </w:r>
      <w:r w:rsidRPr="008129BB">
        <w:rPr>
          <w:rFonts w:ascii="Sylfaen" w:hAnsi="Sylfaen" w:cs="Sylfaen"/>
        </w:rPr>
        <w:t>մասին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Ռուսաստանի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Դաշնության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դաշնային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օրենքի</w:t>
      </w:r>
      <w:r w:rsidRPr="00D15EFB">
        <w:rPr>
          <w:lang w:val="uk-UA"/>
        </w:rPr>
        <w:t xml:space="preserve"> 224 </w:t>
      </w:r>
      <w:r w:rsidRPr="008129BB">
        <w:rPr>
          <w:rFonts w:ascii="Sylfaen" w:hAnsi="Sylfaen" w:cs="Sylfaen"/>
        </w:rPr>
        <w:t>հոդվածի</w:t>
      </w:r>
      <w:r w:rsidRPr="00D15EFB">
        <w:rPr>
          <w:lang w:val="uk-UA"/>
        </w:rPr>
        <w:t xml:space="preserve"> 1-</w:t>
      </w:r>
      <w:r w:rsidRPr="008129BB">
        <w:rPr>
          <w:rFonts w:ascii="Sylfaen" w:hAnsi="Sylfaen" w:cs="Sylfaen"/>
        </w:rPr>
        <w:t>ին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մասով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սահմանվում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է՝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դեպքում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երբ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պարտապանը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որի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նկատմամբ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ընդունված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լուծարման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որոշում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և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գույքի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արժեքը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չէ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պարտատերերի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պահանջների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բավարարման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համար</w:t>
      </w:r>
      <w:r w:rsidRPr="00D15EFB">
        <w:rPr>
          <w:lang w:val="uk-UA"/>
        </w:rPr>
        <w:t xml:space="preserve">, </w:t>
      </w:r>
      <w:r w:rsidRPr="008129BB">
        <w:rPr>
          <w:rFonts w:ascii="Sylfaen" w:hAnsi="Sylfaen" w:cs="Sylfaen"/>
        </w:rPr>
        <w:t>այդ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իրավաբանական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անձը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լուծարվում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օրենքով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սահմանված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աոանձին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կարգով։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Նշված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հոդվածի</w:t>
      </w:r>
      <w:r w:rsidRPr="00F57BB7">
        <w:rPr>
          <w:lang w:val="uk-UA"/>
        </w:rPr>
        <w:t xml:space="preserve"> 2-</w:t>
      </w:r>
      <w:r w:rsidRPr="008129BB">
        <w:rPr>
          <w:rFonts w:ascii="Sylfaen" w:hAnsi="Sylfaen" w:cs="Sylfaen"/>
        </w:rPr>
        <w:t>րդ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համաձայն՝</w:t>
      </w:r>
      <w:r w:rsidRPr="00F57BB7">
        <w:rPr>
          <w:lang w:val="uk-UA"/>
        </w:rPr>
        <w:t xml:space="preserve"> 1-</w:t>
      </w:r>
      <w:r w:rsidRPr="008129BB">
        <w:rPr>
          <w:rFonts w:ascii="Sylfaen" w:hAnsi="Sylfaen" w:cs="Sylfaen"/>
        </w:rPr>
        <w:t>ին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մասով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սահմանված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հանգամանքների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հայտնաբերման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դեպքում</w:t>
      </w:r>
      <w:r w:rsidRPr="00F57BB7">
        <w:rPr>
          <w:lang w:val="uk-UA"/>
        </w:rPr>
        <w:t xml:space="preserve">, </w:t>
      </w:r>
      <w:r w:rsidRPr="008129BB">
        <w:rPr>
          <w:rFonts w:ascii="Sylfaen" w:hAnsi="Sylfaen" w:cs="Sylfaen"/>
        </w:rPr>
        <w:t>լուծարային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հանձնաժողովը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պետք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դիմի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արբիտրաժային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դատարան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պարտապանին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հայտարարելու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մասին։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Վերը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նշվածից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ելնելով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կարող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ենք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գալ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եզրահանգման</w:t>
      </w:r>
      <w:r w:rsidRPr="00F57BB7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</w:t>
      </w:r>
      <w:r w:rsidRPr="00F57BB7">
        <w:rPr>
          <w:lang w:val="uk-UA"/>
        </w:rPr>
        <w:t xml:space="preserve"> «</w:t>
      </w:r>
      <w:r w:rsidRPr="008129BB">
        <w:rPr>
          <w:rFonts w:ascii="Sylfaen" w:hAnsi="Sylfaen" w:cs="Sylfaen"/>
        </w:rPr>
        <w:t>Սնանկության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մասին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օրենքում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լրացումներ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և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փոփոխությունները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կհանգեցնեն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այնպիսի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միջավայրի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ստեղծմանը</w:t>
      </w:r>
      <w:r w:rsidRPr="00F57BB7">
        <w:rPr>
          <w:lang w:val="uk-UA"/>
        </w:rPr>
        <w:t xml:space="preserve">, </w:t>
      </w:r>
      <w:r w:rsidRPr="008129BB">
        <w:rPr>
          <w:rFonts w:ascii="Sylfaen" w:hAnsi="Sylfaen" w:cs="Sylfaen"/>
        </w:rPr>
        <w:t>որն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էականորեն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կնպաստի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սնանկության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ինստիտուցիոնալ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համակարգի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գործունեության</w:t>
      </w:r>
      <w:r w:rsidR="00F57BB7" w:rsidRPr="00F57BB7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արդյունավետության</w:t>
      </w:r>
      <w:r w:rsidR="00F57BB7" w:rsidRPr="004F5AF5">
        <w:rPr>
          <w:rFonts w:ascii="Sylfaen" w:hAnsi="Sylfaen" w:cs="Sylfaen"/>
          <w:lang w:val="uk-UA"/>
        </w:rPr>
        <w:t xml:space="preserve"> </w:t>
      </w:r>
      <w:r w:rsidRPr="008129BB">
        <w:rPr>
          <w:rFonts w:ascii="Sylfaen" w:hAnsi="Sylfaen" w:cs="Sylfaen"/>
        </w:rPr>
        <w:t>բարձրացմանը։</w:t>
      </w:r>
    </w:p>
    <w:sectPr w:rsidR="00A00798" w:rsidRPr="00597723" w:rsidSect="00AA6855">
      <w:foot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D5" w:rsidRDefault="00555BD5" w:rsidP="00504B3E">
      <w:pPr>
        <w:spacing w:after="0" w:line="240" w:lineRule="auto"/>
      </w:pPr>
      <w:r>
        <w:separator/>
      </w:r>
    </w:p>
  </w:endnote>
  <w:endnote w:type="continuationSeparator" w:id="1">
    <w:p w:rsidR="00555BD5" w:rsidRDefault="00555BD5" w:rsidP="0050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LatRus">
    <w:altName w:val="Courier New"/>
    <w:panose1 w:val="020703000202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126"/>
      <w:docPartObj>
        <w:docPartGallery w:val="Page Numbers (Bottom of Page)"/>
        <w:docPartUnique/>
      </w:docPartObj>
    </w:sdtPr>
    <w:sdtContent>
      <w:p w:rsidR="00AD64CD" w:rsidRDefault="00AD64CD">
        <w:pPr>
          <w:pStyle w:val="Footer"/>
          <w:jc w:val="right"/>
        </w:pPr>
        <w:fldSimple w:instr=" PAGE   \* MERGEFORMAT ">
          <w:r w:rsidR="00C42655">
            <w:rPr>
              <w:noProof/>
            </w:rPr>
            <w:t>26</w:t>
          </w:r>
        </w:fldSimple>
      </w:p>
    </w:sdtContent>
  </w:sdt>
  <w:p w:rsidR="00AD64CD" w:rsidRDefault="00AD6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D5" w:rsidRDefault="00555BD5" w:rsidP="00504B3E">
      <w:pPr>
        <w:spacing w:after="0" w:line="240" w:lineRule="auto"/>
      </w:pPr>
      <w:r>
        <w:separator/>
      </w:r>
    </w:p>
  </w:footnote>
  <w:footnote w:type="continuationSeparator" w:id="1">
    <w:p w:rsidR="00555BD5" w:rsidRDefault="00555BD5" w:rsidP="0050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E98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1">
    <w:nsid w:val="015828BD"/>
    <w:multiLevelType w:val="multilevel"/>
    <w:tmpl w:val="7D967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9995953"/>
    <w:multiLevelType w:val="multilevel"/>
    <w:tmpl w:val="7D967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B9A487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AA427B"/>
    <w:multiLevelType w:val="hybridMultilevel"/>
    <w:tmpl w:val="250E0C2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C61A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BD38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670BEC"/>
    <w:multiLevelType w:val="multilevel"/>
    <w:tmpl w:val="7D967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A9E45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167CB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76FA7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11">
    <w:nsid w:val="1E2B1803"/>
    <w:multiLevelType w:val="multilevel"/>
    <w:tmpl w:val="7D967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F053958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13">
    <w:nsid w:val="207E4AD5"/>
    <w:multiLevelType w:val="multilevel"/>
    <w:tmpl w:val="7D967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14769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0323DA"/>
    <w:multiLevelType w:val="hybridMultilevel"/>
    <w:tmpl w:val="29E0039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2ABA6884"/>
    <w:multiLevelType w:val="hybridMultilevel"/>
    <w:tmpl w:val="D438FF6E"/>
    <w:lvl w:ilvl="0" w:tplc="0419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7">
    <w:nsid w:val="2E3A34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8C18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2CA2E03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20">
    <w:nsid w:val="3F6F3F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6EE5D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1918F7"/>
    <w:multiLevelType w:val="hybridMultilevel"/>
    <w:tmpl w:val="E1CCDA8E"/>
    <w:lvl w:ilvl="0" w:tplc="AA6C8F4A">
      <w:start w:val="1"/>
      <w:numFmt w:val="none"/>
      <w:lvlText w:val="3"/>
      <w:lvlJc w:val="left"/>
      <w:pPr>
        <w:tabs>
          <w:tab w:val="num" w:pos="1004"/>
        </w:tabs>
        <w:ind w:left="1004" w:hanging="360"/>
      </w:pPr>
      <w:rPr>
        <w:rFonts w:ascii="Courier LatRus" w:hAnsi="Courier LatRu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CA1C45"/>
    <w:multiLevelType w:val="hybridMultilevel"/>
    <w:tmpl w:val="95184EB4"/>
    <w:lvl w:ilvl="0" w:tplc="0419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4">
    <w:nsid w:val="56013AC9"/>
    <w:multiLevelType w:val="hybridMultilevel"/>
    <w:tmpl w:val="F006B88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B0345B8"/>
    <w:multiLevelType w:val="hybridMultilevel"/>
    <w:tmpl w:val="C5BC3286"/>
    <w:lvl w:ilvl="0" w:tplc="0419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66C070B8">
      <w:start w:val="1"/>
      <w:numFmt w:val="none"/>
      <w:lvlText w:val="2"/>
      <w:lvlJc w:val="left"/>
      <w:pPr>
        <w:tabs>
          <w:tab w:val="num" w:pos="1784"/>
        </w:tabs>
        <w:ind w:left="1784" w:hanging="360"/>
      </w:pPr>
      <w:rPr>
        <w:rFonts w:hint="default"/>
      </w:rPr>
    </w:lvl>
    <w:lvl w:ilvl="2" w:tplc="67E07100">
      <w:start w:val="1"/>
      <w:numFmt w:val="none"/>
      <w:lvlText w:val="2"/>
      <w:lvlJc w:val="left"/>
      <w:pPr>
        <w:tabs>
          <w:tab w:val="num" w:pos="1784"/>
        </w:tabs>
        <w:ind w:left="1784" w:hanging="360"/>
      </w:pPr>
      <w:rPr>
        <w:rFonts w:hint="default"/>
      </w:rPr>
    </w:lvl>
    <w:lvl w:ilvl="3" w:tplc="CFCECFF4">
      <w:start w:val="1"/>
      <w:numFmt w:val="decimal"/>
      <w:lvlText w:val="%4."/>
      <w:lvlJc w:val="left"/>
      <w:pPr>
        <w:ind w:left="322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6">
    <w:nsid w:val="5BAA5AA0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27">
    <w:nsid w:val="5C4A5A52"/>
    <w:multiLevelType w:val="hybridMultilevel"/>
    <w:tmpl w:val="7436974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CD1791A"/>
    <w:multiLevelType w:val="multilevel"/>
    <w:tmpl w:val="3314F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E5F2368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30">
    <w:nsid w:val="5F4942AA"/>
    <w:multiLevelType w:val="singleLevel"/>
    <w:tmpl w:val="E85EDA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>
    <w:nsid w:val="6B2D5933"/>
    <w:multiLevelType w:val="hybridMultilevel"/>
    <w:tmpl w:val="0E7E5B62"/>
    <w:lvl w:ilvl="0" w:tplc="B046E25C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 w:tplc="CF0ED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F543699"/>
    <w:multiLevelType w:val="singleLevel"/>
    <w:tmpl w:val="F48AF3EA"/>
    <w:lvl w:ilvl="0">
      <w:numFmt w:val="bullet"/>
      <w:lvlText w:val="-"/>
      <w:lvlJc w:val="left"/>
      <w:pPr>
        <w:tabs>
          <w:tab w:val="num" w:pos="704"/>
        </w:tabs>
        <w:ind w:left="704" w:hanging="360"/>
      </w:pPr>
    </w:lvl>
  </w:abstractNum>
  <w:abstractNum w:abstractNumId="33">
    <w:nsid w:val="70C20B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FD71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D642C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362D1D"/>
    <w:multiLevelType w:val="hybridMultilevel"/>
    <w:tmpl w:val="DF2C1A0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35"/>
  </w:num>
  <w:num w:numId="5">
    <w:abstractNumId w:val="34"/>
  </w:num>
  <w:num w:numId="6">
    <w:abstractNumId w:val="9"/>
  </w:num>
  <w:num w:numId="7">
    <w:abstractNumId w:val="8"/>
  </w:num>
  <w:num w:numId="8">
    <w:abstractNumId w:val="18"/>
  </w:num>
  <w:num w:numId="9">
    <w:abstractNumId w:val="17"/>
  </w:num>
  <w:num w:numId="10">
    <w:abstractNumId w:val="21"/>
  </w:num>
  <w:num w:numId="11">
    <w:abstractNumId w:val="33"/>
  </w:num>
  <w:num w:numId="12">
    <w:abstractNumId w:val="5"/>
  </w:num>
  <w:num w:numId="13">
    <w:abstractNumId w:val="20"/>
  </w:num>
  <w:num w:numId="14">
    <w:abstractNumId w:val="27"/>
  </w:num>
  <w:num w:numId="15">
    <w:abstractNumId w:val="31"/>
  </w:num>
  <w:num w:numId="16">
    <w:abstractNumId w:val="36"/>
  </w:num>
  <w:num w:numId="17">
    <w:abstractNumId w:val="15"/>
  </w:num>
  <w:num w:numId="18">
    <w:abstractNumId w:val="32"/>
  </w:num>
  <w:num w:numId="19">
    <w:abstractNumId w:val="26"/>
  </w:num>
  <w:num w:numId="20">
    <w:abstractNumId w:val="19"/>
  </w:num>
  <w:num w:numId="21">
    <w:abstractNumId w:val="12"/>
  </w:num>
  <w:num w:numId="22">
    <w:abstractNumId w:val="10"/>
  </w:num>
  <w:num w:numId="23">
    <w:abstractNumId w:val="0"/>
  </w:num>
  <w:num w:numId="24">
    <w:abstractNumId w:val="29"/>
  </w:num>
  <w:num w:numId="25">
    <w:abstractNumId w:val="28"/>
  </w:num>
  <w:num w:numId="26">
    <w:abstractNumId w:val="16"/>
  </w:num>
  <w:num w:numId="27">
    <w:abstractNumId w:val="23"/>
  </w:num>
  <w:num w:numId="28">
    <w:abstractNumId w:val="25"/>
  </w:num>
  <w:num w:numId="29">
    <w:abstractNumId w:val="24"/>
  </w:num>
  <w:num w:numId="30">
    <w:abstractNumId w:val="22"/>
  </w:num>
  <w:num w:numId="31">
    <w:abstractNumId w:val="13"/>
  </w:num>
  <w:num w:numId="32">
    <w:abstractNumId w:val="1"/>
  </w:num>
  <w:num w:numId="33">
    <w:abstractNumId w:val="2"/>
  </w:num>
  <w:num w:numId="34">
    <w:abstractNumId w:val="7"/>
  </w:num>
  <w:num w:numId="35">
    <w:abstractNumId w:val="11"/>
  </w:num>
  <w:num w:numId="36">
    <w:abstractNumId w:val="30"/>
    <w:lvlOverride w:ilvl="0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723"/>
    <w:rsid w:val="00007A81"/>
    <w:rsid w:val="00040B35"/>
    <w:rsid w:val="001C23BB"/>
    <w:rsid w:val="001F7C4D"/>
    <w:rsid w:val="002146DE"/>
    <w:rsid w:val="00232A79"/>
    <w:rsid w:val="00265157"/>
    <w:rsid w:val="002B4672"/>
    <w:rsid w:val="00336E4D"/>
    <w:rsid w:val="00341034"/>
    <w:rsid w:val="00456C1A"/>
    <w:rsid w:val="00494B0A"/>
    <w:rsid w:val="004F5AF5"/>
    <w:rsid w:val="00504B3E"/>
    <w:rsid w:val="00524288"/>
    <w:rsid w:val="00533BEE"/>
    <w:rsid w:val="00555BD5"/>
    <w:rsid w:val="00597723"/>
    <w:rsid w:val="005D7AE2"/>
    <w:rsid w:val="00632868"/>
    <w:rsid w:val="0064166B"/>
    <w:rsid w:val="00643594"/>
    <w:rsid w:val="006C245B"/>
    <w:rsid w:val="00700DCF"/>
    <w:rsid w:val="00723A1E"/>
    <w:rsid w:val="00793CE1"/>
    <w:rsid w:val="007A1E8B"/>
    <w:rsid w:val="007D3C8B"/>
    <w:rsid w:val="008129BB"/>
    <w:rsid w:val="00826823"/>
    <w:rsid w:val="00885FA2"/>
    <w:rsid w:val="00961553"/>
    <w:rsid w:val="009657ED"/>
    <w:rsid w:val="009B1060"/>
    <w:rsid w:val="00A00798"/>
    <w:rsid w:val="00AA6855"/>
    <w:rsid w:val="00AD64CD"/>
    <w:rsid w:val="00B04833"/>
    <w:rsid w:val="00BF25FA"/>
    <w:rsid w:val="00C42655"/>
    <w:rsid w:val="00C5276B"/>
    <w:rsid w:val="00D15EFB"/>
    <w:rsid w:val="00DB71D3"/>
    <w:rsid w:val="00E10AFE"/>
    <w:rsid w:val="00E148E6"/>
    <w:rsid w:val="00E334E1"/>
    <w:rsid w:val="00ED2377"/>
    <w:rsid w:val="00F12A8C"/>
    <w:rsid w:val="00F57BB7"/>
    <w:rsid w:val="00FB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7723"/>
    <w:pPr>
      <w:spacing w:after="0" w:line="240" w:lineRule="auto"/>
      <w:jc w:val="both"/>
    </w:pPr>
    <w:rPr>
      <w:rFonts w:ascii="Arial Armenian" w:eastAsia="Times New Roman" w:hAnsi="Arial Armenian" w:cs="Times New Roman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97723"/>
    <w:rPr>
      <w:rFonts w:ascii="Arial Armenian" w:eastAsia="Times New Roman" w:hAnsi="Arial Armenian" w:cs="Times New Roman"/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77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7723"/>
  </w:style>
  <w:style w:type="paragraph" w:styleId="ListParagraph">
    <w:name w:val="List Paragraph"/>
    <w:basedOn w:val="Normal"/>
    <w:uiPriority w:val="34"/>
    <w:qFormat/>
    <w:rsid w:val="00597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77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7723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book">
    <w:name w:val="book"/>
    <w:basedOn w:val="Normal"/>
    <w:rsid w:val="00597723"/>
    <w:pPr>
      <w:spacing w:after="0" w:line="240" w:lineRule="auto"/>
      <w:ind w:firstLine="424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75BC-DB7C-4252-983C-0A6444CD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27</Pages>
  <Words>11490</Words>
  <Characters>65496</Characters>
  <Application>Microsoft Office Word</Application>
  <DocSecurity>0</DocSecurity>
  <Lines>545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</dc:creator>
  <cp:keywords/>
  <dc:description/>
  <cp:lastModifiedBy>sofia</cp:lastModifiedBy>
  <cp:revision>37</cp:revision>
  <dcterms:created xsi:type="dcterms:W3CDTF">2020-09-10T02:04:00Z</dcterms:created>
  <dcterms:modified xsi:type="dcterms:W3CDTF">2021-02-05T12:58:00Z</dcterms:modified>
</cp:coreProperties>
</file>